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7D6B8" w14:textId="1332F9FD" w:rsidR="00173A2C" w:rsidRDefault="00EB66C6" w:rsidP="00173A2C">
      <w:pPr>
        <w:spacing w:after="0" w:line="240" w:lineRule="auto"/>
        <w:jc w:val="center"/>
        <w:rPr>
          <w:b/>
          <w:caps/>
        </w:rPr>
      </w:pPr>
      <w:r>
        <w:rPr>
          <w:b/>
          <w:caps/>
        </w:rPr>
        <w:t>INTER DIOCESAN CONFERENCE</w:t>
      </w:r>
    </w:p>
    <w:p w14:paraId="67052702" w14:textId="5617245B" w:rsidR="00173A2C" w:rsidRDefault="00EB66C6" w:rsidP="00173A2C">
      <w:pPr>
        <w:spacing w:after="0" w:line="240" w:lineRule="auto"/>
        <w:jc w:val="center"/>
        <w:rPr>
          <w:b/>
          <w:caps/>
        </w:rPr>
      </w:pPr>
      <w:r>
        <w:rPr>
          <w:b/>
          <w:caps/>
        </w:rPr>
        <w:t>4-5</w:t>
      </w:r>
      <w:r w:rsidR="00173A2C">
        <w:rPr>
          <w:b/>
          <w:caps/>
        </w:rPr>
        <w:t xml:space="preserve"> </w:t>
      </w:r>
      <w:r>
        <w:rPr>
          <w:b/>
          <w:caps/>
        </w:rPr>
        <w:t>MAY</w:t>
      </w:r>
      <w:r w:rsidR="00173A2C">
        <w:rPr>
          <w:b/>
          <w:caps/>
        </w:rPr>
        <w:t xml:space="preserve"> 201</w:t>
      </w:r>
      <w:r w:rsidR="00E23B6B">
        <w:rPr>
          <w:b/>
          <w:caps/>
        </w:rPr>
        <w:t>8</w:t>
      </w:r>
    </w:p>
    <w:p w14:paraId="4BB67395" w14:textId="21E82025" w:rsidR="00173A2C" w:rsidRDefault="00EB66C6" w:rsidP="00173A2C">
      <w:pPr>
        <w:spacing w:after="0" w:line="240" w:lineRule="auto"/>
        <w:jc w:val="center"/>
        <w:rPr>
          <w:b/>
          <w:caps/>
        </w:rPr>
      </w:pPr>
      <w:r>
        <w:rPr>
          <w:b/>
          <w:caps/>
        </w:rPr>
        <w:t>QUALITY HOTEL PLYMOUTH INTERNATIONAL, NEW PLYMOUTH</w:t>
      </w:r>
    </w:p>
    <w:p w14:paraId="1CC51686" w14:textId="77777777" w:rsidR="005E443F" w:rsidRDefault="005E443F" w:rsidP="005E443F">
      <w:pPr>
        <w:spacing w:after="0" w:line="240" w:lineRule="auto"/>
        <w:jc w:val="center"/>
        <w:rPr>
          <w:b/>
          <w:caps/>
        </w:rPr>
      </w:pPr>
    </w:p>
    <w:p w14:paraId="4FFDE613" w14:textId="77777777" w:rsidR="005E443F" w:rsidRDefault="005E443F" w:rsidP="005E443F">
      <w:pPr>
        <w:spacing w:after="0" w:line="240" w:lineRule="auto"/>
        <w:jc w:val="center"/>
        <w:rPr>
          <w:rFonts w:asciiTheme="majorHAnsi" w:hAnsiTheme="majorHAnsi"/>
          <w:b/>
          <w:bdr w:val="single" w:sz="4" w:space="0" w:color="auto"/>
        </w:rPr>
      </w:pPr>
      <w:r>
        <w:rPr>
          <w:rFonts w:asciiTheme="majorHAnsi" w:hAnsiTheme="majorHAnsi"/>
          <w:b/>
          <w:bdr w:val="single" w:sz="4" w:space="0" w:color="auto"/>
        </w:rPr>
        <w:t xml:space="preserve"> D R A F T  M I N U T E S    </w:t>
      </w:r>
    </w:p>
    <w:p w14:paraId="5A70471C" w14:textId="77777777" w:rsidR="005E443F" w:rsidRPr="00047BD1" w:rsidRDefault="005E443F" w:rsidP="005E443F">
      <w:pPr>
        <w:spacing w:after="0" w:line="240" w:lineRule="auto"/>
        <w:jc w:val="center"/>
        <w:rPr>
          <w:rFonts w:asciiTheme="majorHAnsi" w:hAnsiTheme="majorHAnsi"/>
          <w:b/>
        </w:rPr>
      </w:pPr>
    </w:p>
    <w:p w14:paraId="6A241C53" w14:textId="77777777" w:rsidR="00E52AE8" w:rsidRDefault="00E52AE8" w:rsidP="006303C1">
      <w:pPr>
        <w:spacing w:after="0" w:line="240" w:lineRule="auto"/>
      </w:pPr>
    </w:p>
    <w:p w14:paraId="6125E1B0" w14:textId="1DB79D13" w:rsidR="00EB66C6" w:rsidRPr="00EB66C6" w:rsidRDefault="00EB66C6" w:rsidP="006303C1">
      <w:pPr>
        <w:spacing w:after="0" w:line="240" w:lineRule="auto"/>
        <w:rPr>
          <w:u w:val="single"/>
        </w:rPr>
      </w:pPr>
      <w:r w:rsidRPr="00EB66C6">
        <w:rPr>
          <w:u w:val="single"/>
        </w:rPr>
        <w:t>FRIDAY 4 MAY 2018</w:t>
      </w:r>
    </w:p>
    <w:p w14:paraId="05500A43" w14:textId="77777777" w:rsidR="00EB66C6" w:rsidRDefault="00EB66C6" w:rsidP="006303C1">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990"/>
      </w:tblGrid>
      <w:tr w:rsidR="00A14085" w:rsidRPr="00084C0E" w14:paraId="11CBCFE6" w14:textId="77777777" w:rsidTr="00A14085">
        <w:tc>
          <w:tcPr>
            <w:tcW w:w="221" w:type="pct"/>
            <w:tcMar>
              <w:left w:w="0" w:type="dxa"/>
              <w:right w:w="0" w:type="dxa"/>
            </w:tcMar>
          </w:tcPr>
          <w:p w14:paraId="306AD958" w14:textId="28943A0E"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22131CC9" w14:textId="32EB1EA1" w:rsidR="00A14085" w:rsidRDefault="00A14085" w:rsidP="00430751">
            <w:pPr>
              <w:spacing w:after="0" w:line="240" w:lineRule="auto"/>
              <w:rPr>
                <w:b/>
                <w:caps/>
                <w:sz w:val="23"/>
                <w:szCs w:val="23"/>
              </w:rPr>
            </w:pPr>
            <w:r>
              <w:rPr>
                <w:b/>
                <w:caps/>
                <w:sz w:val="23"/>
                <w:szCs w:val="23"/>
              </w:rPr>
              <w:t>Welcome/Introductions</w:t>
            </w:r>
          </w:p>
          <w:p w14:paraId="2277C917" w14:textId="18443A32" w:rsidR="00A14085" w:rsidRDefault="00E05EFA" w:rsidP="006303C1">
            <w:pPr>
              <w:spacing w:after="0" w:line="240" w:lineRule="auto"/>
              <w:rPr>
                <w:sz w:val="23"/>
                <w:szCs w:val="23"/>
              </w:rPr>
            </w:pPr>
            <w:r>
              <w:rPr>
                <w:sz w:val="23"/>
                <w:szCs w:val="23"/>
              </w:rPr>
              <w:t xml:space="preserve">The Most Rev’d Philip Richardson </w:t>
            </w:r>
            <w:r w:rsidR="00A14085">
              <w:rPr>
                <w:sz w:val="23"/>
                <w:szCs w:val="23"/>
              </w:rPr>
              <w:t xml:space="preserve">opened the Conference at 9.00 am by welcoming all the IDC members present.  He acknowledged the absence of Bishop Richard Elena who was due to have heart surgery during General Synod, and also 2 people who were absent due to family bereavement, but would be joining the Conference/Synod later, in particular Pip Harrison (Waikato Taranaki).  </w:t>
            </w:r>
          </w:p>
          <w:p w14:paraId="6D58CF00" w14:textId="77777777" w:rsidR="00A14085" w:rsidRDefault="00A14085" w:rsidP="006303C1">
            <w:pPr>
              <w:spacing w:after="0" w:line="240" w:lineRule="auto"/>
              <w:rPr>
                <w:sz w:val="23"/>
                <w:szCs w:val="23"/>
              </w:rPr>
            </w:pPr>
          </w:p>
          <w:p w14:paraId="030A22A6" w14:textId="6DF6CC8D" w:rsidR="00A14085" w:rsidRPr="00B544F7" w:rsidRDefault="00E05EFA" w:rsidP="00AB09F5">
            <w:pPr>
              <w:spacing w:after="0" w:line="240" w:lineRule="auto"/>
              <w:rPr>
                <w:sz w:val="23"/>
                <w:szCs w:val="23"/>
              </w:rPr>
            </w:pPr>
            <w:r>
              <w:rPr>
                <w:sz w:val="23"/>
                <w:szCs w:val="23"/>
              </w:rPr>
              <w:t xml:space="preserve">The Most Rev’d Philip Richardson </w:t>
            </w:r>
            <w:r w:rsidR="00A14085">
              <w:rPr>
                <w:sz w:val="23"/>
                <w:szCs w:val="23"/>
              </w:rPr>
              <w:t xml:space="preserve">acknowledged the presence of </w:t>
            </w:r>
            <w:proofErr w:type="spellStart"/>
            <w:r w:rsidR="00A14085" w:rsidRPr="00AB09F5">
              <w:rPr>
                <w:sz w:val="23"/>
                <w:szCs w:val="23"/>
              </w:rPr>
              <w:t>Julanne</w:t>
            </w:r>
            <w:proofErr w:type="spellEnd"/>
            <w:r w:rsidR="00A14085" w:rsidRPr="00AB09F5">
              <w:rPr>
                <w:sz w:val="23"/>
                <w:szCs w:val="23"/>
              </w:rPr>
              <w:t xml:space="preserve"> Clarke-Morris</w:t>
            </w:r>
            <w:r w:rsidR="00A14085">
              <w:rPr>
                <w:sz w:val="23"/>
                <w:szCs w:val="23"/>
              </w:rPr>
              <w:t xml:space="preserve">, </w:t>
            </w:r>
            <w:proofErr w:type="spellStart"/>
            <w:r w:rsidR="00A14085" w:rsidRPr="00AB09F5">
              <w:rPr>
                <w:sz w:val="23"/>
                <w:szCs w:val="23"/>
              </w:rPr>
              <w:t>Taonga</w:t>
            </w:r>
            <w:proofErr w:type="spellEnd"/>
            <w:r w:rsidR="00A14085" w:rsidRPr="00AB09F5">
              <w:rPr>
                <w:sz w:val="23"/>
                <w:szCs w:val="23"/>
              </w:rPr>
              <w:t xml:space="preserve"> Magazine Editor</w:t>
            </w:r>
            <w:r w:rsidR="00A14085">
              <w:rPr>
                <w:sz w:val="23"/>
                <w:szCs w:val="23"/>
              </w:rPr>
              <w:t>,</w:t>
            </w:r>
            <w:r w:rsidR="00A14085" w:rsidRPr="00AB09F5">
              <w:rPr>
                <w:sz w:val="23"/>
                <w:szCs w:val="23"/>
              </w:rPr>
              <w:t xml:space="preserve"> </w:t>
            </w:r>
            <w:r w:rsidR="00A14085">
              <w:rPr>
                <w:sz w:val="23"/>
                <w:szCs w:val="23"/>
              </w:rPr>
              <w:t xml:space="preserve">Lloyd Ashton, Media Officer, </w:t>
            </w:r>
            <w:r w:rsidR="00A14085" w:rsidRPr="00153FDA">
              <w:rPr>
                <w:sz w:val="23"/>
                <w:szCs w:val="23"/>
              </w:rPr>
              <w:t xml:space="preserve">Natalie </w:t>
            </w:r>
            <w:proofErr w:type="spellStart"/>
            <w:r w:rsidR="00A14085" w:rsidRPr="00153FDA">
              <w:rPr>
                <w:sz w:val="23"/>
                <w:szCs w:val="23"/>
              </w:rPr>
              <w:t>Kennaugh</w:t>
            </w:r>
            <w:proofErr w:type="spellEnd"/>
            <w:r w:rsidR="00A14085">
              <w:rPr>
                <w:sz w:val="23"/>
                <w:szCs w:val="23"/>
              </w:rPr>
              <w:t xml:space="preserve">, his Executive Assistant, Lorna </w:t>
            </w:r>
            <w:proofErr w:type="spellStart"/>
            <w:r w:rsidR="00A14085">
              <w:rPr>
                <w:sz w:val="23"/>
                <w:szCs w:val="23"/>
              </w:rPr>
              <w:t>Gray</w:t>
            </w:r>
            <w:proofErr w:type="spellEnd"/>
            <w:r w:rsidR="00A14085">
              <w:rPr>
                <w:sz w:val="23"/>
                <w:szCs w:val="23"/>
              </w:rPr>
              <w:t xml:space="preserve">, the new National Youth Facilitator, </w:t>
            </w:r>
            <w:r w:rsidR="00A14085" w:rsidRPr="00D0572A">
              <w:rPr>
                <w:sz w:val="23"/>
                <w:szCs w:val="23"/>
              </w:rPr>
              <w:t xml:space="preserve">The Rev Canon Helen </w:t>
            </w:r>
            <w:proofErr w:type="spellStart"/>
            <w:r w:rsidR="00A14085" w:rsidRPr="00D0572A">
              <w:rPr>
                <w:sz w:val="23"/>
                <w:szCs w:val="23"/>
              </w:rPr>
              <w:t>Roud</w:t>
            </w:r>
            <w:proofErr w:type="spellEnd"/>
            <w:r w:rsidR="00A14085">
              <w:rPr>
                <w:sz w:val="23"/>
                <w:szCs w:val="23"/>
              </w:rPr>
              <w:t>, Vicar General, Christchurch, and Simon Cayley, Diocesan Manager (Waikato Taranaki).</w:t>
            </w:r>
          </w:p>
          <w:p w14:paraId="1169ECCB" w14:textId="77777777" w:rsidR="00A14085" w:rsidRPr="00180C57" w:rsidRDefault="00A14085" w:rsidP="006303C1">
            <w:pPr>
              <w:spacing w:after="0" w:line="240" w:lineRule="auto"/>
              <w:rPr>
                <w:caps/>
                <w:sz w:val="23"/>
                <w:szCs w:val="23"/>
              </w:rPr>
            </w:pPr>
          </w:p>
          <w:p w14:paraId="27ADD8C1" w14:textId="364D11CB" w:rsidR="00A14085" w:rsidRDefault="00E05EFA" w:rsidP="006303C1">
            <w:pPr>
              <w:spacing w:after="0" w:line="240" w:lineRule="auto"/>
              <w:rPr>
                <w:sz w:val="23"/>
                <w:szCs w:val="23"/>
              </w:rPr>
            </w:pPr>
            <w:r>
              <w:rPr>
                <w:sz w:val="23"/>
                <w:szCs w:val="23"/>
              </w:rPr>
              <w:t xml:space="preserve">The Most Rev’d Philip Richardson </w:t>
            </w:r>
            <w:r w:rsidR="00A14085">
              <w:rPr>
                <w:sz w:val="23"/>
                <w:szCs w:val="23"/>
              </w:rPr>
              <w:t xml:space="preserve">also acknowledged the work over the past two years of both the </w:t>
            </w:r>
            <w:r w:rsidR="00A14085" w:rsidRPr="00180C57">
              <w:rPr>
                <w:sz w:val="23"/>
                <w:szCs w:val="23"/>
              </w:rPr>
              <w:t>Inter Diocesan Conference</w:t>
            </w:r>
            <w:r w:rsidR="00A14085">
              <w:rPr>
                <w:sz w:val="23"/>
                <w:szCs w:val="23"/>
              </w:rPr>
              <w:t xml:space="preserve"> Coordinating Group and the Tikanga Pakeha Ministry Council Executive who had taken on much of the responsibility and workload for organising IDC and TPMC respectively, which had not only been hugely beneficial for Archbishop </w:t>
            </w:r>
            <w:r w:rsidR="00A14085" w:rsidRPr="00430751">
              <w:rPr>
                <w:sz w:val="23"/>
                <w:szCs w:val="23"/>
              </w:rPr>
              <w:t>Philip</w:t>
            </w:r>
            <w:r w:rsidR="00A14085">
              <w:rPr>
                <w:sz w:val="23"/>
                <w:szCs w:val="23"/>
              </w:rPr>
              <w:t xml:space="preserve"> personally, but had also resulted in a much better job as it has become a collaborative effort.  He acknowledged the outstanding leadership of </w:t>
            </w:r>
            <w:r>
              <w:rPr>
                <w:sz w:val="23"/>
                <w:szCs w:val="23"/>
              </w:rPr>
              <w:t xml:space="preserve">The </w:t>
            </w:r>
            <w:proofErr w:type="spellStart"/>
            <w:r>
              <w:rPr>
                <w:sz w:val="23"/>
                <w:szCs w:val="23"/>
              </w:rPr>
              <w:t>Ven</w:t>
            </w:r>
            <w:proofErr w:type="spellEnd"/>
            <w:r>
              <w:rPr>
                <w:sz w:val="23"/>
                <w:szCs w:val="23"/>
              </w:rPr>
              <w:t xml:space="preserve"> </w:t>
            </w:r>
            <w:r w:rsidR="00A14085">
              <w:rPr>
                <w:sz w:val="23"/>
                <w:szCs w:val="23"/>
              </w:rPr>
              <w:t xml:space="preserve">Wendy Scott as Convenor of IDCCG, including her work on developing the support structures for the national workers.  </w:t>
            </w:r>
          </w:p>
          <w:p w14:paraId="633E35CC" w14:textId="77777777" w:rsidR="00A14085" w:rsidRDefault="00A14085" w:rsidP="006303C1">
            <w:pPr>
              <w:spacing w:after="0" w:line="240" w:lineRule="auto"/>
              <w:rPr>
                <w:sz w:val="23"/>
                <w:szCs w:val="23"/>
              </w:rPr>
            </w:pPr>
          </w:p>
          <w:p w14:paraId="64A2B3FD" w14:textId="6DBB6408" w:rsidR="00A14085" w:rsidRDefault="00E05EFA" w:rsidP="006303C1">
            <w:pPr>
              <w:spacing w:after="0" w:line="240" w:lineRule="auto"/>
              <w:rPr>
                <w:sz w:val="23"/>
                <w:szCs w:val="23"/>
              </w:rPr>
            </w:pPr>
            <w:r>
              <w:rPr>
                <w:sz w:val="23"/>
                <w:szCs w:val="23"/>
              </w:rPr>
              <w:t xml:space="preserve">The </w:t>
            </w:r>
            <w:proofErr w:type="spellStart"/>
            <w:r>
              <w:rPr>
                <w:sz w:val="23"/>
                <w:szCs w:val="23"/>
              </w:rPr>
              <w:t>Ven</w:t>
            </w:r>
            <w:proofErr w:type="spellEnd"/>
            <w:r>
              <w:rPr>
                <w:sz w:val="23"/>
                <w:szCs w:val="23"/>
              </w:rPr>
              <w:t xml:space="preserve"> </w:t>
            </w:r>
            <w:r w:rsidR="00A14085">
              <w:rPr>
                <w:sz w:val="23"/>
                <w:szCs w:val="23"/>
              </w:rPr>
              <w:t xml:space="preserve">Wendy Scott, </w:t>
            </w:r>
            <w:r w:rsidR="00A14085" w:rsidRPr="00180C57">
              <w:rPr>
                <w:sz w:val="23"/>
                <w:szCs w:val="23"/>
              </w:rPr>
              <w:t>Inter Diocesan Conference</w:t>
            </w:r>
            <w:r w:rsidR="00A14085">
              <w:rPr>
                <w:sz w:val="23"/>
                <w:szCs w:val="23"/>
              </w:rPr>
              <w:t xml:space="preserve"> Coordinating Group </w:t>
            </w:r>
            <w:proofErr w:type="gramStart"/>
            <w:r w:rsidR="00A14085">
              <w:rPr>
                <w:sz w:val="23"/>
                <w:szCs w:val="23"/>
              </w:rPr>
              <w:t>Convenor,</w:t>
            </w:r>
            <w:proofErr w:type="gramEnd"/>
            <w:r w:rsidR="00A14085">
              <w:rPr>
                <w:sz w:val="23"/>
                <w:szCs w:val="23"/>
              </w:rPr>
              <w:t xml:space="preserve"> also welcomed IDC members and reported that apologies had been received from John Whitehead (Wellington) and Pip Harrison (Waikato Taranaki).  Wendy outlined the process for nominations/a</w:t>
            </w:r>
            <w:r w:rsidR="00A14085" w:rsidRPr="00DF65B6">
              <w:rPr>
                <w:sz w:val="23"/>
                <w:szCs w:val="23"/>
              </w:rPr>
              <w:t>ppointments</w:t>
            </w:r>
            <w:r w:rsidR="00A14085">
              <w:rPr>
                <w:sz w:val="23"/>
                <w:szCs w:val="23"/>
              </w:rPr>
              <w:t xml:space="preserve"> and elections, and for the p</w:t>
            </w:r>
            <w:r w:rsidR="00A14085" w:rsidRPr="000F2429">
              <w:rPr>
                <w:sz w:val="23"/>
                <w:szCs w:val="23"/>
              </w:rPr>
              <w:t xml:space="preserve">rioritising of General Synod </w:t>
            </w:r>
            <w:r w:rsidR="00A14085">
              <w:rPr>
                <w:sz w:val="23"/>
                <w:szCs w:val="23"/>
              </w:rPr>
              <w:t>Bills/</w:t>
            </w:r>
            <w:r w:rsidR="00A14085" w:rsidRPr="000F2429">
              <w:rPr>
                <w:sz w:val="23"/>
                <w:szCs w:val="23"/>
              </w:rPr>
              <w:t>Motions</w:t>
            </w:r>
            <w:r w:rsidR="00A14085">
              <w:rPr>
                <w:sz w:val="23"/>
                <w:szCs w:val="23"/>
              </w:rPr>
              <w:t xml:space="preserve"> </w:t>
            </w:r>
            <w:r w:rsidR="00A14085" w:rsidRPr="000F2429">
              <w:rPr>
                <w:sz w:val="23"/>
                <w:szCs w:val="23"/>
              </w:rPr>
              <w:t>for caucusing</w:t>
            </w:r>
            <w:r w:rsidR="00A14085">
              <w:rPr>
                <w:sz w:val="23"/>
                <w:szCs w:val="23"/>
              </w:rPr>
              <w:t xml:space="preserve">.  </w:t>
            </w:r>
          </w:p>
          <w:p w14:paraId="0E20C72C" w14:textId="210A47F8" w:rsidR="00A14085" w:rsidRPr="009B3652" w:rsidRDefault="00A14085" w:rsidP="006303C1">
            <w:pPr>
              <w:spacing w:after="0" w:line="240" w:lineRule="auto"/>
              <w:rPr>
                <w:b/>
                <w:caps/>
                <w:sz w:val="23"/>
                <w:szCs w:val="23"/>
              </w:rPr>
            </w:pPr>
          </w:p>
        </w:tc>
      </w:tr>
      <w:tr w:rsidR="00A14085" w:rsidRPr="00084C0E" w14:paraId="1D8EF0E1" w14:textId="77777777" w:rsidTr="00A14085">
        <w:tc>
          <w:tcPr>
            <w:tcW w:w="221" w:type="pct"/>
            <w:tcMar>
              <w:left w:w="0" w:type="dxa"/>
              <w:right w:w="0" w:type="dxa"/>
            </w:tcMar>
          </w:tcPr>
          <w:p w14:paraId="221B9897" w14:textId="0BA85AC6"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4ADD4DBF" w14:textId="77777777" w:rsidR="00A14085" w:rsidRDefault="00A14085" w:rsidP="006303C1">
            <w:pPr>
              <w:spacing w:after="0" w:line="240" w:lineRule="auto"/>
              <w:rPr>
                <w:b/>
                <w:caps/>
                <w:sz w:val="23"/>
                <w:szCs w:val="23"/>
              </w:rPr>
            </w:pPr>
            <w:r w:rsidRPr="005B34CB">
              <w:rPr>
                <w:b/>
                <w:caps/>
                <w:sz w:val="23"/>
                <w:szCs w:val="23"/>
              </w:rPr>
              <w:t>Morning Prayer</w:t>
            </w:r>
          </w:p>
          <w:p w14:paraId="1CF3FD9A" w14:textId="77777777" w:rsidR="00A14085" w:rsidRDefault="00A14085" w:rsidP="006303C1">
            <w:pPr>
              <w:spacing w:after="0" w:line="240" w:lineRule="auto"/>
              <w:rPr>
                <w:sz w:val="23"/>
                <w:szCs w:val="23"/>
              </w:rPr>
            </w:pPr>
            <w:r>
              <w:rPr>
                <w:sz w:val="23"/>
                <w:szCs w:val="23"/>
              </w:rPr>
              <w:t xml:space="preserve">Led by </w:t>
            </w:r>
            <w:r w:rsidRPr="005B34CB">
              <w:rPr>
                <w:sz w:val="23"/>
                <w:szCs w:val="23"/>
              </w:rPr>
              <w:t>Rev Peg Riley (Chaplain to Conference)</w:t>
            </w:r>
            <w:r>
              <w:rPr>
                <w:sz w:val="23"/>
                <w:szCs w:val="23"/>
              </w:rPr>
              <w:t>.</w:t>
            </w:r>
          </w:p>
          <w:p w14:paraId="17B9AA4E" w14:textId="2388C7AC" w:rsidR="00A14085" w:rsidRDefault="00A14085" w:rsidP="006303C1">
            <w:pPr>
              <w:spacing w:after="0" w:line="240" w:lineRule="auto"/>
              <w:rPr>
                <w:b/>
                <w:caps/>
                <w:sz w:val="23"/>
                <w:szCs w:val="23"/>
              </w:rPr>
            </w:pPr>
          </w:p>
        </w:tc>
      </w:tr>
      <w:tr w:rsidR="00A14085" w:rsidRPr="00084C0E" w14:paraId="2B6AB577" w14:textId="77777777" w:rsidTr="00A14085">
        <w:tc>
          <w:tcPr>
            <w:tcW w:w="221" w:type="pct"/>
            <w:tcMar>
              <w:left w:w="0" w:type="dxa"/>
              <w:right w:w="0" w:type="dxa"/>
            </w:tcMar>
          </w:tcPr>
          <w:p w14:paraId="76BC22CC" w14:textId="77777777"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5D8DA292" w14:textId="77777777" w:rsidR="00A14085" w:rsidRDefault="00A14085" w:rsidP="006303C1">
            <w:pPr>
              <w:spacing w:after="0" w:line="240" w:lineRule="auto"/>
              <w:rPr>
                <w:b/>
                <w:caps/>
                <w:sz w:val="23"/>
                <w:szCs w:val="23"/>
              </w:rPr>
            </w:pPr>
            <w:r w:rsidRPr="001D5DAE">
              <w:rPr>
                <w:b/>
                <w:caps/>
                <w:sz w:val="23"/>
                <w:szCs w:val="23"/>
              </w:rPr>
              <w:t xml:space="preserve">Prioritising of General Synod </w:t>
            </w:r>
            <w:r>
              <w:rPr>
                <w:b/>
                <w:caps/>
                <w:sz w:val="23"/>
                <w:szCs w:val="23"/>
              </w:rPr>
              <w:t>bills/</w:t>
            </w:r>
            <w:r w:rsidRPr="001D5DAE">
              <w:rPr>
                <w:b/>
                <w:caps/>
                <w:sz w:val="23"/>
                <w:szCs w:val="23"/>
              </w:rPr>
              <w:t>Motions for caucusing</w:t>
            </w:r>
          </w:p>
          <w:p w14:paraId="2785F2D2" w14:textId="48B4DECC" w:rsidR="00A14085" w:rsidRDefault="00A14085" w:rsidP="006303C1">
            <w:pPr>
              <w:spacing w:after="0" w:line="240" w:lineRule="auto"/>
              <w:rPr>
                <w:sz w:val="23"/>
                <w:szCs w:val="23"/>
              </w:rPr>
            </w:pPr>
            <w:r w:rsidRPr="001D5DAE">
              <w:rPr>
                <w:sz w:val="23"/>
                <w:szCs w:val="23"/>
              </w:rPr>
              <w:t>Members</w:t>
            </w:r>
            <w:r>
              <w:rPr>
                <w:sz w:val="23"/>
                <w:szCs w:val="23"/>
              </w:rPr>
              <w:t xml:space="preserve"> indicated their</w:t>
            </w:r>
            <w:r w:rsidRPr="001D5DAE">
              <w:rPr>
                <w:sz w:val="23"/>
                <w:szCs w:val="23"/>
              </w:rPr>
              <w:t xml:space="preserve"> </w:t>
            </w:r>
            <w:r>
              <w:rPr>
                <w:sz w:val="23"/>
                <w:szCs w:val="23"/>
              </w:rPr>
              <w:t>preferences</w:t>
            </w:r>
            <w:r w:rsidRPr="001D5DAE">
              <w:rPr>
                <w:sz w:val="23"/>
                <w:szCs w:val="23"/>
              </w:rPr>
              <w:t xml:space="preserve"> by applying a yellow sticker (medium priority) or red sticker (high priority) to sheets of </w:t>
            </w:r>
            <w:r>
              <w:rPr>
                <w:sz w:val="23"/>
                <w:szCs w:val="23"/>
              </w:rPr>
              <w:t xml:space="preserve">bills and </w:t>
            </w:r>
            <w:r w:rsidRPr="001D5DAE">
              <w:rPr>
                <w:sz w:val="23"/>
                <w:szCs w:val="23"/>
              </w:rPr>
              <w:t xml:space="preserve">motions on </w:t>
            </w:r>
            <w:r>
              <w:rPr>
                <w:sz w:val="23"/>
                <w:szCs w:val="23"/>
              </w:rPr>
              <w:t xml:space="preserve">the </w:t>
            </w:r>
            <w:r w:rsidRPr="001D5DAE">
              <w:rPr>
                <w:sz w:val="23"/>
                <w:szCs w:val="23"/>
              </w:rPr>
              <w:t>wall</w:t>
            </w:r>
            <w:r>
              <w:rPr>
                <w:sz w:val="23"/>
                <w:szCs w:val="23"/>
              </w:rPr>
              <w:t xml:space="preserve"> of the meeting room.</w:t>
            </w:r>
          </w:p>
          <w:p w14:paraId="40D3486E" w14:textId="77777777" w:rsidR="00A14085" w:rsidRPr="004625D9" w:rsidRDefault="00A14085" w:rsidP="006303C1">
            <w:pPr>
              <w:spacing w:after="0" w:line="240" w:lineRule="auto"/>
              <w:rPr>
                <w:sz w:val="23"/>
                <w:szCs w:val="23"/>
              </w:rPr>
            </w:pPr>
          </w:p>
          <w:p w14:paraId="0FA1A5EC" w14:textId="77777777" w:rsidR="00A14085" w:rsidRDefault="00A14085" w:rsidP="006303C1">
            <w:pPr>
              <w:spacing w:after="0" w:line="240" w:lineRule="auto"/>
              <w:rPr>
                <w:sz w:val="23"/>
                <w:szCs w:val="23"/>
              </w:rPr>
            </w:pPr>
            <w:r w:rsidRPr="004625D9">
              <w:rPr>
                <w:sz w:val="23"/>
                <w:szCs w:val="23"/>
              </w:rPr>
              <w:t>The Conference then adjourned for morning tea.</w:t>
            </w:r>
          </w:p>
          <w:p w14:paraId="2A8FD65C" w14:textId="033B2907" w:rsidR="00A14085" w:rsidRPr="00203863" w:rsidRDefault="00A14085" w:rsidP="006303C1">
            <w:pPr>
              <w:spacing w:after="0" w:line="240" w:lineRule="auto"/>
              <w:rPr>
                <w:sz w:val="23"/>
                <w:szCs w:val="23"/>
              </w:rPr>
            </w:pPr>
          </w:p>
        </w:tc>
      </w:tr>
      <w:tr w:rsidR="00A14085" w:rsidRPr="00084C0E" w14:paraId="50EC66B1" w14:textId="77777777" w:rsidTr="00A14085">
        <w:tc>
          <w:tcPr>
            <w:tcW w:w="221" w:type="pct"/>
            <w:tcMar>
              <w:left w:w="0" w:type="dxa"/>
              <w:right w:w="0" w:type="dxa"/>
            </w:tcMar>
          </w:tcPr>
          <w:p w14:paraId="5715A90F" w14:textId="58C1256C"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13EC7809" w14:textId="5004A6C7" w:rsidR="00A14085" w:rsidRPr="00A14085" w:rsidRDefault="00A14085" w:rsidP="005E443F">
            <w:pPr>
              <w:spacing w:after="0" w:line="240" w:lineRule="auto"/>
              <w:rPr>
                <w:b/>
                <w:caps/>
                <w:sz w:val="23"/>
                <w:szCs w:val="23"/>
              </w:rPr>
            </w:pPr>
            <w:r w:rsidRPr="00A14085">
              <w:rPr>
                <w:b/>
                <w:caps/>
                <w:sz w:val="23"/>
                <w:szCs w:val="23"/>
              </w:rPr>
              <w:t>SPEAKING RIGHTS</w:t>
            </w:r>
          </w:p>
          <w:p w14:paraId="2A645E6E" w14:textId="77777777" w:rsidR="003345CF" w:rsidRDefault="003345CF" w:rsidP="00A14085">
            <w:pPr>
              <w:spacing w:after="0" w:line="240" w:lineRule="auto"/>
              <w:rPr>
                <w:b/>
                <w:sz w:val="23"/>
                <w:szCs w:val="23"/>
              </w:rPr>
            </w:pPr>
          </w:p>
          <w:p w14:paraId="5D7EEEAB" w14:textId="31A6C533" w:rsidR="00D900CC" w:rsidRDefault="007C55A4" w:rsidP="00A14085">
            <w:pPr>
              <w:spacing w:after="0" w:line="240" w:lineRule="auto"/>
              <w:rPr>
                <w:sz w:val="23"/>
                <w:szCs w:val="23"/>
              </w:rPr>
            </w:pPr>
            <w:r w:rsidRPr="00D900CC">
              <w:rPr>
                <w:b/>
                <w:sz w:val="23"/>
                <w:szCs w:val="23"/>
              </w:rPr>
              <w:t>MOTION</w:t>
            </w:r>
            <w:r w:rsidR="00D900CC" w:rsidRPr="00D900CC">
              <w:rPr>
                <w:b/>
                <w:sz w:val="23"/>
                <w:szCs w:val="23"/>
              </w:rPr>
              <w:t>:</w:t>
            </w:r>
            <w:r w:rsidR="00D900CC">
              <w:rPr>
                <w:sz w:val="23"/>
                <w:szCs w:val="23"/>
              </w:rPr>
              <w:t xml:space="preserve"> Conference Chair </w:t>
            </w:r>
          </w:p>
          <w:p w14:paraId="67876159" w14:textId="77777777" w:rsidR="003345CF" w:rsidRDefault="003345CF" w:rsidP="00A14085">
            <w:pPr>
              <w:spacing w:after="0" w:line="240" w:lineRule="auto"/>
              <w:rPr>
                <w:b/>
                <w:sz w:val="23"/>
                <w:szCs w:val="23"/>
              </w:rPr>
            </w:pPr>
          </w:p>
          <w:p w14:paraId="4EC58562" w14:textId="77777777" w:rsidR="00A14085" w:rsidRPr="00A14085" w:rsidRDefault="00A14085" w:rsidP="00A14085">
            <w:pPr>
              <w:spacing w:after="0" w:line="240" w:lineRule="auto"/>
              <w:rPr>
                <w:sz w:val="23"/>
                <w:szCs w:val="23"/>
              </w:rPr>
            </w:pPr>
            <w:r w:rsidRPr="00D900CC">
              <w:rPr>
                <w:b/>
                <w:sz w:val="23"/>
                <w:szCs w:val="23"/>
              </w:rPr>
              <w:t>THAT</w:t>
            </w:r>
            <w:r w:rsidRPr="00A14085">
              <w:rPr>
                <w:sz w:val="23"/>
                <w:szCs w:val="23"/>
              </w:rPr>
              <w:t xml:space="preserve"> the following have the right to speak on issues relating to their areas of mission/ministry:  </w:t>
            </w:r>
          </w:p>
          <w:p w14:paraId="743ED5C0" w14:textId="77777777" w:rsidR="00A14085" w:rsidRPr="00A14085" w:rsidRDefault="00A14085" w:rsidP="00A14085">
            <w:pPr>
              <w:spacing w:after="0" w:line="240" w:lineRule="auto"/>
              <w:rPr>
                <w:sz w:val="23"/>
                <w:szCs w:val="23"/>
              </w:rPr>
            </w:pPr>
            <w:r w:rsidRPr="00A14085">
              <w:rPr>
                <w:sz w:val="23"/>
                <w:szCs w:val="23"/>
              </w:rPr>
              <w:t xml:space="preserve">General Secretary of the Anglican Church in </w:t>
            </w:r>
            <w:proofErr w:type="spellStart"/>
            <w:r w:rsidRPr="00A14085">
              <w:rPr>
                <w:sz w:val="23"/>
                <w:szCs w:val="23"/>
              </w:rPr>
              <w:t>Aotearoa</w:t>
            </w:r>
            <w:proofErr w:type="spellEnd"/>
            <w:r w:rsidRPr="00A14085">
              <w:rPr>
                <w:sz w:val="23"/>
                <w:szCs w:val="23"/>
              </w:rPr>
              <w:t>, New Zealand and Polynesia</w:t>
            </w:r>
          </w:p>
          <w:p w14:paraId="299B241B" w14:textId="40838DDD" w:rsidR="00A14085" w:rsidRPr="00A14085" w:rsidRDefault="00A14085" w:rsidP="00A14085">
            <w:pPr>
              <w:spacing w:after="0" w:line="240" w:lineRule="auto"/>
              <w:rPr>
                <w:sz w:val="23"/>
                <w:szCs w:val="23"/>
              </w:rPr>
            </w:pPr>
            <w:r>
              <w:rPr>
                <w:sz w:val="23"/>
                <w:szCs w:val="23"/>
              </w:rPr>
              <w:t>Media officers</w:t>
            </w:r>
            <w:r w:rsidRPr="00A14085">
              <w:rPr>
                <w:sz w:val="23"/>
                <w:szCs w:val="23"/>
              </w:rPr>
              <w:t xml:space="preserve"> of the Anglican Church in </w:t>
            </w:r>
            <w:proofErr w:type="spellStart"/>
            <w:r w:rsidRPr="00A14085">
              <w:rPr>
                <w:sz w:val="23"/>
                <w:szCs w:val="23"/>
              </w:rPr>
              <w:t>Aotearoa</w:t>
            </w:r>
            <w:proofErr w:type="spellEnd"/>
            <w:r w:rsidRPr="00A14085">
              <w:rPr>
                <w:sz w:val="23"/>
                <w:szCs w:val="23"/>
              </w:rPr>
              <w:t>, New Zealand and Polynesia</w:t>
            </w:r>
          </w:p>
          <w:p w14:paraId="02036E7B" w14:textId="11E62FB4" w:rsidR="00A14085" w:rsidRPr="00A14085" w:rsidRDefault="00A14085" w:rsidP="00A14085">
            <w:pPr>
              <w:spacing w:after="0" w:line="240" w:lineRule="auto"/>
              <w:rPr>
                <w:sz w:val="23"/>
                <w:szCs w:val="23"/>
              </w:rPr>
            </w:pPr>
            <w:r w:rsidRPr="00A14085">
              <w:rPr>
                <w:sz w:val="23"/>
                <w:szCs w:val="23"/>
              </w:rPr>
              <w:t>National Youth Facilitator</w:t>
            </w:r>
          </w:p>
          <w:p w14:paraId="58B2208D" w14:textId="46C0CCC1" w:rsidR="00A14085" w:rsidRPr="00A14085" w:rsidRDefault="00A14085" w:rsidP="00A14085">
            <w:pPr>
              <w:spacing w:after="0" w:line="240" w:lineRule="auto"/>
              <w:rPr>
                <w:sz w:val="23"/>
                <w:szCs w:val="23"/>
              </w:rPr>
            </w:pPr>
            <w:proofErr w:type="spellStart"/>
            <w:r w:rsidRPr="00A14085">
              <w:rPr>
                <w:sz w:val="23"/>
                <w:szCs w:val="23"/>
              </w:rPr>
              <w:lastRenderedPageBreak/>
              <w:t>Strandz</w:t>
            </w:r>
            <w:proofErr w:type="spellEnd"/>
            <w:r w:rsidRPr="00A14085">
              <w:rPr>
                <w:sz w:val="23"/>
                <w:szCs w:val="23"/>
              </w:rPr>
              <w:t xml:space="preserve"> Enabler</w:t>
            </w:r>
          </w:p>
          <w:p w14:paraId="4497A016" w14:textId="77777777" w:rsidR="00A14085" w:rsidRPr="00A14085" w:rsidRDefault="00A14085" w:rsidP="00A14085">
            <w:pPr>
              <w:spacing w:after="0" w:line="240" w:lineRule="auto"/>
              <w:rPr>
                <w:sz w:val="23"/>
                <w:szCs w:val="23"/>
              </w:rPr>
            </w:pPr>
            <w:r w:rsidRPr="00A14085">
              <w:rPr>
                <w:sz w:val="23"/>
                <w:szCs w:val="23"/>
              </w:rPr>
              <w:t>Executive Director of the Anglican Schools Office</w:t>
            </w:r>
          </w:p>
          <w:p w14:paraId="07E534D4" w14:textId="77777777" w:rsidR="00A14085" w:rsidRPr="00A14085" w:rsidRDefault="00A14085" w:rsidP="00A14085">
            <w:pPr>
              <w:spacing w:after="0" w:line="240" w:lineRule="auto"/>
              <w:rPr>
                <w:sz w:val="23"/>
                <w:szCs w:val="23"/>
              </w:rPr>
            </w:pPr>
            <w:r w:rsidRPr="00A14085">
              <w:rPr>
                <w:sz w:val="23"/>
                <w:szCs w:val="23"/>
              </w:rPr>
              <w:t xml:space="preserve">Tikanga Pakeha representatives on </w:t>
            </w:r>
            <w:proofErr w:type="spellStart"/>
            <w:r w:rsidRPr="00A14085">
              <w:rPr>
                <w:sz w:val="23"/>
                <w:szCs w:val="23"/>
              </w:rPr>
              <w:t>Te</w:t>
            </w:r>
            <w:proofErr w:type="spellEnd"/>
            <w:r w:rsidRPr="00A14085">
              <w:rPr>
                <w:sz w:val="23"/>
                <w:szCs w:val="23"/>
              </w:rPr>
              <w:t xml:space="preserve"> Kotahitanga</w:t>
            </w:r>
          </w:p>
          <w:p w14:paraId="7F284B67" w14:textId="77777777" w:rsidR="00A14085" w:rsidRPr="00A14085" w:rsidRDefault="00A14085" w:rsidP="00A14085">
            <w:pPr>
              <w:spacing w:after="0" w:line="240" w:lineRule="auto"/>
              <w:rPr>
                <w:sz w:val="23"/>
                <w:szCs w:val="23"/>
              </w:rPr>
            </w:pPr>
            <w:r w:rsidRPr="00A14085">
              <w:rPr>
                <w:sz w:val="23"/>
                <w:szCs w:val="23"/>
              </w:rPr>
              <w:t>Diocesan Managers/Registrars</w:t>
            </w:r>
          </w:p>
          <w:p w14:paraId="47E1BCEE" w14:textId="77777777" w:rsidR="00A14085" w:rsidRPr="00A14085" w:rsidRDefault="00A14085" w:rsidP="00A14085">
            <w:pPr>
              <w:spacing w:after="0" w:line="240" w:lineRule="auto"/>
              <w:rPr>
                <w:sz w:val="23"/>
                <w:szCs w:val="23"/>
              </w:rPr>
            </w:pPr>
            <w:r w:rsidRPr="00A14085">
              <w:rPr>
                <w:sz w:val="23"/>
                <w:szCs w:val="23"/>
              </w:rPr>
              <w:t>Tikanga Toru Youth Commissioner</w:t>
            </w:r>
          </w:p>
          <w:p w14:paraId="1DBA6119" w14:textId="77777777" w:rsidR="00D900CC" w:rsidRDefault="00A14085" w:rsidP="00A14085">
            <w:pPr>
              <w:spacing w:after="0" w:line="240" w:lineRule="auto"/>
              <w:rPr>
                <w:sz w:val="23"/>
                <w:szCs w:val="23"/>
              </w:rPr>
            </w:pPr>
            <w:r w:rsidRPr="00A14085">
              <w:rPr>
                <w:sz w:val="23"/>
                <w:szCs w:val="23"/>
              </w:rPr>
              <w:t xml:space="preserve">Karen </w:t>
            </w:r>
            <w:proofErr w:type="spellStart"/>
            <w:r w:rsidRPr="00A14085">
              <w:rPr>
                <w:sz w:val="23"/>
                <w:szCs w:val="23"/>
              </w:rPr>
              <w:t>Spoelstra</w:t>
            </w:r>
            <w:proofErr w:type="spellEnd"/>
            <w:r w:rsidRPr="00A14085">
              <w:rPr>
                <w:sz w:val="23"/>
                <w:szCs w:val="23"/>
              </w:rPr>
              <w:t>, Anglican Youth Ministries</w:t>
            </w:r>
            <w:r w:rsidR="00D900CC">
              <w:rPr>
                <w:sz w:val="23"/>
                <w:szCs w:val="23"/>
              </w:rPr>
              <w:t xml:space="preserve"> </w:t>
            </w:r>
          </w:p>
          <w:p w14:paraId="44C33D5F" w14:textId="024C1E25" w:rsidR="00A14085" w:rsidRPr="00A14085" w:rsidRDefault="00D900CC" w:rsidP="00A14085">
            <w:pPr>
              <w:spacing w:after="0" w:line="240" w:lineRule="auto"/>
              <w:rPr>
                <w:b/>
                <w:sz w:val="23"/>
                <w:szCs w:val="23"/>
              </w:rPr>
            </w:pPr>
            <w:r>
              <w:rPr>
                <w:sz w:val="23"/>
                <w:szCs w:val="23"/>
              </w:rPr>
              <w:t xml:space="preserve">                                                                                                                                                         </w:t>
            </w:r>
            <w:r w:rsidR="00A14085">
              <w:rPr>
                <w:sz w:val="23"/>
                <w:szCs w:val="23"/>
              </w:rPr>
              <w:t xml:space="preserve"> </w:t>
            </w:r>
            <w:r w:rsidR="004130C3">
              <w:rPr>
                <w:b/>
                <w:sz w:val="23"/>
                <w:szCs w:val="23"/>
              </w:rPr>
              <w:t>CARRIED</w:t>
            </w:r>
          </w:p>
          <w:p w14:paraId="00AF4494" w14:textId="3A19E2BC" w:rsidR="00A14085" w:rsidRPr="00084C0E" w:rsidRDefault="00A14085" w:rsidP="00A14085">
            <w:pPr>
              <w:spacing w:after="0" w:line="240" w:lineRule="auto"/>
              <w:rPr>
                <w:sz w:val="23"/>
                <w:szCs w:val="23"/>
              </w:rPr>
            </w:pPr>
          </w:p>
        </w:tc>
      </w:tr>
      <w:tr w:rsidR="00A14085" w:rsidRPr="00084C0E" w14:paraId="54496C5E" w14:textId="77777777" w:rsidTr="00A14085">
        <w:tc>
          <w:tcPr>
            <w:tcW w:w="221" w:type="pct"/>
            <w:tcMar>
              <w:left w:w="0" w:type="dxa"/>
              <w:right w:w="0" w:type="dxa"/>
            </w:tcMar>
          </w:tcPr>
          <w:p w14:paraId="13E3D22E" w14:textId="65FF7305"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3AA411D8" w14:textId="4A96CF90" w:rsidR="007A2478" w:rsidRPr="007A2478" w:rsidRDefault="007A2478" w:rsidP="007A2478">
            <w:pPr>
              <w:pStyle w:val="ListParagraph"/>
              <w:spacing w:after="0" w:line="240" w:lineRule="auto"/>
              <w:ind w:left="0"/>
              <w:rPr>
                <w:sz w:val="23"/>
                <w:szCs w:val="23"/>
              </w:rPr>
            </w:pPr>
            <w:r w:rsidRPr="007A2478">
              <w:rPr>
                <w:b/>
                <w:caps/>
                <w:sz w:val="23"/>
                <w:szCs w:val="23"/>
              </w:rPr>
              <w:t>CHANGE OF NAME OF INTER DIOCESAN CONFERENCE</w:t>
            </w:r>
          </w:p>
          <w:p w14:paraId="37E91727" w14:textId="77777777" w:rsidR="003345CF" w:rsidRDefault="003345CF" w:rsidP="00D900CC">
            <w:pPr>
              <w:spacing w:after="0" w:line="240" w:lineRule="auto"/>
              <w:rPr>
                <w:b/>
                <w:sz w:val="23"/>
                <w:szCs w:val="23"/>
              </w:rPr>
            </w:pPr>
          </w:p>
          <w:p w14:paraId="109DED96" w14:textId="665EFDEE" w:rsidR="00D900CC" w:rsidRDefault="007C55A4" w:rsidP="00D900CC">
            <w:pPr>
              <w:spacing w:after="0" w:line="240" w:lineRule="auto"/>
              <w:rPr>
                <w:sz w:val="23"/>
                <w:szCs w:val="23"/>
              </w:rPr>
            </w:pPr>
            <w:r w:rsidRPr="00D900CC">
              <w:rPr>
                <w:b/>
                <w:sz w:val="23"/>
                <w:szCs w:val="23"/>
              </w:rPr>
              <w:t>MOTION:</w:t>
            </w:r>
            <w:r>
              <w:rPr>
                <w:sz w:val="23"/>
                <w:szCs w:val="23"/>
              </w:rPr>
              <w:t xml:space="preserve"> </w:t>
            </w:r>
            <w:r w:rsidR="00D900CC">
              <w:rPr>
                <w:sz w:val="23"/>
                <w:szCs w:val="23"/>
              </w:rPr>
              <w:t xml:space="preserve">Conference Chair </w:t>
            </w:r>
          </w:p>
          <w:p w14:paraId="042A01D9" w14:textId="77777777" w:rsidR="003345CF" w:rsidRDefault="003345CF" w:rsidP="007A2478">
            <w:pPr>
              <w:pStyle w:val="ListParagraph"/>
              <w:spacing w:after="0" w:line="240" w:lineRule="auto"/>
              <w:ind w:left="0"/>
              <w:rPr>
                <w:b/>
                <w:sz w:val="23"/>
                <w:szCs w:val="23"/>
              </w:rPr>
            </w:pPr>
          </w:p>
          <w:p w14:paraId="0B558F04" w14:textId="795DE423" w:rsidR="00A14085" w:rsidRDefault="007A2478" w:rsidP="007A2478">
            <w:pPr>
              <w:pStyle w:val="ListParagraph"/>
              <w:spacing w:after="0" w:line="240" w:lineRule="auto"/>
              <w:ind w:left="0"/>
              <w:rPr>
                <w:b/>
                <w:sz w:val="23"/>
                <w:szCs w:val="23"/>
              </w:rPr>
            </w:pPr>
            <w:r w:rsidRPr="00D900CC">
              <w:rPr>
                <w:b/>
                <w:sz w:val="23"/>
                <w:szCs w:val="23"/>
              </w:rPr>
              <w:t>THAT</w:t>
            </w:r>
            <w:r w:rsidRPr="007A2478">
              <w:rPr>
                <w:sz w:val="23"/>
                <w:szCs w:val="23"/>
              </w:rPr>
              <w:t xml:space="preserve"> the Inter Diocesan Conference should henceforth be “known as” the Tikanga Pakeha Conference, with a bill to change the Constitution to this effect being submitted to General Synod/</w:t>
            </w:r>
            <w:proofErr w:type="spellStart"/>
            <w:r w:rsidRPr="007A2478">
              <w:rPr>
                <w:sz w:val="23"/>
                <w:szCs w:val="23"/>
              </w:rPr>
              <w:t>Te</w:t>
            </w:r>
            <w:proofErr w:type="spellEnd"/>
            <w:r w:rsidRPr="007A2478">
              <w:rPr>
                <w:sz w:val="23"/>
                <w:szCs w:val="23"/>
              </w:rPr>
              <w:t xml:space="preserve"> </w:t>
            </w:r>
            <w:proofErr w:type="spellStart"/>
            <w:r w:rsidRPr="007A2478">
              <w:rPr>
                <w:sz w:val="23"/>
                <w:szCs w:val="23"/>
              </w:rPr>
              <w:t>Hinota</w:t>
            </w:r>
            <w:proofErr w:type="spellEnd"/>
            <w:r w:rsidRPr="007A2478">
              <w:rPr>
                <w:sz w:val="23"/>
                <w:szCs w:val="23"/>
              </w:rPr>
              <w:t xml:space="preserve"> </w:t>
            </w:r>
            <w:proofErr w:type="spellStart"/>
            <w:r w:rsidRPr="007A2478">
              <w:rPr>
                <w:sz w:val="23"/>
                <w:szCs w:val="23"/>
              </w:rPr>
              <w:t>Whanui</w:t>
            </w:r>
            <w:proofErr w:type="spellEnd"/>
            <w:r w:rsidRPr="007A2478">
              <w:rPr>
                <w:sz w:val="23"/>
                <w:szCs w:val="23"/>
              </w:rPr>
              <w:t xml:space="preserve"> 2020, with ratification in 2022.</w:t>
            </w:r>
          </w:p>
          <w:p w14:paraId="5CF9BF96" w14:textId="06B7AB04" w:rsidR="00D900CC" w:rsidRPr="00A14085" w:rsidRDefault="00D900CC" w:rsidP="00D900CC">
            <w:pPr>
              <w:spacing w:after="0" w:line="240" w:lineRule="auto"/>
              <w:rPr>
                <w:b/>
                <w:sz w:val="23"/>
                <w:szCs w:val="23"/>
              </w:rPr>
            </w:pPr>
            <w:r>
              <w:rPr>
                <w:sz w:val="23"/>
                <w:szCs w:val="23"/>
              </w:rPr>
              <w:t xml:space="preserve">                                                                                                                                                          </w:t>
            </w:r>
            <w:r w:rsidR="004130C3">
              <w:rPr>
                <w:b/>
                <w:sz w:val="23"/>
                <w:szCs w:val="23"/>
              </w:rPr>
              <w:t>CARRIED</w:t>
            </w:r>
          </w:p>
          <w:p w14:paraId="5758A588" w14:textId="623E4E7A" w:rsidR="007A2478" w:rsidRPr="002F0C4E" w:rsidRDefault="007A2478" w:rsidP="007A2478">
            <w:pPr>
              <w:pStyle w:val="ListParagraph"/>
              <w:spacing w:after="0" w:line="240" w:lineRule="auto"/>
              <w:ind w:left="0"/>
              <w:rPr>
                <w:sz w:val="23"/>
                <w:szCs w:val="23"/>
              </w:rPr>
            </w:pPr>
          </w:p>
        </w:tc>
      </w:tr>
      <w:tr w:rsidR="00A14085" w:rsidRPr="00084C0E" w14:paraId="7195811D" w14:textId="77777777" w:rsidTr="00A14085">
        <w:tc>
          <w:tcPr>
            <w:tcW w:w="221" w:type="pct"/>
            <w:tcMar>
              <w:left w:w="0" w:type="dxa"/>
              <w:right w:w="0" w:type="dxa"/>
            </w:tcMar>
          </w:tcPr>
          <w:p w14:paraId="734F3B17" w14:textId="7D25EA70"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6D4E1D43" w14:textId="47F69711" w:rsidR="007A2478" w:rsidRPr="007A2478" w:rsidRDefault="007A2478" w:rsidP="007A2478">
            <w:pPr>
              <w:pStyle w:val="ListParagraph"/>
              <w:spacing w:after="0" w:line="240" w:lineRule="auto"/>
              <w:ind w:left="0"/>
              <w:rPr>
                <w:sz w:val="23"/>
                <w:szCs w:val="23"/>
              </w:rPr>
            </w:pPr>
            <w:r w:rsidRPr="007A2478">
              <w:rPr>
                <w:b/>
                <w:caps/>
                <w:sz w:val="23"/>
                <w:szCs w:val="23"/>
              </w:rPr>
              <w:t>REPORTS TO THE INTER DIOCESAN CONFERENCE</w:t>
            </w:r>
          </w:p>
          <w:p w14:paraId="5A958AAB" w14:textId="77777777" w:rsidR="003345CF" w:rsidRDefault="003345CF" w:rsidP="00D900CC">
            <w:pPr>
              <w:spacing w:after="0" w:line="240" w:lineRule="auto"/>
              <w:rPr>
                <w:b/>
                <w:sz w:val="23"/>
                <w:szCs w:val="23"/>
              </w:rPr>
            </w:pPr>
          </w:p>
          <w:p w14:paraId="1AD9CE86" w14:textId="3AE57AF0" w:rsidR="00D900CC" w:rsidRDefault="007C55A4" w:rsidP="00D900CC">
            <w:pPr>
              <w:spacing w:after="0" w:line="240" w:lineRule="auto"/>
              <w:rPr>
                <w:sz w:val="23"/>
                <w:szCs w:val="23"/>
              </w:rPr>
            </w:pPr>
            <w:r w:rsidRPr="00D900CC">
              <w:rPr>
                <w:b/>
                <w:sz w:val="23"/>
                <w:szCs w:val="23"/>
              </w:rPr>
              <w:t>MOTION:</w:t>
            </w:r>
            <w:r>
              <w:rPr>
                <w:sz w:val="23"/>
                <w:szCs w:val="23"/>
              </w:rPr>
              <w:t xml:space="preserve"> </w:t>
            </w:r>
            <w:r w:rsidR="00D900CC">
              <w:rPr>
                <w:sz w:val="23"/>
                <w:szCs w:val="23"/>
              </w:rPr>
              <w:t xml:space="preserve">Conference Chair </w:t>
            </w:r>
          </w:p>
          <w:p w14:paraId="35F59BBC" w14:textId="77777777" w:rsidR="003345CF" w:rsidRDefault="003345CF" w:rsidP="007A2478">
            <w:pPr>
              <w:pStyle w:val="ListParagraph"/>
              <w:spacing w:after="0" w:line="240" w:lineRule="auto"/>
              <w:ind w:left="0"/>
              <w:rPr>
                <w:b/>
                <w:sz w:val="23"/>
                <w:szCs w:val="23"/>
              </w:rPr>
            </w:pPr>
          </w:p>
          <w:p w14:paraId="68C5780B" w14:textId="6ADD9282" w:rsidR="007A2478" w:rsidRDefault="007A2478" w:rsidP="007A2478">
            <w:pPr>
              <w:pStyle w:val="ListParagraph"/>
              <w:spacing w:after="0" w:line="240" w:lineRule="auto"/>
              <w:ind w:left="0"/>
              <w:rPr>
                <w:b/>
                <w:sz w:val="23"/>
                <w:szCs w:val="23"/>
              </w:rPr>
            </w:pPr>
            <w:r w:rsidRPr="00D900CC">
              <w:rPr>
                <w:b/>
                <w:sz w:val="23"/>
                <w:szCs w:val="23"/>
              </w:rPr>
              <w:t>THAT</w:t>
            </w:r>
            <w:r w:rsidRPr="007A2478">
              <w:rPr>
                <w:sz w:val="23"/>
                <w:szCs w:val="23"/>
              </w:rPr>
              <w:t xml:space="preserve"> the written reports and accounts in the Programme of Business for the Inter Diocesan Conference 2018 be received.</w:t>
            </w:r>
          </w:p>
          <w:p w14:paraId="4D7B5D30" w14:textId="1BB7441A" w:rsidR="002253DA" w:rsidRPr="004625D9" w:rsidRDefault="00D900CC" w:rsidP="002253DA">
            <w:pPr>
              <w:spacing w:after="0" w:line="240" w:lineRule="auto"/>
              <w:rPr>
                <w:sz w:val="23"/>
                <w:szCs w:val="23"/>
              </w:rPr>
            </w:pPr>
            <w:r>
              <w:rPr>
                <w:sz w:val="23"/>
                <w:szCs w:val="23"/>
              </w:rPr>
              <w:t xml:space="preserve">                                                                                                                                                        </w:t>
            </w:r>
            <w:r w:rsidR="004130C3">
              <w:rPr>
                <w:b/>
                <w:sz w:val="23"/>
                <w:szCs w:val="23"/>
              </w:rPr>
              <w:t>CARRIED</w:t>
            </w:r>
          </w:p>
          <w:p w14:paraId="10B2E86F" w14:textId="77777777" w:rsidR="002253DA" w:rsidRDefault="002253DA" w:rsidP="002253DA">
            <w:pPr>
              <w:spacing w:after="0" w:line="240" w:lineRule="auto"/>
              <w:rPr>
                <w:sz w:val="23"/>
                <w:szCs w:val="23"/>
              </w:rPr>
            </w:pPr>
            <w:r w:rsidRPr="004625D9">
              <w:rPr>
                <w:sz w:val="23"/>
                <w:szCs w:val="23"/>
              </w:rPr>
              <w:t>The Conference then adjourned for morning tea.</w:t>
            </w:r>
          </w:p>
          <w:p w14:paraId="419ACA1B" w14:textId="6280D00A" w:rsidR="00A14085" w:rsidRDefault="00A14085" w:rsidP="00B544F7">
            <w:pPr>
              <w:pStyle w:val="ListParagraph"/>
              <w:spacing w:after="0" w:line="240" w:lineRule="auto"/>
              <w:ind w:left="0"/>
              <w:rPr>
                <w:b/>
                <w:sz w:val="23"/>
                <w:szCs w:val="23"/>
              </w:rPr>
            </w:pPr>
          </w:p>
        </w:tc>
      </w:tr>
      <w:tr w:rsidR="00A14085" w:rsidRPr="00084C0E" w14:paraId="3C2FAC00" w14:textId="77777777" w:rsidTr="00A14085">
        <w:tc>
          <w:tcPr>
            <w:tcW w:w="221" w:type="pct"/>
            <w:tcMar>
              <w:left w:w="0" w:type="dxa"/>
              <w:right w:w="0" w:type="dxa"/>
            </w:tcMar>
          </w:tcPr>
          <w:p w14:paraId="3C320CB8" w14:textId="3B67188C"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2C280F68" w14:textId="77777777" w:rsidR="00A14085" w:rsidRPr="00F5018B" w:rsidRDefault="00F5018B" w:rsidP="00B544F7">
            <w:pPr>
              <w:pStyle w:val="ListParagraph"/>
              <w:spacing w:after="0" w:line="240" w:lineRule="auto"/>
              <w:ind w:left="0"/>
              <w:rPr>
                <w:b/>
                <w:caps/>
                <w:sz w:val="23"/>
                <w:szCs w:val="23"/>
              </w:rPr>
            </w:pPr>
            <w:r w:rsidRPr="00F5018B">
              <w:rPr>
                <w:b/>
                <w:caps/>
                <w:sz w:val="23"/>
                <w:szCs w:val="23"/>
              </w:rPr>
              <w:t>Report from Inter Diocesan Conference Coordinating Group</w:t>
            </w:r>
          </w:p>
          <w:p w14:paraId="763627EB" w14:textId="45B07056" w:rsidR="00F5018B" w:rsidRDefault="00E05EFA" w:rsidP="00F5018B">
            <w:pPr>
              <w:pStyle w:val="ListParagraph"/>
              <w:spacing w:after="0" w:line="240" w:lineRule="auto"/>
              <w:ind w:left="0"/>
              <w:rPr>
                <w:sz w:val="23"/>
                <w:szCs w:val="23"/>
              </w:rPr>
            </w:pPr>
            <w:r>
              <w:rPr>
                <w:sz w:val="23"/>
                <w:szCs w:val="23"/>
              </w:rPr>
              <w:t xml:space="preserve">The </w:t>
            </w:r>
            <w:proofErr w:type="spellStart"/>
            <w:r>
              <w:rPr>
                <w:sz w:val="23"/>
                <w:szCs w:val="23"/>
              </w:rPr>
              <w:t>Ven</w:t>
            </w:r>
            <w:proofErr w:type="spellEnd"/>
            <w:r>
              <w:rPr>
                <w:sz w:val="23"/>
                <w:szCs w:val="23"/>
              </w:rPr>
              <w:t xml:space="preserve"> </w:t>
            </w:r>
            <w:r w:rsidR="00F5018B">
              <w:rPr>
                <w:sz w:val="23"/>
                <w:szCs w:val="23"/>
              </w:rPr>
              <w:t>Wendy Scott reported on the evolving work and role of IDCCG in recent years.  Since bec</w:t>
            </w:r>
            <w:r w:rsidR="00F5018B">
              <w:t>om</w:t>
            </w:r>
            <w:r w:rsidR="00F5018B" w:rsidRPr="00F5018B">
              <w:rPr>
                <w:sz w:val="23"/>
                <w:szCs w:val="23"/>
              </w:rPr>
              <w:t xml:space="preserve">ing Convenor </w:t>
            </w:r>
            <w:r w:rsidR="00F5018B">
              <w:rPr>
                <w:sz w:val="23"/>
                <w:szCs w:val="23"/>
              </w:rPr>
              <w:t>she</w:t>
            </w:r>
            <w:r w:rsidR="00F5018B" w:rsidRPr="00F5018B">
              <w:rPr>
                <w:sz w:val="23"/>
                <w:szCs w:val="23"/>
              </w:rPr>
              <w:t xml:space="preserve"> ha</w:t>
            </w:r>
            <w:r w:rsidR="00F5018B">
              <w:rPr>
                <w:sz w:val="23"/>
                <w:szCs w:val="23"/>
              </w:rPr>
              <w:t>d</w:t>
            </w:r>
            <w:r w:rsidR="00F5018B" w:rsidRPr="00F5018B">
              <w:rPr>
                <w:sz w:val="23"/>
                <w:szCs w:val="23"/>
              </w:rPr>
              <w:t xml:space="preserve"> asked </w:t>
            </w:r>
            <w:r w:rsidR="00F5018B">
              <w:rPr>
                <w:sz w:val="23"/>
                <w:szCs w:val="23"/>
              </w:rPr>
              <w:t>her</w:t>
            </w:r>
            <w:r w:rsidR="00F5018B" w:rsidRPr="00F5018B">
              <w:rPr>
                <w:sz w:val="23"/>
                <w:szCs w:val="23"/>
              </w:rPr>
              <w:t xml:space="preserve">self and IDCCG what </w:t>
            </w:r>
            <w:r w:rsidR="00F5018B">
              <w:rPr>
                <w:sz w:val="23"/>
                <w:szCs w:val="23"/>
              </w:rPr>
              <w:t xml:space="preserve">are </w:t>
            </w:r>
            <w:r w:rsidR="00F5018B" w:rsidRPr="00F5018B">
              <w:rPr>
                <w:sz w:val="23"/>
                <w:szCs w:val="23"/>
              </w:rPr>
              <w:t>we do</w:t>
            </w:r>
            <w:r w:rsidR="00F5018B">
              <w:rPr>
                <w:sz w:val="23"/>
                <w:szCs w:val="23"/>
              </w:rPr>
              <w:t>ing,</w:t>
            </w:r>
            <w:r w:rsidR="00F5018B" w:rsidRPr="00F5018B">
              <w:rPr>
                <w:sz w:val="23"/>
                <w:szCs w:val="23"/>
              </w:rPr>
              <w:t xml:space="preserve"> why </w:t>
            </w:r>
            <w:r w:rsidR="00F5018B">
              <w:rPr>
                <w:sz w:val="23"/>
                <w:szCs w:val="23"/>
              </w:rPr>
              <w:t>are we</w:t>
            </w:r>
            <w:r w:rsidR="00F5018B" w:rsidRPr="00F5018B">
              <w:rPr>
                <w:sz w:val="23"/>
                <w:szCs w:val="23"/>
              </w:rPr>
              <w:t xml:space="preserve"> do</w:t>
            </w:r>
            <w:r w:rsidR="00F5018B">
              <w:rPr>
                <w:sz w:val="23"/>
                <w:szCs w:val="23"/>
              </w:rPr>
              <w:t>ing it</w:t>
            </w:r>
            <w:r w:rsidR="00F5018B" w:rsidRPr="00F5018B">
              <w:rPr>
                <w:sz w:val="23"/>
                <w:szCs w:val="23"/>
              </w:rPr>
              <w:t xml:space="preserve"> and does it still </w:t>
            </w:r>
            <w:r w:rsidR="00F5018B">
              <w:rPr>
                <w:sz w:val="23"/>
                <w:szCs w:val="23"/>
              </w:rPr>
              <w:t>add</w:t>
            </w:r>
            <w:r w:rsidR="00F5018B" w:rsidRPr="00F5018B">
              <w:rPr>
                <w:sz w:val="23"/>
                <w:szCs w:val="23"/>
              </w:rPr>
              <w:t xml:space="preserve"> value for our dioceses</w:t>
            </w:r>
            <w:r w:rsidR="00F5018B">
              <w:rPr>
                <w:sz w:val="23"/>
                <w:szCs w:val="23"/>
              </w:rPr>
              <w:t>.  We want to add value where it</w:t>
            </w:r>
            <w:r w:rsidR="00D9585B">
              <w:rPr>
                <w:sz w:val="23"/>
                <w:szCs w:val="23"/>
              </w:rPr>
              <w:t>’</w:t>
            </w:r>
            <w:r w:rsidR="00F5018B">
              <w:rPr>
                <w:sz w:val="23"/>
                <w:szCs w:val="23"/>
              </w:rPr>
              <w:t xml:space="preserve">s needed and to be </w:t>
            </w:r>
            <w:r w:rsidR="00C8796E">
              <w:rPr>
                <w:sz w:val="23"/>
                <w:szCs w:val="23"/>
              </w:rPr>
              <w:t>effective</w:t>
            </w:r>
            <w:r w:rsidR="00F5018B">
              <w:rPr>
                <w:sz w:val="23"/>
                <w:szCs w:val="23"/>
              </w:rPr>
              <w:t xml:space="preserve"> </w:t>
            </w:r>
            <w:r w:rsidR="00C8796E">
              <w:rPr>
                <w:sz w:val="23"/>
                <w:szCs w:val="23"/>
              </w:rPr>
              <w:t>stewards</w:t>
            </w:r>
            <w:r w:rsidR="00F5018B">
              <w:rPr>
                <w:sz w:val="23"/>
                <w:szCs w:val="23"/>
              </w:rPr>
              <w:t xml:space="preserve"> of the money that each diocese contributes to the work of IDC, and of our people resources.  IDCCG </w:t>
            </w:r>
            <w:r w:rsidR="00C8796E">
              <w:rPr>
                <w:sz w:val="23"/>
                <w:szCs w:val="23"/>
              </w:rPr>
              <w:t>is</w:t>
            </w:r>
            <w:r w:rsidR="00F5018B">
              <w:rPr>
                <w:sz w:val="23"/>
                <w:szCs w:val="23"/>
              </w:rPr>
              <w:t xml:space="preserve"> the employing body of our national roles, and we have </w:t>
            </w:r>
            <w:r w:rsidR="00C8796E">
              <w:rPr>
                <w:sz w:val="23"/>
                <w:szCs w:val="23"/>
              </w:rPr>
              <w:t>recognised</w:t>
            </w:r>
            <w:r w:rsidR="00F5018B">
              <w:rPr>
                <w:sz w:val="23"/>
                <w:szCs w:val="23"/>
              </w:rPr>
              <w:t xml:space="preserve"> that we haven’t been as </w:t>
            </w:r>
            <w:r w:rsidR="00C8796E">
              <w:rPr>
                <w:sz w:val="23"/>
                <w:szCs w:val="23"/>
              </w:rPr>
              <w:t>faithful</w:t>
            </w:r>
            <w:r w:rsidR="00F5018B">
              <w:rPr>
                <w:sz w:val="23"/>
                <w:szCs w:val="23"/>
              </w:rPr>
              <w:t xml:space="preserve"> </w:t>
            </w:r>
            <w:r w:rsidR="00C8796E">
              <w:rPr>
                <w:sz w:val="23"/>
                <w:szCs w:val="23"/>
              </w:rPr>
              <w:t>stewards</w:t>
            </w:r>
            <w:r w:rsidR="00F5018B">
              <w:rPr>
                <w:sz w:val="23"/>
                <w:szCs w:val="23"/>
              </w:rPr>
              <w:t xml:space="preserve"> of </w:t>
            </w:r>
            <w:r w:rsidR="00C8796E">
              <w:rPr>
                <w:sz w:val="23"/>
                <w:szCs w:val="23"/>
              </w:rPr>
              <w:t>these</w:t>
            </w:r>
            <w:r w:rsidR="00F5018B">
              <w:rPr>
                <w:sz w:val="23"/>
                <w:szCs w:val="23"/>
              </w:rPr>
              <w:t xml:space="preserve"> roles as we could have been.  </w:t>
            </w:r>
            <w:r w:rsidR="00D9585B">
              <w:rPr>
                <w:sz w:val="23"/>
                <w:szCs w:val="23"/>
              </w:rPr>
              <w:t xml:space="preserve">So </w:t>
            </w:r>
            <w:r w:rsidR="00C8796E">
              <w:rPr>
                <w:sz w:val="23"/>
                <w:szCs w:val="23"/>
              </w:rPr>
              <w:t>being</w:t>
            </w:r>
            <w:r w:rsidR="00D9585B">
              <w:rPr>
                <w:sz w:val="23"/>
                <w:szCs w:val="23"/>
              </w:rPr>
              <w:t xml:space="preserve"> good </w:t>
            </w:r>
            <w:r w:rsidR="00C8796E">
              <w:rPr>
                <w:sz w:val="23"/>
                <w:szCs w:val="23"/>
              </w:rPr>
              <w:t>employers</w:t>
            </w:r>
            <w:r w:rsidR="00D9585B">
              <w:rPr>
                <w:sz w:val="23"/>
                <w:szCs w:val="23"/>
              </w:rPr>
              <w:t xml:space="preserve">, looking at pay equity, seeing what is the </w:t>
            </w:r>
            <w:r w:rsidR="00C8796E">
              <w:rPr>
                <w:sz w:val="23"/>
                <w:szCs w:val="23"/>
              </w:rPr>
              <w:t>appropriate</w:t>
            </w:r>
            <w:r w:rsidR="00D9585B">
              <w:rPr>
                <w:sz w:val="23"/>
                <w:szCs w:val="23"/>
              </w:rPr>
              <w:t xml:space="preserve"> funding for the roles to ensure their success for our dioceses has been a priority, </w:t>
            </w:r>
            <w:r w:rsidR="00C8796E">
              <w:rPr>
                <w:sz w:val="23"/>
                <w:szCs w:val="23"/>
              </w:rPr>
              <w:t>particularly</w:t>
            </w:r>
            <w:r w:rsidR="00D9585B">
              <w:rPr>
                <w:sz w:val="23"/>
                <w:szCs w:val="23"/>
              </w:rPr>
              <w:t xml:space="preserve"> in the last year.</w:t>
            </w:r>
          </w:p>
          <w:p w14:paraId="058B50E6" w14:textId="77777777" w:rsidR="00D9585B" w:rsidRDefault="00D9585B" w:rsidP="00F5018B">
            <w:pPr>
              <w:pStyle w:val="ListParagraph"/>
              <w:spacing w:after="0" w:line="240" w:lineRule="auto"/>
              <w:ind w:left="0"/>
              <w:rPr>
                <w:sz w:val="23"/>
                <w:szCs w:val="23"/>
              </w:rPr>
            </w:pPr>
          </w:p>
          <w:p w14:paraId="14BC9900" w14:textId="22D54273" w:rsidR="007B37A6" w:rsidRDefault="00E05EFA" w:rsidP="00D9585B">
            <w:pPr>
              <w:pStyle w:val="ListParagraph"/>
              <w:spacing w:after="0" w:line="240" w:lineRule="auto"/>
              <w:ind w:left="0"/>
              <w:rPr>
                <w:sz w:val="23"/>
                <w:szCs w:val="23"/>
              </w:rPr>
            </w:pPr>
            <w:r>
              <w:rPr>
                <w:sz w:val="23"/>
                <w:szCs w:val="23"/>
              </w:rPr>
              <w:t>The IDC</w:t>
            </w:r>
            <w:r w:rsidR="00D9585B">
              <w:rPr>
                <w:sz w:val="23"/>
                <w:szCs w:val="23"/>
              </w:rPr>
              <w:t xml:space="preserve"> have transitioned from Elizabeth Smaal who was an amazing administrator who knew everything and everybody and held everything together.  Now we have a Memorandum of Understanding with Wellington Diocese to provide administrative and financial support for the work of IDC.  Through that process we have been understanding what it is we need from this, and the entirety of the work that is upon us, and have been looking at how we can become more efficient.  This has highlighted many of the </w:t>
            </w:r>
            <w:r w:rsidR="00C8796E">
              <w:rPr>
                <w:sz w:val="23"/>
                <w:szCs w:val="23"/>
              </w:rPr>
              <w:t>issues</w:t>
            </w:r>
            <w:r w:rsidR="00D9585B">
              <w:rPr>
                <w:sz w:val="23"/>
                <w:szCs w:val="23"/>
              </w:rPr>
              <w:t xml:space="preserve"> that we </w:t>
            </w:r>
            <w:r w:rsidR="00C8796E">
              <w:rPr>
                <w:sz w:val="23"/>
                <w:szCs w:val="23"/>
              </w:rPr>
              <w:t>are</w:t>
            </w:r>
            <w:r w:rsidR="00D9585B">
              <w:rPr>
                <w:sz w:val="23"/>
                <w:szCs w:val="23"/>
              </w:rPr>
              <w:t xml:space="preserve"> now coming to </w:t>
            </w:r>
            <w:r w:rsidR="00C8796E">
              <w:rPr>
                <w:sz w:val="23"/>
                <w:szCs w:val="23"/>
              </w:rPr>
              <w:t>grips</w:t>
            </w:r>
            <w:r w:rsidR="00D9585B">
              <w:rPr>
                <w:sz w:val="23"/>
                <w:szCs w:val="23"/>
              </w:rPr>
              <w:t xml:space="preserve"> with, such as the </w:t>
            </w:r>
            <w:r w:rsidR="00C8796E">
              <w:rPr>
                <w:sz w:val="23"/>
                <w:szCs w:val="23"/>
              </w:rPr>
              <w:t xml:space="preserve">HR </w:t>
            </w:r>
            <w:r w:rsidR="00D9585B">
              <w:rPr>
                <w:sz w:val="23"/>
                <w:szCs w:val="23"/>
              </w:rPr>
              <w:t>paperwork required.  Wendy expressed gratitude for Waiapu who have come forward with support</w:t>
            </w:r>
            <w:r w:rsidR="00C8796E">
              <w:rPr>
                <w:sz w:val="23"/>
                <w:szCs w:val="23"/>
              </w:rPr>
              <w:t xml:space="preserve"> for this.  She also thanked</w:t>
            </w:r>
            <w:r w:rsidR="00D9585B">
              <w:rPr>
                <w:sz w:val="23"/>
                <w:szCs w:val="23"/>
              </w:rPr>
              <w:t xml:space="preserve"> Paul Carey who as administrator is making sure we don’t fall into the same trap of having only one person who does/knows everything, by encouraging </w:t>
            </w:r>
            <w:r w:rsidR="007B37A6">
              <w:rPr>
                <w:sz w:val="23"/>
                <w:szCs w:val="23"/>
              </w:rPr>
              <w:t xml:space="preserve">that we work together to make decisions as a wider group, and ++Philip for his generosity and kindness ensuring that we hold together as a group as we grapple with what we want to achieve as Tikanga Pakeha.  </w:t>
            </w:r>
          </w:p>
          <w:p w14:paraId="7C1B1037" w14:textId="77777777" w:rsidR="007B37A6" w:rsidRDefault="007B37A6" w:rsidP="00D9585B">
            <w:pPr>
              <w:pStyle w:val="ListParagraph"/>
              <w:spacing w:after="0" w:line="240" w:lineRule="auto"/>
              <w:ind w:left="0"/>
              <w:rPr>
                <w:sz w:val="23"/>
                <w:szCs w:val="23"/>
              </w:rPr>
            </w:pPr>
          </w:p>
          <w:p w14:paraId="69DCD3BC" w14:textId="08AA1E3F" w:rsidR="00D9585B" w:rsidRDefault="007B37A6" w:rsidP="00D9585B">
            <w:pPr>
              <w:pStyle w:val="ListParagraph"/>
              <w:spacing w:after="0" w:line="240" w:lineRule="auto"/>
              <w:ind w:left="0"/>
              <w:rPr>
                <w:sz w:val="23"/>
                <w:szCs w:val="23"/>
              </w:rPr>
            </w:pPr>
            <w:r>
              <w:rPr>
                <w:sz w:val="23"/>
                <w:szCs w:val="23"/>
              </w:rPr>
              <w:t xml:space="preserve">Wendy looked forward to working with the new members of IDCCG over the next 2 years, </w:t>
            </w:r>
            <w:r>
              <w:rPr>
                <w:sz w:val="23"/>
                <w:szCs w:val="23"/>
              </w:rPr>
              <w:lastRenderedPageBreak/>
              <w:t xml:space="preserve">and said </w:t>
            </w:r>
            <w:r w:rsidR="00296157">
              <w:rPr>
                <w:sz w:val="23"/>
                <w:szCs w:val="23"/>
              </w:rPr>
              <w:t xml:space="preserve">that, if elected to continue as Convenor, </w:t>
            </w:r>
            <w:r>
              <w:rPr>
                <w:sz w:val="23"/>
                <w:szCs w:val="23"/>
              </w:rPr>
              <w:t>she would be looking to transition her leadership of IDCCG over this period to somebody else to ensure there is continuity.</w:t>
            </w:r>
          </w:p>
          <w:p w14:paraId="04F1F234" w14:textId="77777777" w:rsidR="007B37A6" w:rsidRDefault="007B37A6" w:rsidP="00D9585B">
            <w:pPr>
              <w:pStyle w:val="ListParagraph"/>
              <w:spacing w:after="0" w:line="240" w:lineRule="auto"/>
              <w:ind w:left="0"/>
              <w:rPr>
                <w:sz w:val="23"/>
                <w:szCs w:val="23"/>
              </w:rPr>
            </w:pPr>
          </w:p>
          <w:p w14:paraId="50E56F8F" w14:textId="66DB7113" w:rsidR="007B37A6" w:rsidRPr="007B37A6" w:rsidRDefault="007C55A4" w:rsidP="00D9585B">
            <w:pPr>
              <w:pStyle w:val="ListParagraph"/>
              <w:spacing w:after="0" w:line="240" w:lineRule="auto"/>
              <w:ind w:left="0"/>
              <w:rPr>
                <w:b/>
                <w:sz w:val="23"/>
                <w:szCs w:val="23"/>
              </w:rPr>
            </w:pPr>
            <w:r w:rsidRPr="00D900CC">
              <w:rPr>
                <w:b/>
                <w:sz w:val="23"/>
                <w:szCs w:val="23"/>
              </w:rPr>
              <w:t>MOTION:</w:t>
            </w:r>
            <w:r>
              <w:rPr>
                <w:sz w:val="23"/>
                <w:szCs w:val="23"/>
              </w:rPr>
              <w:t xml:space="preserve"> </w:t>
            </w:r>
            <w:r w:rsidR="00D900CC">
              <w:rPr>
                <w:b/>
                <w:sz w:val="23"/>
                <w:szCs w:val="23"/>
              </w:rPr>
              <w:t xml:space="preserve">  </w:t>
            </w:r>
            <w:r w:rsidR="00BD3FB8" w:rsidRPr="00BD3FB8">
              <w:rPr>
                <w:sz w:val="23"/>
                <w:szCs w:val="23"/>
              </w:rPr>
              <w:t xml:space="preserve">Mr </w:t>
            </w:r>
            <w:r w:rsidR="00D900CC" w:rsidRPr="00BD3FB8">
              <w:rPr>
                <w:sz w:val="23"/>
                <w:szCs w:val="23"/>
              </w:rPr>
              <w:t>G</w:t>
            </w:r>
            <w:r w:rsidR="00D900CC">
              <w:rPr>
                <w:sz w:val="23"/>
                <w:szCs w:val="23"/>
              </w:rPr>
              <w:t xml:space="preserve">raham Miller   </w:t>
            </w:r>
            <w:r w:rsidR="00BD3FB8">
              <w:rPr>
                <w:sz w:val="23"/>
                <w:szCs w:val="23"/>
              </w:rPr>
              <w:t xml:space="preserve">The Rev’d </w:t>
            </w:r>
            <w:r w:rsidR="00D900CC">
              <w:rPr>
                <w:sz w:val="23"/>
                <w:szCs w:val="23"/>
              </w:rPr>
              <w:t>Jay Behan</w:t>
            </w:r>
          </w:p>
          <w:p w14:paraId="2E9FB30C" w14:textId="53F3877D" w:rsidR="007B37A6" w:rsidRDefault="007B37A6" w:rsidP="00D9585B">
            <w:pPr>
              <w:pStyle w:val="ListParagraph"/>
              <w:spacing w:after="0" w:line="240" w:lineRule="auto"/>
              <w:ind w:left="0"/>
              <w:rPr>
                <w:sz w:val="23"/>
                <w:szCs w:val="23"/>
              </w:rPr>
            </w:pPr>
            <w:r>
              <w:rPr>
                <w:sz w:val="23"/>
                <w:szCs w:val="23"/>
              </w:rPr>
              <w:t>That a vote of thanks be given to Wendy Scott for her work as Convenor of IDCCG</w:t>
            </w:r>
            <w:r w:rsidR="00D900CC">
              <w:rPr>
                <w:sz w:val="23"/>
                <w:szCs w:val="23"/>
              </w:rPr>
              <w:t>.</w:t>
            </w:r>
          </w:p>
          <w:p w14:paraId="671ED485" w14:textId="76DA0685" w:rsidR="00D9585B" w:rsidRPr="00080255" w:rsidRDefault="00D900CC" w:rsidP="004130C3">
            <w:pPr>
              <w:spacing w:after="0" w:line="240" w:lineRule="auto"/>
              <w:rPr>
                <w:sz w:val="23"/>
                <w:szCs w:val="23"/>
              </w:rPr>
            </w:pPr>
            <w:r>
              <w:rPr>
                <w:sz w:val="23"/>
                <w:szCs w:val="23"/>
              </w:rPr>
              <w:t xml:space="preserve">                                                                                                                                                        </w:t>
            </w:r>
            <w:r w:rsidR="004130C3">
              <w:rPr>
                <w:b/>
                <w:sz w:val="23"/>
                <w:szCs w:val="23"/>
              </w:rPr>
              <w:t>CARRIED</w:t>
            </w:r>
          </w:p>
        </w:tc>
      </w:tr>
      <w:tr w:rsidR="00A14085" w:rsidRPr="00084C0E" w14:paraId="58E4C530" w14:textId="77777777" w:rsidTr="00A14085">
        <w:tc>
          <w:tcPr>
            <w:tcW w:w="221" w:type="pct"/>
            <w:tcMar>
              <w:left w:w="0" w:type="dxa"/>
              <w:right w:w="0" w:type="dxa"/>
            </w:tcMar>
          </w:tcPr>
          <w:p w14:paraId="406619D6" w14:textId="16A65158"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6974C817" w14:textId="56EC3D5D" w:rsidR="006B1BE2" w:rsidRPr="006B1BE2" w:rsidRDefault="006B1BE2" w:rsidP="006B1BE2">
            <w:pPr>
              <w:spacing w:after="0" w:line="240" w:lineRule="auto"/>
              <w:rPr>
                <w:b/>
                <w:caps/>
                <w:sz w:val="23"/>
                <w:szCs w:val="23"/>
              </w:rPr>
            </w:pPr>
            <w:r w:rsidRPr="006B1BE2">
              <w:rPr>
                <w:b/>
                <w:caps/>
                <w:sz w:val="23"/>
                <w:szCs w:val="23"/>
              </w:rPr>
              <w:t>REVISION OF IDC RULES FOR SUBSIDIARY BODIES  1</w:t>
            </w:r>
          </w:p>
          <w:p w14:paraId="6D804383" w14:textId="77777777" w:rsidR="00A14085" w:rsidRDefault="006B1BE2" w:rsidP="006B1BE2">
            <w:pPr>
              <w:spacing w:after="0" w:line="240" w:lineRule="auto"/>
              <w:rPr>
                <w:b/>
                <w:caps/>
                <w:sz w:val="23"/>
                <w:szCs w:val="23"/>
              </w:rPr>
            </w:pPr>
            <w:r w:rsidRPr="006B1BE2">
              <w:rPr>
                <w:b/>
                <w:caps/>
                <w:sz w:val="23"/>
                <w:szCs w:val="23"/>
              </w:rPr>
              <w:t>BOARD OF OVERSIGHT FOR NATIONAL MINISTRIES TO THOSE UNDER 40</w:t>
            </w:r>
          </w:p>
          <w:p w14:paraId="76902F64" w14:textId="77777777" w:rsidR="003345CF" w:rsidRDefault="003345CF" w:rsidP="003345CF">
            <w:pPr>
              <w:pStyle w:val="ListParagraph"/>
              <w:spacing w:after="0" w:line="240" w:lineRule="auto"/>
              <w:ind w:left="0"/>
              <w:rPr>
                <w:b/>
                <w:sz w:val="23"/>
                <w:szCs w:val="23"/>
              </w:rPr>
            </w:pPr>
          </w:p>
          <w:p w14:paraId="5CD6E583" w14:textId="1C117430" w:rsidR="003345CF" w:rsidRPr="007B37A6" w:rsidRDefault="007C55A4" w:rsidP="003345CF">
            <w:pPr>
              <w:pStyle w:val="ListParagraph"/>
              <w:spacing w:after="0" w:line="240" w:lineRule="auto"/>
              <w:ind w:left="0"/>
              <w:rPr>
                <w:b/>
                <w:sz w:val="23"/>
                <w:szCs w:val="23"/>
              </w:rPr>
            </w:pPr>
            <w:r w:rsidRPr="00D900CC">
              <w:rPr>
                <w:b/>
                <w:sz w:val="23"/>
                <w:szCs w:val="23"/>
              </w:rPr>
              <w:t>MOTION:</w:t>
            </w:r>
            <w:r>
              <w:rPr>
                <w:sz w:val="23"/>
                <w:szCs w:val="23"/>
              </w:rPr>
              <w:t xml:space="preserve">  </w:t>
            </w:r>
            <w:r w:rsidR="00BD3FB8" w:rsidRPr="00BD3FB8">
              <w:rPr>
                <w:sz w:val="23"/>
                <w:szCs w:val="23"/>
              </w:rPr>
              <w:t xml:space="preserve">The </w:t>
            </w:r>
            <w:proofErr w:type="spellStart"/>
            <w:r w:rsidR="00BD3FB8" w:rsidRPr="00BD3FB8">
              <w:rPr>
                <w:sz w:val="23"/>
                <w:szCs w:val="23"/>
              </w:rPr>
              <w:t>Ven</w:t>
            </w:r>
            <w:proofErr w:type="spellEnd"/>
            <w:r w:rsidR="00BD3FB8" w:rsidRPr="00BD3FB8">
              <w:rPr>
                <w:sz w:val="23"/>
                <w:szCs w:val="23"/>
              </w:rPr>
              <w:t xml:space="preserve"> </w:t>
            </w:r>
            <w:r w:rsidR="003345CF" w:rsidRPr="00BD3FB8">
              <w:rPr>
                <w:sz w:val="23"/>
                <w:szCs w:val="23"/>
              </w:rPr>
              <w:t>Wendy</w:t>
            </w:r>
            <w:r w:rsidR="003345CF">
              <w:rPr>
                <w:sz w:val="23"/>
                <w:szCs w:val="23"/>
              </w:rPr>
              <w:t xml:space="preserve"> Scott     </w:t>
            </w:r>
            <w:r w:rsidR="00BD3FB8">
              <w:rPr>
                <w:sz w:val="23"/>
                <w:szCs w:val="23"/>
              </w:rPr>
              <w:t xml:space="preserve">Mr </w:t>
            </w:r>
            <w:r w:rsidR="003345CF" w:rsidRPr="003345CF">
              <w:rPr>
                <w:sz w:val="23"/>
                <w:szCs w:val="23"/>
              </w:rPr>
              <w:t>Graham Miller</w:t>
            </w:r>
          </w:p>
          <w:p w14:paraId="1477183A" w14:textId="77777777" w:rsidR="003345CF" w:rsidRDefault="003345CF" w:rsidP="006B1BE2">
            <w:pPr>
              <w:pStyle w:val="ListParagraph"/>
              <w:spacing w:after="0" w:line="240" w:lineRule="auto"/>
              <w:ind w:left="0"/>
              <w:rPr>
                <w:b/>
                <w:sz w:val="23"/>
                <w:szCs w:val="23"/>
              </w:rPr>
            </w:pPr>
          </w:p>
          <w:p w14:paraId="743C58C5" w14:textId="77777777" w:rsidR="006B1BE2" w:rsidRPr="006B1BE2" w:rsidRDefault="006B1BE2" w:rsidP="006B1BE2">
            <w:pPr>
              <w:pStyle w:val="ListParagraph"/>
              <w:spacing w:after="0" w:line="240" w:lineRule="auto"/>
              <w:ind w:left="0"/>
              <w:rPr>
                <w:sz w:val="23"/>
                <w:szCs w:val="23"/>
              </w:rPr>
            </w:pPr>
            <w:r w:rsidRPr="006B1BE2">
              <w:rPr>
                <w:b/>
                <w:sz w:val="23"/>
                <w:szCs w:val="23"/>
              </w:rPr>
              <w:t>THAT</w:t>
            </w:r>
            <w:r w:rsidRPr="006B1BE2">
              <w:rPr>
                <w:sz w:val="23"/>
                <w:szCs w:val="23"/>
              </w:rPr>
              <w:t xml:space="preserve"> this IDC makes the following changes to Rules For Subsidiary Bodies 1</w:t>
            </w:r>
          </w:p>
          <w:p w14:paraId="4A26729B" w14:textId="77777777" w:rsidR="006B1BE2" w:rsidRPr="006B1BE2" w:rsidRDefault="006B1BE2" w:rsidP="006B1BE2">
            <w:pPr>
              <w:pStyle w:val="ListParagraph"/>
              <w:spacing w:after="0" w:line="240" w:lineRule="auto"/>
              <w:ind w:left="0"/>
              <w:rPr>
                <w:sz w:val="23"/>
                <w:szCs w:val="23"/>
              </w:rPr>
            </w:pPr>
          </w:p>
          <w:p w14:paraId="40077382" w14:textId="77777777" w:rsidR="006B1BE2" w:rsidRPr="006B1BE2" w:rsidRDefault="006B1BE2" w:rsidP="006B1BE2">
            <w:pPr>
              <w:pStyle w:val="ListParagraph"/>
              <w:spacing w:after="0" w:line="240" w:lineRule="auto"/>
              <w:ind w:left="0"/>
              <w:rPr>
                <w:sz w:val="23"/>
                <w:szCs w:val="23"/>
              </w:rPr>
            </w:pPr>
            <w:r w:rsidRPr="006B1BE2">
              <w:rPr>
                <w:sz w:val="23"/>
                <w:szCs w:val="23"/>
              </w:rPr>
              <w:t>1.</w:t>
            </w:r>
            <w:r w:rsidRPr="006B1BE2">
              <w:rPr>
                <w:sz w:val="23"/>
                <w:szCs w:val="23"/>
              </w:rPr>
              <w:tab/>
              <w:t>Change the name of the Subsidiary Body to “Board For Ministry Development For Those Under 40”</w:t>
            </w:r>
          </w:p>
          <w:p w14:paraId="78E71BD6" w14:textId="77777777" w:rsidR="006B1BE2" w:rsidRPr="006B1BE2" w:rsidRDefault="006B1BE2" w:rsidP="006B1BE2">
            <w:pPr>
              <w:pStyle w:val="ListParagraph"/>
              <w:spacing w:after="0" w:line="240" w:lineRule="auto"/>
              <w:ind w:left="0"/>
              <w:rPr>
                <w:sz w:val="23"/>
                <w:szCs w:val="23"/>
              </w:rPr>
            </w:pPr>
          </w:p>
          <w:p w14:paraId="5523EA3C" w14:textId="77777777" w:rsidR="006B1BE2" w:rsidRPr="006B1BE2" w:rsidRDefault="006B1BE2" w:rsidP="006B1BE2">
            <w:pPr>
              <w:pStyle w:val="ListParagraph"/>
              <w:spacing w:after="0" w:line="240" w:lineRule="auto"/>
              <w:ind w:left="0"/>
              <w:rPr>
                <w:sz w:val="23"/>
                <w:szCs w:val="23"/>
              </w:rPr>
            </w:pPr>
            <w:r w:rsidRPr="006B1BE2">
              <w:rPr>
                <w:sz w:val="23"/>
                <w:szCs w:val="23"/>
              </w:rPr>
              <w:t>2</w:t>
            </w:r>
            <w:r w:rsidRPr="006B1BE2">
              <w:rPr>
                <w:sz w:val="23"/>
                <w:szCs w:val="23"/>
              </w:rPr>
              <w:tab/>
              <w:t>Delete the entire Rules for this Subsidiary Body and replace with the following Rules for this Subsidiary Body:</w:t>
            </w:r>
          </w:p>
          <w:p w14:paraId="5DDDE59F" w14:textId="77777777" w:rsidR="006B1BE2" w:rsidRPr="006B1BE2" w:rsidRDefault="006B1BE2" w:rsidP="006B1BE2">
            <w:pPr>
              <w:pStyle w:val="ListParagraph"/>
              <w:spacing w:after="0" w:line="240" w:lineRule="auto"/>
              <w:ind w:left="0"/>
              <w:rPr>
                <w:sz w:val="23"/>
                <w:szCs w:val="23"/>
              </w:rPr>
            </w:pPr>
          </w:p>
          <w:p w14:paraId="24BEFF32" w14:textId="77777777" w:rsidR="006B1BE2" w:rsidRPr="006B1BE2" w:rsidRDefault="006B1BE2" w:rsidP="006B1BE2">
            <w:pPr>
              <w:pStyle w:val="ListParagraph"/>
              <w:spacing w:after="0" w:line="240" w:lineRule="auto"/>
              <w:ind w:left="0"/>
              <w:rPr>
                <w:sz w:val="23"/>
                <w:szCs w:val="23"/>
              </w:rPr>
            </w:pPr>
            <w:r w:rsidRPr="006B1BE2">
              <w:rPr>
                <w:sz w:val="23"/>
                <w:szCs w:val="23"/>
              </w:rPr>
              <w:t>BOARD FOR MINISTRY DEVELOPMENT FOR THOSE UNDER 40</w:t>
            </w:r>
          </w:p>
          <w:p w14:paraId="4E50F35C" w14:textId="77777777" w:rsidR="006B1BE2" w:rsidRPr="006B1BE2" w:rsidRDefault="006B1BE2" w:rsidP="006B1BE2">
            <w:pPr>
              <w:pStyle w:val="ListParagraph"/>
              <w:spacing w:after="0" w:line="240" w:lineRule="auto"/>
              <w:ind w:left="0"/>
              <w:rPr>
                <w:sz w:val="23"/>
                <w:szCs w:val="23"/>
              </w:rPr>
            </w:pPr>
          </w:p>
          <w:p w14:paraId="1294F43B" w14:textId="77777777" w:rsidR="006B1BE2" w:rsidRPr="006B1BE2" w:rsidRDefault="006B1BE2" w:rsidP="006B1BE2">
            <w:pPr>
              <w:pStyle w:val="ListParagraph"/>
              <w:spacing w:after="0" w:line="240" w:lineRule="auto"/>
              <w:ind w:left="0"/>
              <w:rPr>
                <w:sz w:val="23"/>
                <w:szCs w:val="23"/>
              </w:rPr>
            </w:pPr>
            <w:r w:rsidRPr="006B1BE2">
              <w:rPr>
                <w:sz w:val="23"/>
                <w:szCs w:val="23"/>
              </w:rPr>
              <w:t>(1)</w:t>
            </w:r>
            <w:r w:rsidRPr="006B1BE2">
              <w:rPr>
                <w:sz w:val="23"/>
                <w:szCs w:val="23"/>
              </w:rPr>
              <w:tab/>
              <w:t>There will be a Board for Ministry Development amongst and alongside those under 40 (Board for Development) which will be a sub-committee of IDC and which will report to the IDCCG.</w:t>
            </w:r>
          </w:p>
          <w:p w14:paraId="776A2CCF" w14:textId="77777777" w:rsidR="006B1BE2" w:rsidRPr="006B1BE2" w:rsidRDefault="006B1BE2" w:rsidP="006B1BE2">
            <w:pPr>
              <w:pStyle w:val="ListParagraph"/>
              <w:spacing w:after="0" w:line="240" w:lineRule="auto"/>
              <w:ind w:left="0"/>
              <w:rPr>
                <w:sz w:val="23"/>
                <w:szCs w:val="23"/>
              </w:rPr>
            </w:pPr>
            <w:r w:rsidRPr="006B1BE2">
              <w:rPr>
                <w:sz w:val="23"/>
                <w:szCs w:val="23"/>
              </w:rPr>
              <w:t>2)</w:t>
            </w:r>
            <w:r w:rsidRPr="006B1BE2">
              <w:rPr>
                <w:sz w:val="23"/>
                <w:szCs w:val="23"/>
              </w:rPr>
              <w:tab/>
              <w:t>The functions of the Board for Development will be through the Grace of God to:</w:t>
            </w:r>
          </w:p>
          <w:p w14:paraId="3F45F5F0" w14:textId="77777777" w:rsidR="006B1BE2" w:rsidRPr="006B1BE2" w:rsidRDefault="006B1BE2" w:rsidP="006B1BE2">
            <w:pPr>
              <w:pStyle w:val="ListParagraph"/>
              <w:spacing w:after="0" w:line="240" w:lineRule="auto"/>
              <w:ind w:left="0"/>
              <w:rPr>
                <w:sz w:val="23"/>
                <w:szCs w:val="23"/>
              </w:rPr>
            </w:pPr>
            <w:r w:rsidRPr="006B1BE2">
              <w:rPr>
                <w:sz w:val="23"/>
                <w:szCs w:val="23"/>
              </w:rPr>
              <w:t>(a)</w:t>
            </w:r>
            <w:r w:rsidRPr="006B1BE2">
              <w:rPr>
                <w:sz w:val="23"/>
                <w:szCs w:val="23"/>
              </w:rPr>
              <w:tab/>
              <w:t>develop a national strategy for ministry amongst and alongside those under 40;</w:t>
            </w:r>
          </w:p>
          <w:p w14:paraId="79F8D1E0" w14:textId="77777777" w:rsidR="006B1BE2" w:rsidRPr="006B1BE2" w:rsidRDefault="006B1BE2" w:rsidP="006B1BE2">
            <w:pPr>
              <w:pStyle w:val="ListParagraph"/>
              <w:spacing w:after="0" w:line="240" w:lineRule="auto"/>
              <w:ind w:left="0"/>
              <w:rPr>
                <w:sz w:val="23"/>
                <w:szCs w:val="23"/>
              </w:rPr>
            </w:pPr>
            <w:r w:rsidRPr="006B1BE2">
              <w:rPr>
                <w:sz w:val="23"/>
                <w:szCs w:val="23"/>
              </w:rPr>
              <w:t>(b)</w:t>
            </w:r>
            <w:r w:rsidRPr="006B1BE2">
              <w:rPr>
                <w:sz w:val="23"/>
                <w:szCs w:val="23"/>
              </w:rPr>
              <w:tab/>
              <w:t>co-ordinate ministry amongst and alongside those under 40 between the New Zealand Dioceses;</w:t>
            </w:r>
          </w:p>
          <w:p w14:paraId="59986879" w14:textId="77777777" w:rsidR="006B1BE2" w:rsidRPr="006B1BE2" w:rsidRDefault="006B1BE2" w:rsidP="006B1BE2">
            <w:pPr>
              <w:pStyle w:val="ListParagraph"/>
              <w:spacing w:after="0" w:line="240" w:lineRule="auto"/>
              <w:ind w:left="0"/>
              <w:rPr>
                <w:sz w:val="23"/>
                <w:szCs w:val="23"/>
              </w:rPr>
            </w:pPr>
            <w:r w:rsidRPr="006B1BE2">
              <w:rPr>
                <w:sz w:val="23"/>
                <w:szCs w:val="23"/>
              </w:rPr>
              <w:t>(c)</w:t>
            </w:r>
            <w:r w:rsidRPr="006B1BE2">
              <w:rPr>
                <w:sz w:val="23"/>
                <w:szCs w:val="23"/>
              </w:rPr>
              <w:tab/>
              <w:t xml:space="preserve">provide advice to the IDCCG on the appointment of the National Youth Facilitator, the </w:t>
            </w:r>
            <w:proofErr w:type="spellStart"/>
            <w:r w:rsidRPr="006B1BE2">
              <w:rPr>
                <w:sz w:val="23"/>
                <w:szCs w:val="23"/>
              </w:rPr>
              <w:t>Strandz</w:t>
            </w:r>
            <w:proofErr w:type="spellEnd"/>
            <w:r w:rsidRPr="006B1BE2">
              <w:rPr>
                <w:sz w:val="23"/>
                <w:szCs w:val="23"/>
              </w:rPr>
              <w:t xml:space="preserve"> Enabler and other national staff who minister amongst and alongside those under 40;</w:t>
            </w:r>
          </w:p>
          <w:p w14:paraId="46ECCB97" w14:textId="77777777" w:rsidR="006B1BE2" w:rsidRPr="006B1BE2" w:rsidRDefault="006B1BE2" w:rsidP="006B1BE2">
            <w:pPr>
              <w:pStyle w:val="ListParagraph"/>
              <w:spacing w:after="0" w:line="240" w:lineRule="auto"/>
              <w:ind w:left="0"/>
              <w:rPr>
                <w:sz w:val="23"/>
                <w:szCs w:val="23"/>
              </w:rPr>
            </w:pPr>
            <w:r w:rsidRPr="006B1BE2">
              <w:rPr>
                <w:sz w:val="23"/>
                <w:szCs w:val="23"/>
              </w:rPr>
              <w:t>(d)</w:t>
            </w:r>
            <w:r w:rsidRPr="006B1BE2">
              <w:rPr>
                <w:sz w:val="23"/>
                <w:szCs w:val="23"/>
              </w:rPr>
              <w:tab/>
              <w:t>receive and recommend to the IDC and the New Zealand Dioceses appropriate policies that cover the issues raised in ministry amongst and alongside those under 40 including but not limited to:</w:t>
            </w:r>
          </w:p>
          <w:p w14:paraId="054B2D56" w14:textId="77777777" w:rsidR="006B1BE2" w:rsidRPr="006B1BE2" w:rsidRDefault="006B1BE2" w:rsidP="006B1BE2">
            <w:pPr>
              <w:pStyle w:val="ListParagraph"/>
              <w:spacing w:after="0" w:line="240" w:lineRule="auto"/>
              <w:ind w:left="0"/>
              <w:rPr>
                <w:sz w:val="23"/>
                <w:szCs w:val="23"/>
              </w:rPr>
            </w:pPr>
            <w:r w:rsidRPr="006B1BE2">
              <w:rPr>
                <w:sz w:val="23"/>
                <w:szCs w:val="23"/>
              </w:rPr>
              <w:t>(</w:t>
            </w:r>
            <w:proofErr w:type="spellStart"/>
            <w:r w:rsidRPr="006B1BE2">
              <w:rPr>
                <w:sz w:val="23"/>
                <w:szCs w:val="23"/>
              </w:rPr>
              <w:t>i</w:t>
            </w:r>
            <w:proofErr w:type="spellEnd"/>
            <w:r w:rsidRPr="006B1BE2">
              <w:rPr>
                <w:sz w:val="23"/>
                <w:szCs w:val="23"/>
              </w:rPr>
              <w:t>)</w:t>
            </w:r>
            <w:r w:rsidRPr="006B1BE2">
              <w:rPr>
                <w:sz w:val="23"/>
                <w:szCs w:val="23"/>
              </w:rPr>
              <w:tab/>
              <w:t>safety and protection of the young, children and vulnerable adults; and</w:t>
            </w:r>
          </w:p>
          <w:p w14:paraId="3016E8AD" w14:textId="77777777" w:rsidR="006B1BE2" w:rsidRPr="006B1BE2" w:rsidRDefault="006B1BE2" w:rsidP="006B1BE2">
            <w:pPr>
              <w:pStyle w:val="ListParagraph"/>
              <w:spacing w:after="0" w:line="240" w:lineRule="auto"/>
              <w:ind w:left="0"/>
              <w:rPr>
                <w:sz w:val="23"/>
                <w:szCs w:val="23"/>
              </w:rPr>
            </w:pPr>
            <w:r w:rsidRPr="006B1BE2">
              <w:rPr>
                <w:sz w:val="23"/>
                <w:szCs w:val="23"/>
              </w:rPr>
              <w:t>(ii)</w:t>
            </w:r>
            <w:r w:rsidRPr="006B1BE2">
              <w:rPr>
                <w:sz w:val="23"/>
                <w:szCs w:val="23"/>
              </w:rPr>
              <w:tab/>
            </w:r>
            <w:proofErr w:type="gramStart"/>
            <w:r w:rsidRPr="006B1BE2">
              <w:rPr>
                <w:sz w:val="23"/>
                <w:szCs w:val="23"/>
              </w:rPr>
              <w:t>appropriate</w:t>
            </w:r>
            <w:proofErr w:type="gramEnd"/>
            <w:r w:rsidRPr="006B1BE2">
              <w:rPr>
                <w:sz w:val="23"/>
                <w:szCs w:val="23"/>
              </w:rPr>
              <w:t xml:space="preserve"> skill sets for those ministering specifically amongst and alongside those under 40. </w:t>
            </w:r>
          </w:p>
          <w:p w14:paraId="79E903AB" w14:textId="77777777" w:rsidR="006B1BE2" w:rsidRPr="006B1BE2" w:rsidRDefault="006B1BE2" w:rsidP="006B1BE2">
            <w:pPr>
              <w:pStyle w:val="ListParagraph"/>
              <w:spacing w:after="0" w:line="240" w:lineRule="auto"/>
              <w:ind w:left="0"/>
              <w:rPr>
                <w:sz w:val="23"/>
                <w:szCs w:val="23"/>
              </w:rPr>
            </w:pPr>
            <w:r w:rsidRPr="006B1BE2">
              <w:rPr>
                <w:sz w:val="23"/>
                <w:szCs w:val="23"/>
              </w:rPr>
              <w:t>(e)</w:t>
            </w:r>
            <w:r w:rsidRPr="006B1BE2">
              <w:rPr>
                <w:sz w:val="23"/>
                <w:szCs w:val="23"/>
              </w:rPr>
              <w:tab/>
              <w:t>promote the importance of ministry amongst and alongside those under 40 so it is seen as a priority of the New Zealand Dioceses both individually and together;</w:t>
            </w:r>
          </w:p>
          <w:p w14:paraId="7B3EBA9E" w14:textId="77777777" w:rsidR="006B1BE2" w:rsidRPr="006B1BE2" w:rsidRDefault="006B1BE2" w:rsidP="006B1BE2">
            <w:pPr>
              <w:pStyle w:val="ListParagraph"/>
              <w:spacing w:after="0" w:line="240" w:lineRule="auto"/>
              <w:ind w:left="0"/>
              <w:rPr>
                <w:sz w:val="23"/>
                <w:szCs w:val="23"/>
              </w:rPr>
            </w:pPr>
            <w:r w:rsidRPr="006B1BE2">
              <w:rPr>
                <w:sz w:val="23"/>
                <w:szCs w:val="23"/>
              </w:rPr>
              <w:t>(f)</w:t>
            </w:r>
            <w:r w:rsidRPr="006B1BE2">
              <w:rPr>
                <w:sz w:val="23"/>
                <w:szCs w:val="23"/>
              </w:rPr>
              <w:tab/>
              <w:t>encourage sharing of resource and ideas across the New Zealand Dioceses wherever possible;</w:t>
            </w:r>
          </w:p>
          <w:p w14:paraId="308A3736" w14:textId="77777777" w:rsidR="006B1BE2" w:rsidRPr="006B1BE2" w:rsidRDefault="006B1BE2" w:rsidP="006B1BE2">
            <w:pPr>
              <w:pStyle w:val="ListParagraph"/>
              <w:spacing w:after="0" w:line="240" w:lineRule="auto"/>
              <w:ind w:left="0"/>
              <w:rPr>
                <w:sz w:val="23"/>
                <w:szCs w:val="23"/>
              </w:rPr>
            </w:pPr>
            <w:r w:rsidRPr="006B1BE2">
              <w:rPr>
                <w:sz w:val="23"/>
                <w:szCs w:val="23"/>
              </w:rPr>
              <w:t>(g)</w:t>
            </w:r>
            <w:r w:rsidRPr="006B1BE2">
              <w:rPr>
                <w:sz w:val="23"/>
                <w:szCs w:val="23"/>
              </w:rPr>
              <w:tab/>
              <w:t>act as a forum where those employed by the IDC with responsibility for ministry amongst and alongside those under 40 in the New Zealand Dioceses can:</w:t>
            </w:r>
          </w:p>
          <w:p w14:paraId="4174D72D" w14:textId="77777777" w:rsidR="006B1BE2" w:rsidRPr="006B1BE2" w:rsidRDefault="006B1BE2" w:rsidP="006B1BE2">
            <w:pPr>
              <w:pStyle w:val="ListParagraph"/>
              <w:spacing w:after="0" w:line="240" w:lineRule="auto"/>
              <w:ind w:left="0"/>
              <w:rPr>
                <w:sz w:val="23"/>
                <w:szCs w:val="23"/>
              </w:rPr>
            </w:pPr>
            <w:r w:rsidRPr="006B1BE2">
              <w:rPr>
                <w:sz w:val="23"/>
                <w:szCs w:val="23"/>
              </w:rPr>
              <w:t>(</w:t>
            </w:r>
            <w:proofErr w:type="spellStart"/>
            <w:r w:rsidRPr="006B1BE2">
              <w:rPr>
                <w:sz w:val="23"/>
                <w:szCs w:val="23"/>
              </w:rPr>
              <w:t>i</w:t>
            </w:r>
            <w:proofErr w:type="spellEnd"/>
            <w:r w:rsidRPr="006B1BE2">
              <w:rPr>
                <w:sz w:val="23"/>
                <w:szCs w:val="23"/>
              </w:rPr>
              <w:t>)</w:t>
            </w:r>
            <w:r w:rsidRPr="006B1BE2">
              <w:rPr>
                <w:sz w:val="23"/>
                <w:szCs w:val="23"/>
              </w:rPr>
              <w:tab/>
              <w:t>receive support and advice in their work; and</w:t>
            </w:r>
          </w:p>
          <w:p w14:paraId="3A6FBAE8" w14:textId="77777777" w:rsidR="006B1BE2" w:rsidRPr="006B1BE2" w:rsidRDefault="006B1BE2" w:rsidP="006B1BE2">
            <w:pPr>
              <w:pStyle w:val="ListParagraph"/>
              <w:spacing w:after="0" w:line="240" w:lineRule="auto"/>
              <w:ind w:left="0"/>
              <w:rPr>
                <w:sz w:val="23"/>
                <w:szCs w:val="23"/>
              </w:rPr>
            </w:pPr>
            <w:r w:rsidRPr="006B1BE2">
              <w:rPr>
                <w:sz w:val="23"/>
                <w:szCs w:val="23"/>
              </w:rPr>
              <w:t>(ii)</w:t>
            </w:r>
            <w:r w:rsidRPr="006B1BE2">
              <w:rPr>
                <w:sz w:val="23"/>
                <w:szCs w:val="23"/>
              </w:rPr>
              <w:tab/>
            </w:r>
            <w:proofErr w:type="gramStart"/>
            <w:r w:rsidRPr="006B1BE2">
              <w:rPr>
                <w:sz w:val="23"/>
                <w:szCs w:val="23"/>
              </w:rPr>
              <w:t>report</w:t>
            </w:r>
            <w:proofErr w:type="gramEnd"/>
            <w:r w:rsidRPr="006B1BE2">
              <w:rPr>
                <w:sz w:val="23"/>
                <w:szCs w:val="23"/>
              </w:rPr>
              <w:t xml:space="preserve"> and feedback to IDC and the New Zealand Dioceses about their work and the issues they face.</w:t>
            </w:r>
          </w:p>
          <w:p w14:paraId="6B621CC9" w14:textId="77777777" w:rsidR="006B1BE2" w:rsidRPr="006B1BE2" w:rsidRDefault="006B1BE2" w:rsidP="006B1BE2">
            <w:pPr>
              <w:pStyle w:val="ListParagraph"/>
              <w:spacing w:after="0" w:line="240" w:lineRule="auto"/>
              <w:ind w:left="0"/>
              <w:rPr>
                <w:sz w:val="23"/>
                <w:szCs w:val="23"/>
              </w:rPr>
            </w:pPr>
            <w:r w:rsidRPr="006B1BE2">
              <w:rPr>
                <w:sz w:val="23"/>
                <w:szCs w:val="23"/>
              </w:rPr>
              <w:t>(3)</w:t>
            </w:r>
            <w:r w:rsidRPr="006B1BE2">
              <w:rPr>
                <w:sz w:val="23"/>
                <w:szCs w:val="23"/>
              </w:rPr>
              <w:tab/>
              <w:t>The members of the Board for Development will be:</w:t>
            </w:r>
          </w:p>
          <w:p w14:paraId="2DF7484D" w14:textId="77777777" w:rsidR="006B1BE2" w:rsidRPr="006B1BE2" w:rsidRDefault="006B1BE2" w:rsidP="006B1BE2">
            <w:pPr>
              <w:pStyle w:val="ListParagraph"/>
              <w:spacing w:after="0" w:line="240" w:lineRule="auto"/>
              <w:ind w:left="0"/>
              <w:rPr>
                <w:sz w:val="23"/>
                <w:szCs w:val="23"/>
              </w:rPr>
            </w:pPr>
            <w:r w:rsidRPr="006B1BE2">
              <w:rPr>
                <w:sz w:val="23"/>
                <w:szCs w:val="23"/>
              </w:rPr>
              <w:t>(a)</w:t>
            </w:r>
            <w:r w:rsidRPr="006B1BE2">
              <w:rPr>
                <w:sz w:val="23"/>
                <w:szCs w:val="23"/>
              </w:rPr>
              <w:tab/>
              <w:t>the Senior Bishop of the New Zealand Dioceses (or any other Bishop appointed by the House of Bishops of Tikanga Pakeha);</w:t>
            </w:r>
          </w:p>
          <w:p w14:paraId="029D806D" w14:textId="77777777" w:rsidR="006B1BE2" w:rsidRPr="006B1BE2" w:rsidRDefault="006B1BE2" w:rsidP="006B1BE2">
            <w:pPr>
              <w:pStyle w:val="ListParagraph"/>
              <w:spacing w:after="0" w:line="240" w:lineRule="auto"/>
              <w:ind w:left="0"/>
              <w:rPr>
                <w:sz w:val="23"/>
                <w:szCs w:val="23"/>
              </w:rPr>
            </w:pPr>
            <w:r w:rsidRPr="006B1BE2">
              <w:rPr>
                <w:sz w:val="23"/>
                <w:szCs w:val="23"/>
              </w:rPr>
              <w:t>(b)</w:t>
            </w:r>
            <w:r w:rsidRPr="006B1BE2">
              <w:rPr>
                <w:sz w:val="23"/>
                <w:szCs w:val="23"/>
              </w:rPr>
              <w:tab/>
              <w:t>one person appointed by the Tikanga Pakeha Ministry Council;</w:t>
            </w:r>
          </w:p>
          <w:p w14:paraId="6F548FE4" w14:textId="77777777" w:rsidR="006B1BE2" w:rsidRPr="006B1BE2" w:rsidRDefault="006B1BE2" w:rsidP="006B1BE2">
            <w:pPr>
              <w:pStyle w:val="ListParagraph"/>
              <w:spacing w:after="0" w:line="240" w:lineRule="auto"/>
              <w:ind w:left="0"/>
              <w:rPr>
                <w:sz w:val="23"/>
                <w:szCs w:val="23"/>
              </w:rPr>
            </w:pPr>
            <w:r w:rsidRPr="006B1BE2">
              <w:rPr>
                <w:sz w:val="23"/>
                <w:szCs w:val="23"/>
              </w:rPr>
              <w:t>(c)</w:t>
            </w:r>
            <w:r w:rsidRPr="006B1BE2">
              <w:rPr>
                <w:sz w:val="23"/>
                <w:szCs w:val="23"/>
              </w:rPr>
              <w:tab/>
              <w:t>one person appointed by the IDCCG;</w:t>
            </w:r>
          </w:p>
          <w:p w14:paraId="1A2103CF" w14:textId="77777777" w:rsidR="006B1BE2" w:rsidRPr="006B1BE2" w:rsidRDefault="006B1BE2" w:rsidP="006B1BE2">
            <w:pPr>
              <w:pStyle w:val="ListParagraph"/>
              <w:spacing w:after="0" w:line="240" w:lineRule="auto"/>
              <w:ind w:left="0"/>
              <w:rPr>
                <w:sz w:val="23"/>
                <w:szCs w:val="23"/>
              </w:rPr>
            </w:pPr>
            <w:r w:rsidRPr="006B1BE2">
              <w:rPr>
                <w:sz w:val="23"/>
                <w:szCs w:val="23"/>
              </w:rPr>
              <w:t>(d)</w:t>
            </w:r>
            <w:r w:rsidRPr="006B1BE2">
              <w:rPr>
                <w:sz w:val="23"/>
                <w:szCs w:val="23"/>
              </w:rPr>
              <w:tab/>
              <w:t xml:space="preserve">the </w:t>
            </w:r>
            <w:proofErr w:type="spellStart"/>
            <w:r w:rsidRPr="006B1BE2">
              <w:rPr>
                <w:sz w:val="23"/>
                <w:szCs w:val="23"/>
              </w:rPr>
              <w:t>Strandz</w:t>
            </w:r>
            <w:proofErr w:type="spellEnd"/>
            <w:r w:rsidRPr="006B1BE2">
              <w:rPr>
                <w:sz w:val="23"/>
                <w:szCs w:val="23"/>
              </w:rPr>
              <w:t xml:space="preserve"> Enabler;</w:t>
            </w:r>
          </w:p>
          <w:p w14:paraId="7F9BEED7" w14:textId="77777777" w:rsidR="006B1BE2" w:rsidRPr="006B1BE2" w:rsidRDefault="006B1BE2" w:rsidP="006B1BE2">
            <w:pPr>
              <w:pStyle w:val="ListParagraph"/>
              <w:spacing w:after="0" w:line="240" w:lineRule="auto"/>
              <w:ind w:left="0"/>
              <w:rPr>
                <w:sz w:val="23"/>
                <w:szCs w:val="23"/>
              </w:rPr>
            </w:pPr>
            <w:r w:rsidRPr="006B1BE2">
              <w:rPr>
                <w:sz w:val="23"/>
                <w:szCs w:val="23"/>
              </w:rPr>
              <w:t>(e)</w:t>
            </w:r>
            <w:r w:rsidRPr="006B1BE2">
              <w:rPr>
                <w:sz w:val="23"/>
                <w:szCs w:val="23"/>
              </w:rPr>
              <w:tab/>
              <w:t xml:space="preserve">up to two persons appointed by the </w:t>
            </w:r>
            <w:proofErr w:type="spellStart"/>
            <w:r w:rsidRPr="006B1BE2">
              <w:rPr>
                <w:sz w:val="23"/>
                <w:szCs w:val="23"/>
              </w:rPr>
              <w:t>Strandz</w:t>
            </w:r>
            <w:proofErr w:type="spellEnd"/>
            <w:r w:rsidRPr="006B1BE2">
              <w:rPr>
                <w:sz w:val="23"/>
                <w:szCs w:val="23"/>
              </w:rPr>
              <w:t xml:space="preserve"> Executive;</w:t>
            </w:r>
          </w:p>
          <w:p w14:paraId="1C26BBB9" w14:textId="77777777" w:rsidR="006B1BE2" w:rsidRPr="006B1BE2" w:rsidRDefault="006B1BE2" w:rsidP="006B1BE2">
            <w:pPr>
              <w:pStyle w:val="ListParagraph"/>
              <w:spacing w:after="0" w:line="240" w:lineRule="auto"/>
              <w:ind w:left="0"/>
              <w:rPr>
                <w:sz w:val="23"/>
                <w:szCs w:val="23"/>
              </w:rPr>
            </w:pPr>
            <w:r w:rsidRPr="006B1BE2">
              <w:rPr>
                <w:sz w:val="23"/>
                <w:szCs w:val="23"/>
              </w:rPr>
              <w:t>(f)</w:t>
            </w:r>
            <w:r w:rsidRPr="006B1BE2">
              <w:rPr>
                <w:sz w:val="23"/>
                <w:szCs w:val="23"/>
              </w:rPr>
              <w:tab/>
              <w:t>the National Youth Facilitator;</w:t>
            </w:r>
          </w:p>
          <w:p w14:paraId="14FC673A" w14:textId="77777777" w:rsidR="006B1BE2" w:rsidRPr="006B1BE2" w:rsidRDefault="006B1BE2" w:rsidP="006B1BE2">
            <w:pPr>
              <w:pStyle w:val="ListParagraph"/>
              <w:spacing w:after="0" w:line="240" w:lineRule="auto"/>
              <w:ind w:left="0"/>
              <w:rPr>
                <w:sz w:val="23"/>
                <w:szCs w:val="23"/>
              </w:rPr>
            </w:pPr>
            <w:r w:rsidRPr="006B1BE2">
              <w:rPr>
                <w:sz w:val="23"/>
                <w:szCs w:val="23"/>
              </w:rPr>
              <w:lastRenderedPageBreak/>
              <w:t>(g)</w:t>
            </w:r>
            <w:r w:rsidRPr="006B1BE2">
              <w:rPr>
                <w:sz w:val="23"/>
                <w:szCs w:val="23"/>
              </w:rPr>
              <w:tab/>
              <w:t>up to two people appointed by the Diocesan Youth Staff;</w:t>
            </w:r>
          </w:p>
          <w:p w14:paraId="3210C655" w14:textId="77777777" w:rsidR="006B1BE2" w:rsidRPr="006B1BE2" w:rsidRDefault="006B1BE2" w:rsidP="006B1BE2">
            <w:pPr>
              <w:pStyle w:val="ListParagraph"/>
              <w:spacing w:after="0" w:line="240" w:lineRule="auto"/>
              <w:ind w:left="0"/>
              <w:rPr>
                <w:sz w:val="23"/>
                <w:szCs w:val="23"/>
              </w:rPr>
            </w:pPr>
            <w:r w:rsidRPr="006B1BE2">
              <w:rPr>
                <w:sz w:val="23"/>
                <w:szCs w:val="23"/>
              </w:rPr>
              <w:t>(h)</w:t>
            </w:r>
            <w:r w:rsidRPr="006B1BE2">
              <w:rPr>
                <w:sz w:val="23"/>
                <w:szCs w:val="23"/>
              </w:rPr>
              <w:tab/>
              <w:t>one person from young adults’ ministry appointed by the Senior Bishop of the New Zealand Dioceses</w:t>
            </w:r>
          </w:p>
          <w:p w14:paraId="48956F70" w14:textId="77777777" w:rsidR="006B1BE2" w:rsidRPr="006B1BE2" w:rsidRDefault="006B1BE2" w:rsidP="006B1BE2">
            <w:pPr>
              <w:pStyle w:val="ListParagraph"/>
              <w:spacing w:after="0" w:line="240" w:lineRule="auto"/>
              <w:ind w:left="0"/>
              <w:rPr>
                <w:sz w:val="23"/>
                <w:szCs w:val="23"/>
              </w:rPr>
            </w:pPr>
            <w:r w:rsidRPr="006B1BE2">
              <w:rPr>
                <w:sz w:val="23"/>
                <w:szCs w:val="23"/>
              </w:rPr>
              <w:t>(</w:t>
            </w:r>
            <w:proofErr w:type="spellStart"/>
            <w:r w:rsidRPr="006B1BE2">
              <w:rPr>
                <w:sz w:val="23"/>
                <w:szCs w:val="23"/>
              </w:rPr>
              <w:t>i</w:t>
            </w:r>
            <w:proofErr w:type="spellEnd"/>
            <w:r w:rsidRPr="006B1BE2">
              <w:rPr>
                <w:sz w:val="23"/>
                <w:szCs w:val="23"/>
              </w:rPr>
              <w:t>)</w:t>
            </w:r>
            <w:r w:rsidRPr="006B1BE2">
              <w:rPr>
                <w:sz w:val="23"/>
                <w:szCs w:val="23"/>
              </w:rPr>
              <w:tab/>
              <w:t xml:space="preserve">the Director of the Anglican Schools' Office; and </w:t>
            </w:r>
          </w:p>
          <w:p w14:paraId="27E0FD3F" w14:textId="77777777" w:rsidR="006B1BE2" w:rsidRPr="006B1BE2" w:rsidRDefault="006B1BE2" w:rsidP="006B1BE2">
            <w:pPr>
              <w:pStyle w:val="ListParagraph"/>
              <w:spacing w:after="0" w:line="240" w:lineRule="auto"/>
              <w:ind w:left="0"/>
              <w:rPr>
                <w:sz w:val="23"/>
                <w:szCs w:val="23"/>
              </w:rPr>
            </w:pPr>
            <w:r w:rsidRPr="006B1BE2">
              <w:rPr>
                <w:sz w:val="23"/>
                <w:szCs w:val="23"/>
              </w:rPr>
              <w:t>(j)</w:t>
            </w:r>
            <w:r w:rsidRPr="006B1BE2">
              <w:rPr>
                <w:sz w:val="23"/>
                <w:szCs w:val="23"/>
              </w:rPr>
              <w:tab/>
            </w:r>
            <w:proofErr w:type="gramStart"/>
            <w:r w:rsidRPr="006B1BE2">
              <w:rPr>
                <w:sz w:val="23"/>
                <w:szCs w:val="23"/>
              </w:rPr>
              <w:t>up</w:t>
            </w:r>
            <w:proofErr w:type="gramEnd"/>
            <w:r w:rsidRPr="006B1BE2">
              <w:rPr>
                <w:sz w:val="23"/>
                <w:szCs w:val="23"/>
              </w:rPr>
              <w:t xml:space="preserve"> to two further people appointed by the Board for Development. </w:t>
            </w:r>
          </w:p>
          <w:p w14:paraId="7D602064" w14:textId="77777777" w:rsidR="006B1BE2" w:rsidRPr="006B1BE2" w:rsidRDefault="006B1BE2" w:rsidP="006B1BE2">
            <w:pPr>
              <w:pStyle w:val="ListParagraph"/>
              <w:spacing w:after="0" w:line="240" w:lineRule="auto"/>
              <w:ind w:left="0"/>
              <w:rPr>
                <w:sz w:val="23"/>
                <w:szCs w:val="23"/>
              </w:rPr>
            </w:pPr>
            <w:r w:rsidRPr="006B1BE2">
              <w:rPr>
                <w:sz w:val="23"/>
                <w:szCs w:val="23"/>
              </w:rPr>
              <w:t>(4)</w:t>
            </w:r>
            <w:r w:rsidRPr="006B1BE2">
              <w:rPr>
                <w:sz w:val="23"/>
                <w:szCs w:val="23"/>
              </w:rPr>
              <w:tab/>
              <w:t>Members of the Board for Development (except the Senior Bishop):</w:t>
            </w:r>
          </w:p>
          <w:p w14:paraId="6BC7999B" w14:textId="77777777" w:rsidR="006B1BE2" w:rsidRPr="006B1BE2" w:rsidRDefault="006B1BE2" w:rsidP="006B1BE2">
            <w:pPr>
              <w:pStyle w:val="ListParagraph"/>
              <w:spacing w:after="0" w:line="240" w:lineRule="auto"/>
              <w:ind w:left="0"/>
              <w:rPr>
                <w:sz w:val="23"/>
                <w:szCs w:val="23"/>
              </w:rPr>
            </w:pPr>
            <w:r w:rsidRPr="006B1BE2">
              <w:rPr>
                <w:sz w:val="23"/>
                <w:szCs w:val="23"/>
              </w:rPr>
              <w:t>(a)</w:t>
            </w:r>
            <w:r w:rsidRPr="006B1BE2">
              <w:rPr>
                <w:sz w:val="23"/>
                <w:szCs w:val="23"/>
              </w:rPr>
              <w:tab/>
              <w:t xml:space="preserve">will be appointed by the relevant person or body prior to the commencement of each meeting of the Inter Diocesan Conference; </w:t>
            </w:r>
          </w:p>
          <w:p w14:paraId="635CC41F" w14:textId="77777777" w:rsidR="006B1BE2" w:rsidRPr="006B1BE2" w:rsidRDefault="006B1BE2" w:rsidP="006B1BE2">
            <w:pPr>
              <w:pStyle w:val="ListParagraph"/>
              <w:spacing w:after="0" w:line="240" w:lineRule="auto"/>
              <w:ind w:left="0"/>
              <w:rPr>
                <w:sz w:val="23"/>
                <w:szCs w:val="23"/>
              </w:rPr>
            </w:pPr>
            <w:r w:rsidRPr="006B1BE2">
              <w:rPr>
                <w:sz w:val="23"/>
                <w:szCs w:val="23"/>
              </w:rPr>
              <w:t>(b)</w:t>
            </w:r>
            <w:r w:rsidRPr="006B1BE2">
              <w:rPr>
                <w:sz w:val="23"/>
                <w:szCs w:val="23"/>
              </w:rPr>
              <w:tab/>
            </w:r>
            <w:proofErr w:type="gramStart"/>
            <w:r w:rsidRPr="006B1BE2">
              <w:rPr>
                <w:sz w:val="23"/>
                <w:szCs w:val="23"/>
              </w:rPr>
              <w:t>will</w:t>
            </w:r>
            <w:proofErr w:type="gramEnd"/>
            <w:r w:rsidRPr="006B1BE2">
              <w:rPr>
                <w:sz w:val="23"/>
                <w:szCs w:val="23"/>
              </w:rPr>
              <w:t xml:space="preserve"> serve until the start of the next meeting of the Inter Diocesan Conference after their last appointment.</w:t>
            </w:r>
          </w:p>
          <w:p w14:paraId="78DCB9FE" w14:textId="77777777" w:rsidR="006B1BE2" w:rsidRPr="006B1BE2" w:rsidRDefault="006B1BE2" w:rsidP="006B1BE2">
            <w:pPr>
              <w:pStyle w:val="ListParagraph"/>
              <w:spacing w:after="0" w:line="240" w:lineRule="auto"/>
              <w:ind w:left="0"/>
              <w:rPr>
                <w:sz w:val="23"/>
                <w:szCs w:val="23"/>
              </w:rPr>
            </w:pPr>
            <w:r w:rsidRPr="006B1BE2">
              <w:rPr>
                <w:sz w:val="23"/>
                <w:szCs w:val="23"/>
              </w:rPr>
              <w:t>(c)</w:t>
            </w:r>
            <w:r w:rsidRPr="006B1BE2">
              <w:rPr>
                <w:sz w:val="23"/>
                <w:szCs w:val="23"/>
              </w:rPr>
              <w:tab/>
              <w:t>members may represent more than one body</w:t>
            </w:r>
          </w:p>
          <w:p w14:paraId="46D83238" w14:textId="77777777" w:rsidR="006B1BE2" w:rsidRPr="006B1BE2" w:rsidRDefault="006B1BE2" w:rsidP="006B1BE2">
            <w:pPr>
              <w:pStyle w:val="ListParagraph"/>
              <w:spacing w:after="0" w:line="240" w:lineRule="auto"/>
              <w:ind w:left="0"/>
              <w:rPr>
                <w:sz w:val="23"/>
                <w:szCs w:val="23"/>
              </w:rPr>
            </w:pPr>
            <w:r w:rsidRPr="006B1BE2">
              <w:rPr>
                <w:sz w:val="23"/>
                <w:szCs w:val="23"/>
              </w:rPr>
              <w:t>(5)</w:t>
            </w:r>
            <w:r w:rsidRPr="006B1BE2">
              <w:rPr>
                <w:sz w:val="23"/>
                <w:szCs w:val="23"/>
              </w:rPr>
              <w:tab/>
              <w:t>Members cease to be members of the Board for Development on:</w:t>
            </w:r>
          </w:p>
          <w:p w14:paraId="6F0B6C3A" w14:textId="77777777" w:rsidR="006B1BE2" w:rsidRPr="006B1BE2" w:rsidRDefault="006B1BE2" w:rsidP="006B1BE2">
            <w:pPr>
              <w:pStyle w:val="ListParagraph"/>
              <w:spacing w:after="0" w:line="240" w:lineRule="auto"/>
              <w:ind w:left="0"/>
              <w:rPr>
                <w:sz w:val="23"/>
                <w:szCs w:val="23"/>
              </w:rPr>
            </w:pPr>
            <w:r w:rsidRPr="006B1BE2">
              <w:rPr>
                <w:sz w:val="23"/>
                <w:szCs w:val="23"/>
              </w:rPr>
              <w:t>(a)</w:t>
            </w:r>
            <w:r w:rsidRPr="006B1BE2">
              <w:rPr>
                <w:sz w:val="23"/>
                <w:szCs w:val="23"/>
              </w:rPr>
              <w:tab/>
              <w:t xml:space="preserve">the beginning of a new meeting of the Inter Diocesan Conference, if (applicable; </w:t>
            </w:r>
          </w:p>
          <w:p w14:paraId="2443DDC4" w14:textId="77777777" w:rsidR="006B1BE2" w:rsidRPr="006B1BE2" w:rsidRDefault="006B1BE2" w:rsidP="006B1BE2">
            <w:pPr>
              <w:pStyle w:val="ListParagraph"/>
              <w:spacing w:after="0" w:line="240" w:lineRule="auto"/>
              <w:ind w:left="0"/>
              <w:rPr>
                <w:sz w:val="23"/>
                <w:szCs w:val="23"/>
              </w:rPr>
            </w:pPr>
            <w:r w:rsidRPr="006B1BE2">
              <w:rPr>
                <w:sz w:val="23"/>
                <w:szCs w:val="23"/>
              </w:rPr>
              <w:t>(b)</w:t>
            </w:r>
            <w:r w:rsidRPr="006B1BE2">
              <w:rPr>
                <w:sz w:val="23"/>
                <w:szCs w:val="23"/>
              </w:rPr>
              <w:tab/>
              <w:t xml:space="preserve">the provision of written notice of their resignation to the person or body who appointed them; </w:t>
            </w:r>
          </w:p>
          <w:p w14:paraId="5A9F62DF" w14:textId="77777777" w:rsidR="006B1BE2" w:rsidRPr="006B1BE2" w:rsidRDefault="006B1BE2" w:rsidP="006B1BE2">
            <w:pPr>
              <w:pStyle w:val="ListParagraph"/>
              <w:spacing w:after="0" w:line="240" w:lineRule="auto"/>
              <w:ind w:left="0"/>
              <w:rPr>
                <w:sz w:val="23"/>
                <w:szCs w:val="23"/>
              </w:rPr>
            </w:pPr>
            <w:r w:rsidRPr="006B1BE2">
              <w:rPr>
                <w:sz w:val="23"/>
                <w:szCs w:val="23"/>
              </w:rPr>
              <w:t>(c)</w:t>
            </w:r>
            <w:r w:rsidRPr="006B1BE2">
              <w:rPr>
                <w:sz w:val="23"/>
                <w:szCs w:val="23"/>
              </w:rPr>
              <w:tab/>
              <w:t xml:space="preserve">their removal by the person or body that appointed them; </w:t>
            </w:r>
          </w:p>
          <w:p w14:paraId="2FA0E778" w14:textId="77777777" w:rsidR="006B1BE2" w:rsidRPr="006B1BE2" w:rsidRDefault="006B1BE2" w:rsidP="006B1BE2">
            <w:pPr>
              <w:pStyle w:val="ListParagraph"/>
              <w:spacing w:after="0" w:line="240" w:lineRule="auto"/>
              <w:ind w:left="0"/>
              <w:rPr>
                <w:sz w:val="23"/>
                <w:szCs w:val="23"/>
              </w:rPr>
            </w:pPr>
            <w:r w:rsidRPr="006B1BE2">
              <w:rPr>
                <w:sz w:val="23"/>
                <w:szCs w:val="23"/>
              </w:rPr>
              <w:t>(d)</w:t>
            </w:r>
            <w:r w:rsidRPr="006B1BE2">
              <w:rPr>
                <w:sz w:val="23"/>
                <w:szCs w:val="23"/>
              </w:rPr>
              <w:tab/>
              <w:t>their death; or</w:t>
            </w:r>
          </w:p>
          <w:p w14:paraId="4ADCB3FF" w14:textId="77777777" w:rsidR="006B1BE2" w:rsidRPr="006B1BE2" w:rsidRDefault="006B1BE2" w:rsidP="006B1BE2">
            <w:pPr>
              <w:pStyle w:val="ListParagraph"/>
              <w:spacing w:after="0" w:line="240" w:lineRule="auto"/>
              <w:ind w:left="0"/>
              <w:rPr>
                <w:sz w:val="23"/>
                <w:szCs w:val="23"/>
              </w:rPr>
            </w:pPr>
            <w:r w:rsidRPr="006B1BE2">
              <w:rPr>
                <w:sz w:val="23"/>
                <w:szCs w:val="23"/>
              </w:rPr>
              <w:t>(e)</w:t>
            </w:r>
            <w:r w:rsidRPr="006B1BE2">
              <w:rPr>
                <w:sz w:val="23"/>
                <w:szCs w:val="23"/>
              </w:rPr>
              <w:tab/>
            </w:r>
            <w:proofErr w:type="gramStart"/>
            <w:r w:rsidRPr="006B1BE2">
              <w:rPr>
                <w:sz w:val="23"/>
                <w:szCs w:val="23"/>
              </w:rPr>
              <w:t>they</w:t>
            </w:r>
            <w:proofErr w:type="gramEnd"/>
            <w:r w:rsidRPr="006B1BE2">
              <w:rPr>
                <w:sz w:val="23"/>
                <w:szCs w:val="23"/>
              </w:rPr>
              <w:t xml:space="preserve"> become disqualified from acting as officers of a charity pursuant to the Charities Act 2005. </w:t>
            </w:r>
          </w:p>
          <w:p w14:paraId="0FF20978" w14:textId="77777777" w:rsidR="006B1BE2" w:rsidRPr="006B1BE2" w:rsidRDefault="006B1BE2" w:rsidP="006B1BE2">
            <w:pPr>
              <w:pStyle w:val="ListParagraph"/>
              <w:spacing w:after="0" w:line="240" w:lineRule="auto"/>
              <w:ind w:left="0"/>
              <w:rPr>
                <w:sz w:val="23"/>
                <w:szCs w:val="23"/>
              </w:rPr>
            </w:pPr>
            <w:r w:rsidRPr="006B1BE2">
              <w:rPr>
                <w:sz w:val="23"/>
                <w:szCs w:val="23"/>
              </w:rPr>
              <w:t>(6)</w:t>
            </w:r>
            <w:r w:rsidRPr="006B1BE2">
              <w:rPr>
                <w:sz w:val="23"/>
                <w:szCs w:val="23"/>
              </w:rPr>
              <w:tab/>
              <w:t xml:space="preserve">In the event of a vacancy arising pursuant to section (5) then that vacancy will be filled by the person or body who made the original appointment.  Each appointing person or body may also appoint an alternate in the event that its representative is unable to attend a meeting of the Board for Development.  </w:t>
            </w:r>
          </w:p>
          <w:p w14:paraId="5361ED2D" w14:textId="77777777" w:rsidR="006B1BE2" w:rsidRPr="006B1BE2" w:rsidRDefault="006B1BE2" w:rsidP="006B1BE2">
            <w:pPr>
              <w:pStyle w:val="ListParagraph"/>
              <w:spacing w:after="0" w:line="240" w:lineRule="auto"/>
              <w:ind w:left="0"/>
              <w:rPr>
                <w:sz w:val="23"/>
                <w:szCs w:val="23"/>
              </w:rPr>
            </w:pPr>
            <w:r w:rsidRPr="006B1BE2">
              <w:rPr>
                <w:sz w:val="23"/>
                <w:szCs w:val="23"/>
              </w:rPr>
              <w:t>(7)</w:t>
            </w:r>
            <w:r w:rsidRPr="006B1BE2">
              <w:rPr>
                <w:sz w:val="23"/>
                <w:szCs w:val="23"/>
              </w:rPr>
              <w:tab/>
              <w:t xml:space="preserve">A quorum for the Board for Development to meet is five members.  The Board for Development may choose a chair from among its members but in the absence of agreement the Senior Bishop will chair meetings. </w:t>
            </w:r>
          </w:p>
          <w:p w14:paraId="6ED4B41B" w14:textId="77777777" w:rsidR="006B1BE2" w:rsidRPr="006B1BE2" w:rsidRDefault="006B1BE2" w:rsidP="006B1BE2">
            <w:pPr>
              <w:pStyle w:val="ListParagraph"/>
              <w:spacing w:after="0" w:line="240" w:lineRule="auto"/>
              <w:ind w:left="0"/>
              <w:rPr>
                <w:sz w:val="23"/>
                <w:szCs w:val="23"/>
              </w:rPr>
            </w:pPr>
            <w:r w:rsidRPr="006B1BE2">
              <w:rPr>
                <w:sz w:val="23"/>
                <w:szCs w:val="23"/>
              </w:rPr>
              <w:t>(8)</w:t>
            </w:r>
            <w:r w:rsidRPr="006B1BE2">
              <w:rPr>
                <w:sz w:val="23"/>
                <w:szCs w:val="23"/>
              </w:rPr>
              <w:tab/>
              <w:t xml:space="preserve">Decisions of the Board for Development require the assent of a majority of members of the Board for Development.   </w:t>
            </w:r>
          </w:p>
          <w:p w14:paraId="710E6B10" w14:textId="77777777" w:rsidR="006B1BE2" w:rsidRPr="006B1BE2" w:rsidRDefault="006B1BE2" w:rsidP="006B1BE2">
            <w:pPr>
              <w:pStyle w:val="ListParagraph"/>
              <w:spacing w:after="0" w:line="240" w:lineRule="auto"/>
              <w:ind w:left="0"/>
              <w:rPr>
                <w:sz w:val="23"/>
                <w:szCs w:val="23"/>
              </w:rPr>
            </w:pPr>
            <w:r w:rsidRPr="006B1BE2">
              <w:rPr>
                <w:sz w:val="23"/>
                <w:szCs w:val="23"/>
              </w:rPr>
              <w:t>(9)</w:t>
            </w:r>
            <w:r w:rsidRPr="006B1BE2">
              <w:rPr>
                <w:sz w:val="23"/>
                <w:szCs w:val="23"/>
              </w:rPr>
              <w:tab/>
              <w:t xml:space="preserve">Meetings will be called by the Chair of the Board for Development and notice in writing must be given to all members at least fourteen days before the meeting. </w:t>
            </w:r>
          </w:p>
          <w:p w14:paraId="512E3D5F" w14:textId="77777777" w:rsidR="006B1BE2" w:rsidRPr="006B1BE2" w:rsidRDefault="006B1BE2" w:rsidP="006B1BE2">
            <w:pPr>
              <w:pStyle w:val="ListParagraph"/>
              <w:spacing w:after="0" w:line="240" w:lineRule="auto"/>
              <w:ind w:left="0"/>
              <w:rPr>
                <w:sz w:val="23"/>
                <w:szCs w:val="23"/>
              </w:rPr>
            </w:pPr>
            <w:r w:rsidRPr="006B1BE2">
              <w:rPr>
                <w:sz w:val="23"/>
                <w:szCs w:val="23"/>
              </w:rPr>
              <w:t>(10)</w:t>
            </w:r>
            <w:r w:rsidRPr="006B1BE2">
              <w:rPr>
                <w:sz w:val="23"/>
                <w:szCs w:val="23"/>
              </w:rPr>
              <w:tab/>
              <w:t>Members may attend Board for Development meetings by phone or video link.</w:t>
            </w:r>
          </w:p>
          <w:p w14:paraId="75F54963" w14:textId="77777777" w:rsidR="006B1BE2" w:rsidRPr="006B1BE2" w:rsidRDefault="006B1BE2" w:rsidP="006B1BE2">
            <w:pPr>
              <w:pStyle w:val="ListParagraph"/>
              <w:spacing w:after="0" w:line="240" w:lineRule="auto"/>
              <w:ind w:left="0"/>
              <w:rPr>
                <w:sz w:val="23"/>
                <w:szCs w:val="23"/>
              </w:rPr>
            </w:pPr>
            <w:r w:rsidRPr="006B1BE2">
              <w:rPr>
                <w:sz w:val="23"/>
                <w:szCs w:val="23"/>
              </w:rPr>
              <w:t>(11)</w:t>
            </w:r>
            <w:r w:rsidRPr="006B1BE2">
              <w:rPr>
                <w:sz w:val="23"/>
                <w:szCs w:val="23"/>
              </w:rPr>
              <w:tab/>
              <w:t>The Board for Development may make decisions by e-mail.</w:t>
            </w:r>
          </w:p>
          <w:p w14:paraId="168CD859" w14:textId="77777777" w:rsidR="006B1BE2" w:rsidRDefault="006B1BE2" w:rsidP="006B1BE2">
            <w:pPr>
              <w:pStyle w:val="ListParagraph"/>
              <w:spacing w:after="0" w:line="240" w:lineRule="auto"/>
              <w:ind w:left="0"/>
              <w:rPr>
                <w:sz w:val="23"/>
                <w:szCs w:val="23"/>
              </w:rPr>
            </w:pPr>
            <w:r w:rsidRPr="006B1BE2">
              <w:rPr>
                <w:sz w:val="23"/>
                <w:szCs w:val="23"/>
              </w:rPr>
              <w:t>(12)</w:t>
            </w:r>
            <w:r w:rsidRPr="006B1BE2">
              <w:rPr>
                <w:sz w:val="23"/>
                <w:szCs w:val="23"/>
              </w:rPr>
              <w:tab/>
              <w:t>The expenses of the Board for Development will be met in a manner determined by the IDCCG provided that the IDCCG will not be liable for any expenditure by the Board for Development unless it has previously approved the expenditure either specifically or as part of an agreed budget.</w:t>
            </w:r>
          </w:p>
          <w:p w14:paraId="1D16E2E2" w14:textId="2096E339" w:rsidR="006B1BE2" w:rsidRDefault="003345CF" w:rsidP="006B1BE2">
            <w:pPr>
              <w:spacing w:after="0" w:line="240" w:lineRule="auto"/>
              <w:rPr>
                <w:sz w:val="23"/>
                <w:szCs w:val="23"/>
              </w:rPr>
            </w:pPr>
            <w:r>
              <w:rPr>
                <w:sz w:val="23"/>
                <w:szCs w:val="23"/>
              </w:rPr>
              <w:t xml:space="preserve">                                                                                                                                                        </w:t>
            </w:r>
            <w:r w:rsidR="004130C3">
              <w:rPr>
                <w:b/>
                <w:sz w:val="23"/>
                <w:szCs w:val="23"/>
              </w:rPr>
              <w:t>CARRIED</w:t>
            </w:r>
            <w:r w:rsidRPr="00605229">
              <w:rPr>
                <w:sz w:val="23"/>
                <w:szCs w:val="23"/>
              </w:rPr>
              <w:t xml:space="preserve"> </w:t>
            </w:r>
          </w:p>
          <w:p w14:paraId="53A7CEDC" w14:textId="77777777" w:rsidR="003345CF" w:rsidRDefault="003345CF" w:rsidP="006B1BE2">
            <w:pPr>
              <w:spacing w:after="0" w:line="240" w:lineRule="auto"/>
              <w:rPr>
                <w:sz w:val="23"/>
                <w:szCs w:val="23"/>
              </w:rPr>
            </w:pPr>
          </w:p>
          <w:p w14:paraId="0E5E9C27" w14:textId="77777777" w:rsidR="003345CF" w:rsidRDefault="003345CF" w:rsidP="00BD3FB8">
            <w:pPr>
              <w:spacing w:after="0" w:line="240" w:lineRule="auto"/>
              <w:rPr>
                <w:sz w:val="23"/>
                <w:szCs w:val="23"/>
              </w:rPr>
            </w:pPr>
            <w:r>
              <w:rPr>
                <w:sz w:val="23"/>
                <w:szCs w:val="23"/>
              </w:rPr>
              <w:t xml:space="preserve">A question was raised about the need to change the references to IDC to TPC.  The Chair commented that this would need to take into account that a canonical change would need to be agreed by General Synod before the name </w:t>
            </w:r>
            <w:r w:rsidR="006E2334">
              <w:rPr>
                <w:sz w:val="23"/>
                <w:szCs w:val="23"/>
              </w:rPr>
              <w:t xml:space="preserve">of IDC </w:t>
            </w:r>
            <w:r>
              <w:rPr>
                <w:sz w:val="23"/>
                <w:szCs w:val="23"/>
              </w:rPr>
              <w:t>could be “officially” changed</w:t>
            </w:r>
            <w:r w:rsidR="006E2334">
              <w:rPr>
                <w:sz w:val="23"/>
                <w:szCs w:val="23"/>
              </w:rPr>
              <w:t xml:space="preserve">, but </w:t>
            </w:r>
            <w:r w:rsidR="00BD3FB8">
              <w:rPr>
                <w:sz w:val="23"/>
                <w:szCs w:val="23"/>
              </w:rPr>
              <w:t xml:space="preserve">also </w:t>
            </w:r>
            <w:r w:rsidR="006E2334">
              <w:rPr>
                <w:sz w:val="23"/>
                <w:szCs w:val="23"/>
              </w:rPr>
              <w:t xml:space="preserve">suggested the matter could be addressed as part of </w:t>
            </w:r>
            <w:r w:rsidR="00BD3FB8">
              <w:rPr>
                <w:sz w:val="23"/>
                <w:szCs w:val="23"/>
              </w:rPr>
              <w:t>the omnibus Motion 9.</w:t>
            </w:r>
          </w:p>
          <w:p w14:paraId="5E99382B" w14:textId="77777777" w:rsidR="00BD3FB8" w:rsidRDefault="00BD3FB8" w:rsidP="00BD3FB8">
            <w:pPr>
              <w:spacing w:after="0" w:line="240" w:lineRule="auto"/>
              <w:rPr>
                <w:sz w:val="23"/>
                <w:szCs w:val="23"/>
              </w:rPr>
            </w:pPr>
          </w:p>
          <w:p w14:paraId="58D6734E" w14:textId="77777777" w:rsidR="00BD3FB8" w:rsidRDefault="00BD3FB8" w:rsidP="00BD3FB8">
            <w:pPr>
              <w:spacing w:after="0" w:line="240" w:lineRule="auto"/>
              <w:rPr>
                <w:sz w:val="23"/>
                <w:szCs w:val="23"/>
              </w:rPr>
            </w:pPr>
            <w:r>
              <w:rPr>
                <w:sz w:val="23"/>
                <w:szCs w:val="23"/>
              </w:rPr>
              <w:t xml:space="preserve">Karen </w:t>
            </w:r>
            <w:proofErr w:type="spellStart"/>
            <w:r>
              <w:rPr>
                <w:sz w:val="23"/>
                <w:szCs w:val="23"/>
              </w:rPr>
              <w:t>Spoelstra</w:t>
            </w:r>
            <w:proofErr w:type="spellEnd"/>
            <w:r>
              <w:rPr>
                <w:sz w:val="23"/>
                <w:szCs w:val="23"/>
              </w:rPr>
              <w:t xml:space="preserve"> commented that the Board for Development has been transitioning to this new way of working for some time and it has proved extremely helpful, particularly for the national workers.  It has enabled much work to be joined up across the different “silos” of youth, children and families, and schools.</w:t>
            </w:r>
          </w:p>
          <w:p w14:paraId="27FA005C" w14:textId="3E1F7BA0" w:rsidR="00BD3FB8" w:rsidRPr="00605229" w:rsidRDefault="00BD3FB8" w:rsidP="00BD3FB8">
            <w:pPr>
              <w:spacing w:after="0" w:line="240" w:lineRule="auto"/>
              <w:rPr>
                <w:sz w:val="23"/>
                <w:szCs w:val="23"/>
              </w:rPr>
            </w:pPr>
          </w:p>
        </w:tc>
      </w:tr>
      <w:tr w:rsidR="00A14085" w:rsidRPr="00084C0E" w14:paraId="344769E7" w14:textId="77777777" w:rsidTr="00A14085">
        <w:tc>
          <w:tcPr>
            <w:tcW w:w="221" w:type="pct"/>
            <w:tcMar>
              <w:left w:w="0" w:type="dxa"/>
              <w:right w:w="0" w:type="dxa"/>
            </w:tcMar>
          </w:tcPr>
          <w:p w14:paraId="7260E816" w14:textId="795C159A"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22DA35DB" w14:textId="213EC2C3" w:rsidR="00A14085" w:rsidRDefault="000D0441" w:rsidP="00605229">
            <w:pPr>
              <w:pStyle w:val="ListParagraph"/>
              <w:spacing w:after="0" w:line="240" w:lineRule="auto"/>
              <w:ind w:left="0"/>
              <w:rPr>
                <w:b/>
                <w:caps/>
                <w:sz w:val="23"/>
                <w:szCs w:val="23"/>
              </w:rPr>
            </w:pPr>
            <w:r w:rsidRPr="000D0441">
              <w:rPr>
                <w:b/>
                <w:caps/>
                <w:sz w:val="23"/>
                <w:szCs w:val="23"/>
              </w:rPr>
              <w:t>Revision of IDC Rules For Subsidiary Bodies 2 – Inter Diocesan Ecumenical Group</w:t>
            </w:r>
          </w:p>
          <w:p w14:paraId="760D4800" w14:textId="77777777" w:rsidR="003345CF" w:rsidRDefault="003345CF" w:rsidP="003345CF">
            <w:pPr>
              <w:pStyle w:val="ListParagraph"/>
              <w:spacing w:after="0" w:line="240" w:lineRule="auto"/>
              <w:ind w:left="0"/>
              <w:rPr>
                <w:b/>
                <w:sz w:val="23"/>
                <w:szCs w:val="23"/>
              </w:rPr>
            </w:pPr>
          </w:p>
          <w:p w14:paraId="703BD383" w14:textId="773F8788" w:rsidR="003345CF" w:rsidRPr="007B37A6" w:rsidRDefault="007C55A4" w:rsidP="003345CF">
            <w:pPr>
              <w:pStyle w:val="ListParagraph"/>
              <w:spacing w:after="0" w:line="240" w:lineRule="auto"/>
              <w:ind w:left="0"/>
              <w:rPr>
                <w:b/>
                <w:sz w:val="23"/>
                <w:szCs w:val="23"/>
              </w:rPr>
            </w:pPr>
            <w:r w:rsidRPr="00D900CC">
              <w:rPr>
                <w:b/>
                <w:sz w:val="23"/>
                <w:szCs w:val="23"/>
              </w:rPr>
              <w:t>MOTION:</w:t>
            </w:r>
            <w:r>
              <w:rPr>
                <w:sz w:val="23"/>
                <w:szCs w:val="23"/>
              </w:rPr>
              <w:t xml:space="preserve">  </w:t>
            </w:r>
            <w:r w:rsidR="00BD3FB8" w:rsidRPr="00BD3FB8">
              <w:rPr>
                <w:sz w:val="23"/>
                <w:szCs w:val="23"/>
              </w:rPr>
              <w:t xml:space="preserve">Mr </w:t>
            </w:r>
            <w:r w:rsidR="003345CF" w:rsidRPr="00BD3FB8">
              <w:rPr>
                <w:sz w:val="23"/>
                <w:szCs w:val="23"/>
              </w:rPr>
              <w:t>Graham</w:t>
            </w:r>
            <w:r w:rsidR="003345CF" w:rsidRPr="003345CF">
              <w:rPr>
                <w:sz w:val="23"/>
                <w:szCs w:val="23"/>
              </w:rPr>
              <w:t xml:space="preserve"> Miller</w:t>
            </w:r>
            <w:r w:rsidR="003345CF">
              <w:rPr>
                <w:sz w:val="23"/>
                <w:szCs w:val="23"/>
              </w:rPr>
              <w:t xml:space="preserve">     </w:t>
            </w:r>
            <w:r w:rsidR="00BD3FB8">
              <w:rPr>
                <w:sz w:val="23"/>
                <w:szCs w:val="23"/>
              </w:rPr>
              <w:t xml:space="preserve">The Rev’d </w:t>
            </w:r>
            <w:r w:rsidR="003345CF">
              <w:rPr>
                <w:sz w:val="23"/>
                <w:szCs w:val="23"/>
              </w:rPr>
              <w:t>Michael Wallace</w:t>
            </w:r>
          </w:p>
          <w:p w14:paraId="10039F91" w14:textId="77777777" w:rsidR="003345CF" w:rsidRDefault="003345CF" w:rsidP="003345CF">
            <w:pPr>
              <w:pStyle w:val="ListParagraph"/>
              <w:spacing w:after="0" w:line="240" w:lineRule="auto"/>
              <w:ind w:left="0"/>
              <w:rPr>
                <w:b/>
                <w:sz w:val="23"/>
                <w:szCs w:val="23"/>
              </w:rPr>
            </w:pPr>
          </w:p>
          <w:p w14:paraId="0AF32F58" w14:textId="77777777" w:rsidR="003345CF" w:rsidRPr="003345CF" w:rsidRDefault="003345CF" w:rsidP="003345CF">
            <w:pPr>
              <w:pStyle w:val="ListParagraph"/>
              <w:spacing w:after="0" w:line="240" w:lineRule="auto"/>
              <w:ind w:left="0"/>
              <w:rPr>
                <w:sz w:val="23"/>
                <w:szCs w:val="23"/>
              </w:rPr>
            </w:pPr>
            <w:r w:rsidRPr="003345CF">
              <w:rPr>
                <w:b/>
                <w:sz w:val="23"/>
                <w:szCs w:val="23"/>
              </w:rPr>
              <w:t>THAT</w:t>
            </w:r>
            <w:r w:rsidRPr="003345CF">
              <w:rPr>
                <w:sz w:val="23"/>
                <w:szCs w:val="23"/>
              </w:rPr>
              <w:t xml:space="preserve"> this IDC makes the following changes to Rules For Subsidiary Bodies 2</w:t>
            </w:r>
          </w:p>
          <w:p w14:paraId="2E6BFB8A" w14:textId="77777777" w:rsidR="003345CF" w:rsidRPr="003345CF" w:rsidRDefault="003345CF" w:rsidP="003345CF">
            <w:pPr>
              <w:pStyle w:val="ListParagraph"/>
              <w:spacing w:after="0" w:line="240" w:lineRule="auto"/>
              <w:ind w:left="0"/>
              <w:rPr>
                <w:sz w:val="23"/>
                <w:szCs w:val="23"/>
              </w:rPr>
            </w:pPr>
          </w:p>
          <w:p w14:paraId="7F9DBC4A" w14:textId="77777777" w:rsidR="003345CF" w:rsidRPr="003345CF" w:rsidRDefault="003345CF" w:rsidP="003345CF">
            <w:pPr>
              <w:pStyle w:val="ListParagraph"/>
              <w:spacing w:after="0" w:line="240" w:lineRule="auto"/>
              <w:ind w:left="0"/>
              <w:rPr>
                <w:sz w:val="23"/>
                <w:szCs w:val="23"/>
              </w:rPr>
            </w:pPr>
            <w:r w:rsidRPr="003345CF">
              <w:rPr>
                <w:sz w:val="23"/>
                <w:szCs w:val="23"/>
              </w:rPr>
              <w:t>In the title and throughout:</w:t>
            </w:r>
          </w:p>
          <w:p w14:paraId="614D56F2" w14:textId="77777777" w:rsidR="003345CF" w:rsidRPr="003345CF" w:rsidRDefault="003345CF" w:rsidP="003345CF">
            <w:pPr>
              <w:pStyle w:val="ListParagraph"/>
              <w:spacing w:after="0" w:line="240" w:lineRule="auto"/>
              <w:ind w:left="0"/>
              <w:rPr>
                <w:sz w:val="23"/>
                <w:szCs w:val="23"/>
              </w:rPr>
            </w:pPr>
          </w:p>
          <w:p w14:paraId="6F0D69B0" w14:textId="77777777" w:rsidR="003345CF" w:rsidRPr="003345CF" w:rsidRDefault="003345CF" w:rsidP="003345CF">
            <w:pPr>
              <w:pStyle w:val="ListParagraph"/>
              <w:spacing w:after="0" w:line="240" w:lineRule="auto"/>
              <w:ind w:left="0"/>
              <w:rPr>
                <w:sz w:val="23"/>
                <w:szCs w:val="23"/>
              </w:rPr>
            </w:pPr>
            <w:r w:rsidRPr="003345CF">
              <w:rPr>
                <w:sz w:val="23"/>
                <w:szCs w:val="23"/>
              </w:rPr>
              <w:t>1</w:t>
            </w:r>
            <w:r w:rsidRPr="003345CF">
              <w:rPr>
                <w:sz w:val="23"/>
                <w:szCs w:val="23"/>
              </w:rPr>
              <w:tab/>
              <w:t>Replace words “Inter Diocesan Ecumenical Group” with “Tikanga Pakeha Ecumenical Group”</w:t>
            </w:r>
          </w:p>
          <w:p w14:paraId="709C74BA" w14:textId="77777777" w:rsidR="003345CF" w:rsidRPr="003345CF" w:rsidRDefault="003345CF" w:rsidP="003345CF">
            <w:pPr>
              <w:pStyle w:val="ListParagraph"/>
              <w:spacing w:after="0" w:line="240" w:lineRule="auto"/>
              <w:ind w:left="0"/>
              <w:rPr>
                <w:sz w:val="23"/>
                <w:szCs w:val="23"/>
              </w:rPr>
            </w:pPr>
          </w:p>
          <w:p w14:paraId="3D370413" w14:textId="77777777" w:rsidR="003345CF" w:rsidRPr="003345CF" w:rsidRDefault="003345CF" w:rsidP="003345CF">
            <w:pPr>
              <w:pStyle w:val="ListParagraph"/>
              <w:spacing w:after="0" w:line="240" w:lineRule="auto"/>
              <w:ind w:left="0"/>
              <w:rPr>
                <w:sz w:val="23"/>
                <w:szCs w:val="23"/>
              </w:rPr>
            </w:pPr>
            <w:r w:rsidRPr="003345CF">
              <w:rPr>
                <w:sz w:val="23"/>
                <w:szCs w:val="23"/>
              </w:rPr>
              <w:t>In section (6):</w:t>
            </w:r>
          </w:p>
          <w:p w14:paraId="02A4142A" w14:textId="77777777" w:rsidR="003345CF" w:rsidRPr="003345CF" w:rsidRDefault="003345CF" w:rsidP="003345CF">
            <w:pPr>
              <w:pStyle w:val="ListParagraph"/>
              <w:spacing w:after="0" w:line="240" w:lineRule="auto"/>
              <w:ind w:left="0"/>
              <w:rPr>
                <w:sz w:val="23"/>
                <w:szCs w:val="23"/>
              </w:rPr>
            </w:pPr>
          </w:p>
          <w:p w14:paraId="6BA638C4" w14:textId="77777777" w:rsidR="003345CF" w:rsidRPr="003345CF" w:rsidRDefault="003345CF" w:rsidP="003345CF">
            <w:pPr>
              <w:pStyle w:val="ListParagraph"/>
              <w:spacing w:after="0" w:line="240" w:lineRule="auto"/>
              <w:ind w:left="0"/>
              <w:rPr>
                <w:sz w:val="23"/>
                <w:szCs w:val="23"/>
              </w:rPr>
            </w:pPr>
            <w:r w:rsidRPr="003345CF">
              <w:rPr>
                <w:sz w:val="23"/>
                <w:szCs w:val="23"/>
              </w:rPr>
              <w:t>1</w:t>
            </w:r>
            <w:r w:rsidRPr="003345CF">
              <w:rPr>
                <w:sz w:val="23"/>
                <w:szCs w:val="23"/>
              </w:rPr>
              <w:tab/>
              <w:t>Delete current paragraph (a)</w:t>
            </w:r>
          </w:p>
          <w:p w14:paraId="62DCA92B" w14:textId="77777777" w:rsidR="003345CF" w:rsidRPr="003345CF" w:rsidRDefault="003345CF" w:rsidP="003345CF">
            <w:pPr>
              <w:pStyle w:val="ListParagraph"/>
              <w:spacing w:after="0" w:line="240" w:lineRule="auto"/>
              <w:ind w:left="0"/>
              <w:rPr>
                <w:sz w:val="23"/>
                <w:szCs w:val="23"/>
              </w:rPr>
            </w:pPr>
          </w:p>
          <w:p w14:paraId="4652D207" w14:textId="77777777" w:rsidR="003345CF" w:rsidRPr="003345CF" w:rsidRDefault="003345CF" w:rsidP="003345CF">
            <w:pPr>
              <w:pStyle w:val="ListParagraph"/>
              <w:spacing w:after="0" w:line="240" w:lineRule="auto"/>
              <w:ind w:left="0"/>
              <w:rPr>
                <w:sz w:val="23"/>
                <w:szCs w:val="23"/>
              </w:rPr>
            </w:pPr>
            <w:r w:rsidRPr="003345CF">
              <w:rPr>
                <w:sz w:val="23"/>
                <w:szCs w:val="23"/>
              </w:rPr>
              <w:t>2</w:t>
            </w:r>
            <w:r w:rsidRPr="003345CF">
              <w:rPr>
                <w:sz w:val="23"/>
                <w:szCs w:val="23"/>
              </w:rPr>
              <w:tab/>
              <w:t>Renumber the following paragraphs accordingly.</w:t>
            </w:r>
          </w:p>
          <w:p w14:paraId="72503699" w14:textId="77777777" w:rsidR="003345CF" w:rsidRPr="003345CF" w:rsidRDefault="003345CF" w:rsidP="003345CF">
            <w:pPr>
              <w:pStyle w:val="ListParagraph"/>
              <w:spacing w:after="0" w:line="240" w:lineRule="auto"/>
              <w:ind w:left="0"/>
              <w:rPr>
                <w:sz w:val="23"/>
                <w:szCs w:val="23"/>
              </w:rPr>
            </w:pPr>
          </w:p>
          <w:p w14:paraId="0A4B868B" w14:textId="77777777" w:rsidR="003345CF" w:rsidRPr="003345CF" w:rsidRDefault="003345CF" w:rsidP="003345CF">
            <w:pPr>
              <w:pStyle w:val="ListParagraph"/>
              <w:spacing w:after="0" w:line="240" w:lineRule="auto"/>
              <w:ind w:left="0"/>
              <w:rPr>
                <w:sz w:val="23"/>
                <w:szCs w:val="23"/>
              </w:rPr>
            </w:pPr>
            <w:r w:rsidRPr="003345CF">
              <w:rPr>
                <w:sz w:val="23"/>
                <w:szCs w:val="23"/>
              </w:rPr>
              <w:t>3</w:t>
            </w:r>
            <w:r w:rsidRPr="003345CF">
              <w:rPr>
                <w:sz w:val="23"/>
                <w:szCs w:val="23"/>
              </w:rPr>
              <w:tab/>
              <w:t>In new paragraph (a) replace the words “to report on ecumenism” with “to report on ecumenism and interfaith activity”</w:t>
            </w:r>
          </w:p>
          <w:p w14:paraId="0E7538D3" w14:textId="77777777" w:rsidR="003345CF" w:rsidRPr="003345CF" w:rsidRDefault="003345CF" w:rsidP="003345CF">
            <w:pPr>
              <w:pStyle w:val="ListParagraph"/>
              <w:spacing w:after="0" w:line="240" w:lineRule="auto"/>
              <w:ind w:left="0"/>
              <w:rPr>
                <w:sz w:val="23"/>
                <w:szCs w:val="23"/>
              </w:rPr>
            </w:pPr>
          </w:p>
          <w:p w14:paraId="42119E37" w14:textId="77777777" w:rsidR="003345CF" w:rsidRPr="003345CF" w:rsidRDefault="003345CF" w:rsidP="003345CF">
            <w:pPr>
              <w:pStyle w:val="ListParagraph"/>
              <w:spacing w:after="0" w:line="240" w:lineRule="auto"/>
              <w:ind w:left="0"/>
              <w:rPr>
                <w:sz w:val="23"/>
                <w:szCs w:val="23"/>
              </w:rPr>
            </w:pPr>
            <w:r w:rsidRPr="003345CF">
              <w:rPr>
                <w:sz w:val="23"/>
                <w:szCs w:val="23"/>
              </w:rPr>
              <w:t>4</w:t>
            </w:r>
            <w:r w:rsidRPr="003345CF">
              <w:rPr>
                <w:sz w:val="23"/>
                <w:szCs w:val="23"/>
              </w:rPr>
              <w:tab/>
              <w:t>In new paragraph (e) following the word “ecumenical” add “and interfaith”.</w:t>
            </w:r>
          </w:p>
          <w:p w14:paraId="38EF7A39" w14:textId="77777777" w:rsidR="003345CF" w:rsidRPr="003345CF" w:rsidRDefault="003345CF" w:rsidP="003345CF">
            <w:pPr>
              <w:pStyle w:val="ListParagraph"/>
              <w:spacing w:after="0" w:line="240" w:lineRule="auto"/>
              <w:ind w:left="0"/>
              <w:rPr>
                <w:sz w:val="23"/>
                <w:szCs w:val="23"/>
              </w:rPr>
            </w:pPr>
          </w:p>
          <w:p w14:paraId="5630B92B" w14:textId="77777777" w:rsidR="003345CF" w:rsidRPr="003345CF" w:rsidRDefault="003345CF" w:rsidP="003345CF">
            <w:pPr>
              <w:pStyle w:val="ListParagraph"/>
              <w:spacing w:after="0" w:line="240" w:lineRule="auto"/>
              <w:ind w:left="0"/>
              <w:rPr>
                <w:sz w:val="23"/>
                <w:szCs w:val="23"/>
              </w:rPr>
            </w:pPr>
            <w:r w:rsidRPr="003345CF">
              <w:rPr>
                <w:sz w:val="23"/>
                <w:szCs w:val="23"/>
              </w:rPr>
              <w:t>The revised Rules for this Subsidiary Body as a whole reads:</w:t>
            </w:r>
          </w:p>
          <w:p w14:paraId="263C8602" w14:textId="77777777" w:rsidR="003345CF" w:rsidRPr="003345CF" w:rsidRDefault="003345CF" w:rsidP="003345CF">
            <w:pPr>
              <w:pStyle w:val="ListParagraph"/>
              <w:spacing w:after="0" w:line="240" w:lineRule="auto"/>
              <w:ind w:left="0"/>
              <w:rPr>
                <w:sz w:val="23"/>
                <w:szCs w:val="23"/>
              </w:rPr>
            </w:pPr>
          </w:p>
          <w:p w14:paraId="7AEDB6F7" w14:textId="77777777" w:rsidR="003345CF" w:rsidRPr="003345CF" w:rsidRDefault="003345CF" w:rsidP="003345CF">
            <w:pPr>
              <w:pStyle w:val="ListParagraph"/>
              <w:spacing w:after="0" w:line="240" w:lineRule="auto"/>
              <w:ind w:left="0"/>
              <w:rPr>
                <w:sz w:val="23"/>
                <w:szCs w:val="23"/>
              </w:rPr>
            </w:pPr>
            <w:r w:rsidRPr="003345CF">
              <w:rPr>
                <w:sz w:val="23"/>
                <w:szCs w:val="23"/>
              </w:rPr>
              <w:t>TIKANGA PAKEHA ECUMENICAL GROUP</w:t>
            </w:r>
          </w:p>
          <w:p w14:paraId="0C91236F" w14:textId="77777777" w:rsidR="003345CF" w:rsidRPr="003345CF" w:rsidRDefault="003345CF" w:rsidP="003345CF">
            <w:pPr>
              <w:pStyle w:val="ListParagraph"/>
              <w:spacing w:after="0" w:line="240" w:lineRule="auto"/>
              <w:ind w:left="0"/>
              <w:rPr>
                <w:sz w:val="23"/>
                <w:szCs w:val="23"/>
              </w:rPr>
            </w:pPr>
          </w:p>
          <w:p w14:paraId="37091CFC" w14:textId="77777777" w:rsidR="003345CF" w:rsidRPr="003345CF" w:rsidRDefault="003345CF" w:rsidP="003345CF">
            <w:pPr>
              <w:pStyle w:val="ListParagraph"/>
              <w:spacing w:after="0" w:line="240" w:lineRule="auto"/>
              <w:ind w:left="0"/>
              <w:rPr>
                <w:sz w:val="23"/>
                <w:szCs w:val="23"/>
              </w:rPr>
            </w:pPr>
            <w:r w:rsidRPr="003345CF">
              <w:rPr>
                <w:sz w:val="23"/>
                <w:szCs w:val="23"/>
              </w:rPr>
              <w:t>(1)</w:t>
            </w:r>
            <w:r w:rsidRPr="003345CF">
              <w:rPr>
                <w:sz w:val="23"/>
                <w:szCs w:val="23"/>
              </w:rPr>
              <w:tab/>
              <w:t>The Tikanga Pakeha Ecumenical Group shall comprise one member nominated by each Diocese, to be chosen, prior to each ordinary meeting of the Inter Diocesan Conference;</w:t>
            </w:r>
          </w:p>
          <w:p w14:paraId="73A9CA35" w14:textId="77777777" w:rsidR="003345CF" w:rsidRPr="003345CF" w:rsidRDefault="003345CF" w:rsidP="003345CF">
            <w:pPr>
              <w:pStyle w:val="ListParagraph"/>
              <w:spacing w:after="0" w:line="240" w:lineRule="auto"/>
              <w:ind w:left="0"/>
              <w:rPr>
                <w:sz w:val="23"/>
                <w:szCs w:val="23"/>
              </w:rPr>
            </w:pPr>
          </w:p>
          <w:p w14:paraId="53BF4B37" w14:textId="77777777" w:rsidR="003345CF" w:rsidRPr="003345CF" w:rsidRDefault="003345CF" w:rsidP="003345CF">
            <w:pPr>
              <w:pStyle w:val="ListParagraph"/>
              <w:spacing w:after="0" w:line="240" w:lineRule="auto"/>
              <w:ind w:left="0"/>
              <w:rPr>
                <w:sz w:val="23"/>
                <w:szCs w:val="23"/>
              </w:rPr>
            </w:pPr>
            <w:r w:rsidRPr="003345CF">
              <w:rPr>
                <w:sz w:val="23"/>
                <w:szCs w:val="23"/>
              </w:rPr>
              <w:t>(2)</w:t>
            </w:r>
            <w:r w:rsidRPr="003345CF">
              <w:rPr>
                <w:sz w:val="23"/>
                <w:szCs w:val="23"/>
              </w:rPr>
              <w:tab/>
              <w:t>The Tikanga Pakeha Ecumenical Group, at its first meeting after each ordinary meeting of the Inter Diocesan Conference, will choose a convenor;</w:t>
            </w:r>
          </w:p>
          <w:p w14:paraId="6CB54F79" w14:textId="77777777" w:rsidR="003345CF" w:rsidRPr="003345CF" w:rsidRDefault="003345CF" w:rsidP="003345CF">
            <w:pPr>
              <w:pStyle w:val="ListParagraph"/>
              <w:spacing w:after="0" w:line="240" w:lineRule="auto"/>
              <w:ind w:left="0"/>
              <w:rPr>
                <w:sz w:val="23"/>
                <w:szCs w:val="23"/>
              </w:rPr>
            </w:pPr>
          </w:p>
          <w:p w14:paraId="02B6D4A4" w14:textId="77777777" w:rsidR="003345CF" w:rsidRPr="003345CF" w:rsidRDefault="003345CF" w:rsidP="003345CF">
            <w:pPr>
              <w:pStyle w:val="ListParagraph"/>
              <w:spacing w:after="0" w:line="240" w:lineRule="auto"/>
              <w:ind w:left="0"/>
              <w:rPr>
                <w:sz w:val="23"/>
                <w:szCs w:val="23"/>
              </w:rPr>
            </w:pPr>
            <w:r w:rsidRPr="003345CF">
              <w:rPr>
                <w:sz w:val="23"/>
                <w:szCs w:val="23"/>
              </w:rPr>
              <w:t>(3)</w:t>
            </w:r>
            <w:r w:rsidRPr="003345CF">
              <w:rPr>
                <w:sz w:val="23"/>
                <w:szCs w:val="23"/>
              </w:rPr>
              <w:tab/>
              <w:t>The Tikanga Pakeha Ecumenical Group will meet at least once a year;</w:t>
            </w:r>
          </w:p>
          <w:p w14:paraId="3B083879" w14:textId="77777777" w:rsidR="003345CF" w:rsidRPr="003345CF" w:rsidRDefault="003345CF" w:rsidP="003345CF">
            <w:pPr>
              <w:pStyle w:val="ListParagraph"/>
              <w:spacing w:after="0" w:line="240" w:lineRule="auto"/>
              <w:ind w:left="0"/>
              <w:rPr>
                <w:sz w:val="23"/>
                <w:szCs w:val="23"/>
              </w:rPr>
            </w:pPr>
          </w:p>
          <w:p w14:paraId="456B49D5" w14:textId="77777777" w:rsidR="003345CF" w:rsidRPr="003345CF" w:rsidRDefault="003345CF" w:rsidP="003345CF">
            <w:pPr>
              <w:pStyle w:val="ListParagraph"/>
              <w:spacing w:after="0" w:line="240" w:lineRule="auto"/>
              <w:ind w:left="0"/>
              <w:rPr>
                <w:sz w:val="23"/>
                <w:szCs w:val="23"/>
              </w:rPr>
            </w:pPr>
            <w:r w:rsidRPr="003345CF">
              <w:rPr>
                <w:sz w:val="23"/>
                <w:szCs w:val="23"/>
              </w:rPr>
              <w:t>(4)</w:t>
            </w:r>
            <w:r w:rsidRPr="003345CF">
              <w:rPr>
                <w:sz w:val="23"/>
                <w:szCs w:val="23"/>
              </w:rPr>
              <w:tab/>
              <w:t>Members may appoint alternates in accordance with the Inter Diocesan Conference policy on appointment of alternate members of IDC bodies;</w:t>
            </w:r>
          </w:p>
          <w:p w14:paraId="3FFC52FC" w14:textId="77777777" w:rsidR="003345CF" w:rsidRPr="003345CF" w:rsidRDefault="003345CF" w:rsidP="003345CF">
            <w:pPr>
              <w:pStyle w:val="ListParagraph"/>
              <w:spacing w:after="0" w:line="240" w:lineRule="auto"/>
              <w:ind w:left="0"/>
              <w:rPr>
                <w:sz w:val="23"/>
                <w:szCs w:val="23"/>
              </w:rPr>
            </w:pPr>
          </w:p>
          <w:p w14:paraId="4E0868E2" w14:textId="77777777" w:rsidR="003345CF" w:rsidRPr="003345CF" w:rsidRDefault="003345CF" w:rsidP="003345CF">
            <w:pPr>
              <w:pStyle w:val="ListParagraph"/>
              <w:spacing w:after="0" w:line="240" w:lineRule="auto"/>
              <w:ind w:left="0"/>
              <w:rPr>
                <w:sz w:val="23"/>
                <w:szCs w:val="23"/>
              </w:rPr>
            </w:pPr>
            <w:r w:rsidRPr="003345CF">
              <w:rPr>
                <w:sz w:val="23"/>
                <w:szCs w:val="23"/>
              </w:rPr>
              <w:t>(5)</w:t>
            </w:r>
            <w:r w:rsidRPr="003345CF">
              <w:rPr>
                <w:sz w:val="23"/>
                <w:szCs w:val="23"/>
              </w:rPr>
              <w:tab/>
              <w:t>Casual vacancies are to be filled by the respective Dioceses;</w:t>
            </w:r>
          </w:p>
          <w:p w14:paraId="33AC900D" w14:textId="77777777" w:rsidR="003345CF" w:rsidRPr="003345CF" w:rsidRDefault="003345CF" w:rsidP="003345CF">
            <w:pPr>
              <w:pStyle w:val="ListParagraph"/>
              <w:spacing w:after="0" w:line="240" w:lineRule="auto"/>
              <w:ind w:left="0"/>
              <w:rPr>
                <w:sz w:val="23"/>
                <w:szCs w:val="23"/>
              </w:rPr>
            </w:pPr>
          </w:p>
          <w:p w14:paraId="7E1F166A" w14:textId="77777777" w:rsidR="003345CF" w:rsidRPr="003345CF" w:rsidRDefault="003345CF" w:rsidP="003345CF">
            <w:pPr>
              <w:pStyle w:val="ListParagraph"/>
              <w:spacing w:after="0" w:line="240" w:lineRule="auto"/>
              <w:ind w:left="0"/>
              <w:rPr>
                <w:sz w:val="23"/>
                <w:szCs w:val="23"/>
              </w:rPr>
            </w:pPr>
            <w:r w:rsidRPr="003345CF">
              <w:rPr>
                <w:sz w:val="23"/>
                <w:szCs w:val="23"/>
              </w:rPr>
              <w:t>(6)</w:t>
            </w:r>
            <w:r w:rsidRPr="003345CF">
              <w:rPr>
                <w:sz w:val="23"/>
                <w:szCs w:val="23"/>
              </w:rPr>
              <w:tab/>
              <w:t>The tasks and responsibilities of the Tikanga Pakeha Ecumenical Group shall include the following:</w:t>
            </w:r>
          </w:p>
          <w:p w14:paraId="09ABDC98" w14:textId="77777777" w:rsidR="003345CF" w:rsidRPr="003345CF" w:rsidRDefault="003345CF" w:rsidP="003345CF">
            <w:pPr>
              <w:pStyle w:val="ListParagraph"/>
              <w:spacing w:after="0" w:line="240" w:lineRule="auto"/>
              <w:ind w:left="0"/>
              <w:rPr>
                <w:sz w:val="23"/>
                <w:szCs w:val="23"/>
              </w:rPr>
            </w:pPr>
            <w:r w:rsidRPr="003345CF">
              <w:rPr>
                <w:sz w:val="23"/>
                <w:szCs w:val="23"/>
              </w:rPr>
              <w:t>(a)</w:t>
            </w:r>
            <w:r w:rsidRPr="003345CF">
              <w:rPr>
                <w:sz w:val="23"/>
                <w:szCs w:val="23"/>
              </w:rPr>
              <w:tab/>
              <w:t>to report on ecumenism and interfaith activity in the New Zealand Dioceses to the Council for Ecumenism and the Inter Diocesan Conference Coordinating Group (IDCCG)</w:t>
            </w:r>
          </w:p>
          <w:p w14:paraId="213A5EE7" w14:textId="77777777" w:rsidR="003345CF" w:rsidRPr="003345CF" w:rsidRDefault="003345CF" w:rsidP="003345CF">
            <w:pPr>
              <w:pStyle w:val="ListParagraph"/>
              <w:spacing w:after="0" w:line="240" w:lineRule="auto"/>
              <w:ind w:left="0"/>
              <w:rPr>
                <w:sz w:val="23"/>
                <w:szCs w:val="23"/>
              </w:rPr>
            </w:pPr>
            <w:r w:rsidRPr="003345CF">
              <w:rPr>
                <w:sz w:val="23"/>
                <w:szCs w:val="23"/>
              </w:rPr>
              <w:t>(b)</w:t>
            </w:r>
            <w:r w:rsidRPr="003345CF">
              <w:rPr>
                <w:sz w:val="23"/>
                <w:szCs w:val="23"/>
              </w:rPr>
              <w:tab/>
            </w:r>
            <w:proofErr w:type="gramStart"/>
            <w:r w:rsidRPr="003345CF">
              <w:rPr>
                <w:sz w:val="23"/>
                <w:szCs w:val="23"/>
              </w:rPr>
              <w:t>to</w:t>
            </w:r>
            <w:proofErr w:type="gramEnd"/>
            <w:r w:rsidRPr="003345CF">
              <w:rPr>
                <w:sz w:val="23"/>
                <w:szCs w:val="23"/>
              </w:rPr>
              <w:t xml:space="preserve"> recommend to the Inter Diocesan Conference Coordinating Group the names of two persons to be nominated by the Inter Diocesan Conference Coordinating Group for appointment at each Ordinary Session of General Synod/</w:t>
            </w:r>
            <w:proofErr w:type="spellStart"/>
            <w:r w:rsidRPr="003345CF">
              <w:rPr>
                <w:sz w:val="23"/>
                <w:szCs w:val="23"/>
              </w:rPr>
              <w:t>te</w:t>
            </w:r>
            <w:proofErr w:type="spellEnd"/>
            <w:r w:rsidRPr="003345CF">
              <w:rPr>
                <w:sz w:val="23"/>
                <w:szCs w:val="23"/>
              </w:rPr>
              <w:t xml:space="preserve"> </w:t>
            </w:r>
            <w:proofErr w:type="spellStart"/>
            <w:r w:rsidRPr="003345CF">
              <w:rPr>
                <w:sz w:val="23"/>
                <w:szCs w:val="23"/>
              </w:rPr>
              <w:t>Hinota</w:t>
            </w:r>
            <w:proofErr w:type="spellEnd"/>
            <w:r w:rsidRPr="003345CF">
              <w:rPr>
                <w:sz w:val="23"/>
                <w:szCs w:val="23"/>
              </w:rPr>
              <w:t xml:space="preserve"> </w:t>
            </w:r>
            <w:proofErr w:type="spellStart"/>
            <w:r w:rsidRPr="003345CF">
              <w:rPr>
                <w:sz w:val="23"/>
                <w:szCs w:val="23"/>
              </w:rPr>
              <w:t>Whanui</w:t>
            </w:r>
            <w:proofErr w:type="spellEnd"/>
            <w:r w:rsidRPr="003345CF">
              <w:rPr>
                <w:sz w:val="23"/>
                <w:szCs w:val="23"/>
              </w:rPr>
              <w:t xml:space="preserve"> to the Council for Ecumenism.</w:t>
            </w:r>
          </w:p>
          <w:p w14:paraId="575799C9" w14:textId="77777777" w:rsidR="003345CF" w:rsidRPr="003345CF" w:rsidRDefault="003345CF" w:rsidP="003345CF">
            <w:pPr>
              <w:pStyle w:val="ListParagraph"/>
              <w:spacing w:after="0" w:line="240" w:lineRule="auto"/>
              <w:ind w:left="0"/>
              <w:rPr>
                <w:sz w:val="23"/>
                <w:szCs w:val="23"/>
              </w:rPr>
            </w:pPr>
            <w:r w:rsidRPr="003345CF">
              <w:rPr>
                <w:sz w:val="23"/>
                <w:szCs w:val="23"/>
              </w:rPr>
              <w:t>(c)</w:t>
            </w:r>
            <w:r w:rsidRPr="003345CF">
              <w:rPr>
                <w:sz w:val="23"/>
                <w:szCs w:val="23"/>
              </w:rPr>
              <w:tab/>
              <w:t xml:space="preserve">to meet with other like ecumenical groups established by Tikanga Maori and Tikanga </w:t>
            </w:r>
            <w:proofErr w:type="spellStart"/>
            <w:r w:rsidRPr="003345CF">
              <w:rPr>
                <w:sz w:val="23"/>
                <w:szCs w:val="23"/>
              </w:rPr>
              <w:t>Pasefika</w:t>
            </w:r>
            <w:proofErr w:type="spellEnd"/>
            <w:r w:rsidRPr="003345CF">
              <w:rPr>
                <w:sz w:val="23"/>
                <w:szCs w:val="23"/>
              </w:rPr>
              <w:t xml:space="preserve"> </w:t>
            </w:r>
          </w:p>
          <w:p w14:paraId="56B39400" w14:textId="77777777" w:rsidR="003345CF" w:rsidRPr="003345CF" w:rsidRDefault="003345CF" w:rsidP="003345CF">
            <w:pPr>
              <w:pStyle w:val="ListParagraph"/>
              <w:spacing w:after="0" w:line="240" w:lineRule="auto"/>
              <w:ind w:left="0"/>
              <w:rPr>
                <w:sz w:val="23"/>
                <w:szCs w:val="23"/>
              </w:rPr>
            </w:pPr>
            <w:r w:rsidRPr="003345CF">
              <w:rPr>
                <w:sz w:val="23"/>
                <w:szCs w:val="23"/>
              </w:rPr>
              <w:t>(d)</w:t>
            </w:r>
            <w:r w:rsidRPr="003345CF">
              <w:rPr>
                <w:sz w:val="23"/>
                <w:szCs w:val="23"/>
              </w:rPr>
              <w:tab/>
              <w:t>to ensure that each Diocese is represented on the Tikanga Pakeha Ecumenical Group;</w:t>
            </w:r>
          </w:p>
          <w:p w14:paraId="4241B7FD" w14:textId="77777777" w:rsidR="003345CF" w:rsidRPr="003345CF" w:rsidRDefault="003345CF" w:rsidP="003345CF">
            <w:pPr>
              <w:pStyle w:val="ListParagraph"/>
              <w:spacing w:after="0" w:line="240" w:lineRule="auto"/>
              <w:ind w:left="0"/>
              <w:rPr>
                <w:sz w:val="23"/>
                <w:szCs w:val="23"/>
              </w:rPr>
            </w:pPr>
            <w:r w:rsidRPr="003345CF">
              <w:rPr>
                <w:sz w:val="23"/>
                <w:szCs w:val="23"/>
              </w:rPr>
              <w:t>(e)</w:t>
            </w:r>
            <w:r w:rsidRPr="003345CF">
              <w:rPr>
                <w:sz w:val="23"/>
                <w:szCs w:val="23"/>
              </w:rPr>
              <w:tab/>
              <w:t xml:space="preserve">to encourage Diocesan ecumenical and interfaith activity </w:t>
            </w:r>
          </w:p>
          <w:p w14:paraId="6E3C45A4" w14:textId="77777777" w:rsidR="003345CF" w:rsidRPr="003345CF" w:rsidRDefault="003345CF" w:rsidP="003345CF">
            <w:pPr>
              <w:pStyle w:val="ListParagraph"/>
              <w:spacing w:after="0" w:line="240" w:lineRule="auto"/>
              <w:ind w:left="0"/>
              <w:rPr>
                <w:sz w:val="23"/>
                <w:szCs w:val="23"/>
              </w:rPr>
            </w:pPr>
          </w:p>
          <w:p w14:paraId="120ABBB1" w14:textId="77777777" w:rsidR="000D0441" w:rsidRDefault="003345CF" w:rsidP="003345CF">
            <w:pPr>
              <w:pStyle w:val="ListParagraph"/>
              <w:spacing w:after="0" w:line="240" w:lineRule="auto"/>
              <w:ind w:left="0"/>
              <w:rPr>
                <w:sz w:val="23"/>
                <w:szCs w:val="23"/>
              </w:rPr>
            </w:pPr>
            <w:r w:rsidRPr="003345CF">
              <w:rPr>
                <w:sz w:val="23"/>
                <w:szCs w:val="23"/>
              </w:rPr>
              <w:t>(7)</w:t>
            </w:r>
            <w:r w:rsidRPr="003345CF">
              <w:rPr>
                <w:sz w:val="23"/>
                <w:szCs w:val="23"/>
              </w:rPr>
              <w:tab/>
              <w:t>The Tikanga Pakeha Ecumenical Group will report to the Inter Diocesan Conference Coordinating Group at least annually, and account to the Inter Diocesan Conference Coordinating Group for the management of its budget.</w:t>
            </w:r>
          </w:p>
          <w:p w14:paraId="65707691" w14:textId="798D9976" w:rsidR="003345CF" w:rsidRDefault="003345CF" w:rsidP="003345CF">
            <w:pPr>
              <w:pStyle w:val="ListParagraph"/>
              <w:spacing w:after="0" w:line="240" w:lineRule="auto"/>
              <w:ind w:left="0"/>
              <w:rPr>
                <w:b/>
                <w:sz w:val="23"/>
                <w:szCs w:val="23"/>
              </w:rPr>
            </w:pPr>
            <w:r>
              <w:rPr>
                <w:sz w:val="23"/>
                <w:szCs w:val="23"/>
              </w:rPr>
              <w:t xml:space="preserve">                                                                                                                                                        </w:t>
            </w:r>
            <w:r w:rsidR="004130C3">
              <w:rPr>
                <w:b/>
                <w:sz w:val="23"/>
                <w:szCs w:val="23"/>
              </w:rPr>
              <w:t>CARRIED</w:t>
            </w:r>
          </w:p>
          <w:p w14:paraId="26819116" w14:textId="77777777" w:rsidR="003345CF" w:rsidRDefault="003345CF" w:rsidP="003345CF">
            <w:pPr>
              <w:pStyle w:val="ListParagraph"/>
              <w:spacing w:after="0" w:line="240" w:lineRule="auto"/>
              <w:ind w:left="0"/>
              <w:rPr>
                <w:b/>
                <w:sz w:val="23"/>
                <w:szCs w:val="23"/>
              </w:rPr>
            </w:pPr>
          </w:p>
          <w:p w14:paraId="77B6CAED" w14:textId="77777777" w:rsidR="0030008C" w:rsidRDefault="00BD3FB8" w:rsidP="00822E0B">
            <w:pPr>
              <w:pStyle w:val="ListParagraph"/>
              <w:spacing w:after="0" w:line="240" w:lineRule="auto"/>
              <w:ind w:left="0"/>
              <w:rPr>
                <w:sz w:val="23"/>
                <w:szCs w:val="23"/>
              </w:rPr>
            </w:pPr>
            <w:r>
              <w:rPr>
                <w:sz w:val="23"/>
                <w:szCs w:val="23"/>
              </w:rPr>
              <w:t xml:space="preserve">The Rev’d Jo Crosse asked whether there was a need for the Tikanga Pakeha bodies such as </w:t>
            </w:r>
            <w:r>
              <w:rPr>
                <w:sz w:val="23"/>
                <w:szCs w:val="23"/>
              </w:rPr>
              <w:lastRenderedPageBreak/>
              <w:t>the Ecumenical Group</w:t>
            </w:r>
            <w:r w:rsidR="0002286A">
              <w:rPr>
                <w:sz w:val="23"/>
                <w:szCs w:val="23"/>
              </w:rPr>
              <w:t>,</w:t>
            </w:r>
            <w:r>
              <w:rPr>
                <w:sz w:val="23"/>
                <w:szCs w:val="23"/>
              </w:rPr>
              <w:t xml:space="preserve"> the Liturgical Group </w:t>
            </w:r>
            <w:r w:rsidR="0002286A">
              <w:rPr>
                <w:sz w:val="23"/>
                <w:szCs w:val="23"/>
              </w:rPr>
              <w:t xml:space="preserve">and Missions Council </w:t>
            </w:r>
            <w:r w:rsidR="00822E0B">
              <w:rPr>
                <w:sz w:val="23"/>
                <w:szCs w:val="23"/>
              </w:rPr>
              <w:t>as well as the</w:t>
            </w:r>
            <w:r>
              <w:rPr>
                <w:sz w:val="23"/>
                <w:szCs w:val="23"/>
              </w:rPr>
              <w:t xml:space="preserve"> 3 Tikanga bodies </w:t>
            </w:r>
            <w:r w:rsidR="00822E0B">
              <w:rPr>
                <w:sz w:val="23"/>
                <w:szCs w:val="23"/>
              </w:rPr>
              <w:t xml:space="preserve">already </w:t>
            </w:r>
            <w:r>
              <w:rPr>
                <w:sz w:val="23"/>
                <w:szCs w:val="23"/>
              </w:rPr>
              <w:t xml:space="preserve">in place for these issues.  </w:t>
            </w:r>
            <w:r w:rsidR="0030008C">
              <w:rPr>
                <w:sz w:val="23"/>
                <w:szCs w:val="23"/>
              </w:rPr>
              <w:t xml:space="preserve">The Most Rev’d Philip Richardson </w:t>
            </w:r>
            <w:r w:rsidR="0002286A">
              <w:rPr>
                <w:sz w:val="23"/>
                <w:szCs w:val="23"/>
              </w:rPr>
              <w:t>commented that while this may be an important question for Tikanga Pakeha, in terms of liturgical groups, he understood that both Tikanga Maori and Tika</w:t>
            </w:r>
            <w:r w:rsidR="00AF4A6B">
              <w:rPr>
                <w:sz w:val="23"/>
                <w:szCs w:val="23"/>
              </w:rPr>
              <w:t>nga Pa</w:t>
            </w:r>
            <w:r w:rsidR="0030008C">
              <w:rPr>
                <w:sz w:val="23"/>
                <w:szCs w:val="23"/>
              </w:rPr>
              <w:t>s</w:t>
            </w:r>
            <w:r w:rsidR="00AF4A6B">
              <w:rPr>
                <w:sz w:val="23"/>
                <w:szCs w:val="23"/>
              </w:rPr>
              <w:t>ifik</w:t>
            </w:r>
            <w:r w:rsidR="0002286A">
              <w:rPr>
                <w:sz w:val="23"/>
                <w:szCs w:val="23"/>
              </w:rPr>
              <w:t xml:space="preserve">a see their Tikanga groups as being the </w:t>
            </w:r>
            <w:r w:rsidR="00AF4A6B">
              <w:rPr>
                <w:sz w:val="23"/>
                <w:szCs w:val="23"/>
              </w:rPr>
              <w:t xml:space="preserve">effective way to </w:t>
            </w:r>
            <w:r w:rsidR="00E7611A">
              <w:rPr>
                <w:sz w:val="23"/>
                <w:szCs w:val="23"/>
              </w:rPr>
              <w:t>promote</w:t>
            </w:r>
            <w:r w:rsidR="0002286A">
              <w:rPr>
                <w:sz w:val="23"/>
                <w:szCs w:val="23"/>
              </w:rPr>
              <w:t xml:space="preserve"> liturgical material and prayer book development in languages of their </w:t>
            </w:r>
            <w:r w:rsidR="00AF4A6B">
              <w:rPr>
                <w:sz w:val="23"/>
                <w:szCs w:val="23"/>
              </w:rPr>
              <w:t xml:space="preserve">Tikanga.  </w:t>
            </w:r>
            <w:r w:rsidR="00E7611A">
              <w:rPr>
                <w:sz w:val="23"/>
                <w:szCs w:val="23"/>
              </w:rPr>
              <w:t xml:space="preserve">The Rt Rev’d Jim </w:t>
            </w:r>
            <w:r w:rsidR="00AF4A6B">
              <w:rPr>
                <w:sz w:val="23"/>
                <w:szCs w:val="23"/>
              </w:rPr>
              <w:t xml:space="preserve">White spoke in support of the need for a continuing Tikanga Pakeha Liturgical Group as the prayer book and formularies both still needed ongoing development and work, and Tikanga Pakeha should take part in this pro-actively.  </w:t>
            </w:r>
            <w:r w:rsidR="00E7611A">
              <w:rPr>
                <w:sz w:val="23"/>
                <w:szCs w:val="23"/>
              </w:rPr>
              <w:t xml:space="preserve">The Rev’d </w:t>
            </w:r>
            <w:r w:rsidR="00AF4A6B">
              <w:rPr>
                <w:sz w:val="23"/>
                <w:szCs w:val="23"/>
              </w:rPr>
              <w:t xml:space="preserve">Michael Wallace spoke in support of the </w:t>
            </w:r>
            <w:r w:rsidR="0030008C">
              <w:rPr>
                <w:sz w:val="23"/>
                <w:szCs w:val="23"/>
              </w:rPr>
              <w:t>Ecumenical</w:t>
            </w:r>
            <w:r w:rsidR="00AF4A6B">
              <w:rPr>
                <w:sz w:val="23"/>
                <w:szCs w:val="23"/>
              </w:rPr>
              <w:t xml:space="preserve"> Group, </w:t>
            </w:r>
            <w:r w:rsidR="0030008C">
              <w:rPr>
                <w:sz w:val="23"/>
                <w:szCs w:val="23"/>
              </w:rPr>
              <w:t>especially</w:t>
            </w:r>
            <w:r w:rsidR="00AF4A6B">
              <w:rPr>
                <w:sz w:val="23"/>
                <w:szCs w:val="23"/>
              </w:rPr>
              <w:t xml:space="preserve"> in terms of </w:t>
            </w:r>
            <w:r w:rsidR="00E7611A">
              <w:rPr>
                <w:sz w:val="23"/>
                <w:szCs w:val="23"/>
              </w:rPr>
              <w:t xml:space="preserve">its </w:t>
            </w:r>
            <w:r w:rsidR="00AF4A6B">
              <w:rPr>
                <w:sz w:val="23"/>
                <w:szCs w:val="23"/>
              </w:rPr>
              <w:t xml:space="preserve">interfaith work, which is </w:t>
            </w:r>
            <w:r w:rsidR="0030008C">
              <w:rPr>
                <w:sz w:val="23"/>
                <w:szCs w:val="23"/>
              </w:rPr>
              <w:t>approached</w:t>
            </w:r>
            <w:r w:rsidR="00AF4A6B">
              <w:rPr>
                <w:sz w:val="23"/>
                <w:szCs w:val="23"/>
              </w:rPr>
              <w:t xml:space="preserve"> differently by other Tikanga.</w:t>
            </w:r>
            <w:r w:rsidR="00E7611A">
              <w:rPr>
                <w:sz w:val="23"/>
                <w:szCs w:val="23"/>
              </w:rPr>
              <w:t xml:space="preserve">  Helen Roud commented that she found the </w:t>
            </w:r>
            <w:r w:rsidR="0030008C">
              <w:rPr>
                <w:sz w:val="23"/>
                <w:szCs w:val="23"/>
              </w:rPr>
              <w:t>Ecumenical</w:t>
            </w:r>
            <w:r w:rsidR="00E7611A">
              <w:rPr>
                <w:sz w:val="23"/>
                <w:szCs w:val="23"/>
              </w:rPr>
              <w:t xml:space="preserve"> Group to be very helpful in terms of </w:t>
            </w:r>
            <w:r w:rsidR="0030008C">
              <w:rPr>
                <w:sz w:val="23"/>
                <w:szCs w:val="23"/>
              </w:rPr>
              <w:t>relationships</w:t>
            </w:r>
            <w:r w:rsidR="00E7611A">
              <w:rPr>
                <w:sz w:val="23"/>
                <w:szCs w:val="23"/>
              </w:rPr>
              <w:t xml:space="preserve">, </w:t>
            </w:r>
            <w:r w:rsidR="0030008C">
              <w:rPr>
                <w:sz w:val="23"/>
                <w:szCs w:val="23"/>
              </w:rPr>
              <w:t>communications</w:t>
            </w:r>
            <w:r w:rsidR="00E7611A">
              <w:rPr>
                <w:sz w:val="23"/>
                <w:szCs w:val="23"/>
              </w:rPr>
              <w:t xml:space="preserve"> and accountability.</w:t>
            </w:r>
          </w:p>
          <w:p w14:paraId="5408AB66" w14:textId="77777777" w:rsidR="0030008C" w:rsidRDefault="0030008C" w:rsidP="00822E0B">
            <w:pPr>
              <w:pStyle w:val="ListParagraph"/>
              <w:spacing w:after="0" w:line="240" w:lineRule="auto"/>
              <w:ind w:left="0"/>
              <w:rPr>
                <w:sz w:val="23"/>
                <w:szCs w:val="23"/>
              </w:rPr>
            </w:pPr>
          </w:p>
          <w:p w14:paraId="1B4669D4" w14:textId="7A7F5F94" w:rsidR="003345CF" w:rsidRDefault="00E7611A" w:rsidP="00822E0B">
            <w:pPr>
              <w:pStyle w:val="ListParagraph"/>
              <w:spacing w:after="0" w:line="240" w:lineRule="auto"/>
              <w:ind w:left="0"/>
              <w:rPr>
                <w:sz w:val="23"/>
                <w:szCs w:val="23"/>
              </w:rPr>
            </w:pPr>
            <w:r>
              <w:rPr>
                <w:sz w:val="23"/>
                <w:szCs w:val="23"/>
              </w:rPr>
              <w:t>The Rt Rev’d Andrew Hedge asked about how well ecumenism and interfaith fit together as responsibilities of one Group.  The Most Rev’d Philip Richardson said he agreed with this concern and stressed the importance of developing interfaith activity in current times.  The Ecumenical Group are hold</w:t>
            </w:r>
            <w:r w:rsidR="0030008C">
              <w:rPr>
                <w:sz w:val="23"/>
                <w:szCs w:val="23"/>
              </w:rPr>
              <w:t>ing</w:t>
            </w:r>
            <w:r>
              <w:rPr>
                <w:sz w:val="23"/>
                <w:szCs w:val="23"/>
              </w:rPr>
              <w:t xml:space="preserve"> this at the moment but it would be appropriate to keep under review the need for a separate interfaith group at some time in the future.</w:t>
            </w:r>
          </w:p>
          <w:p w14:paraId="0AB48690" w14:textId="07535A4B" w:rsidR="0002286A" w:rsidRPr="00BA7C7C" w:rsidRDefault="0002286A" w:rsidP="00822E0B">
            <w:pPr>
              <w:pStyle w:val="ListParagraph"/>
              <w:spacing w:after="0" w:line="240" w:lineRule="auto"/>
              <w:ind w:left="0"/>
              <w:rPr>
                <w:sz w:val="23"/>
                <w:szCs w:val="23"/>
              </w:rPr>
            </w:pPr>
          </w:p>
        </w:tc>
      </w:tr>
      <w:tr w:rsidR="00A14085" w:rsidRPr="00084C0E" w14:paraId="21DDCB47" w14:textId="77777777" w:rsidTr="00A14085">
        <w:tc>
          <w:tcPr>
            <w:tcW w:w="221" w:type="pct"/>
            <w:tcMar>
              <w:left w:w="0" w:type="dxa"/>
              <w:right w:w="0" w:type="dxa"/>
            </w:tcMar>
          </w:tcPr>
          <w:p w14:paraId="477D61F3" w14:textId="15594193"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26E09B7F" w14:textId="77777777" w:rsidR="00A14085" w:rsidRDefault="007C55A4" w:rsidP="00305A40">
            <w:pPr>
              <w:pStyle w:val="ListParagraph"/>
              <w:spacing w:after="0" w:line="240" w:lineRule="auto"/>
              <w:ind w:left="0"/>
              <w:rPr>
                <w:b/>
                <w:caps/>
                <w:sz w:val="23"/>
                <w:szCs w:val="23"/>
              </w:rPr>
            </w:pPr>
            <w:r w:rsidRPr="007C55A4">
              <w:rPr>
                <w:b/>
                <w:caps/>
                <w:sz w:val="23"/>
                <w:szCs w:val="23"/>
              </w:rPr>
              <w:t>Revision of IDC Rules For Subsidiary Bodies 3 – Strandz</w:t>
            </w:r>
          </w:p>
          <w:p w14:paraId="761BD5A2" w14:textId="77777777" w:rsidR="007C55A4" w:rsidRDefault="007C55A4" w:rsidP="007C55A4">
            <w:pPr>
              <w:pStyle w:val="ListParagraph"/>
              <w:spacing w:after="0" w:line="240" w:lineRule="auto"/>
              <w:ind w:left="0"/>
              <w:rPr>
                <w:sz w:val="23"/>
                <w:szCs w:val="23"/>
              </w:rPr>
            </w:pPr>
          </w:p>
          <w:p w14:paraId="27AE3AB7" w14:textId="69CC50BB" w:rsidR="007C55A4" w:rsidRPr="007C55A4" w:rsidRDefault="007C55A4" w:rsidP="007C55A4">
            <w:pPr>
              <w:pStyle w:val="ListParagraph"/>
              <w:spacing w:after="0" w:line="240" w:lineRule="auto"/>
              <w:ind w:left="0"/>
              <w:rPr>
                <w:sz w:val="23"/>
                <w:szCs w:val="23"/>
              </w:rPr>
            </w:pPr>
            <w:r w:rsidRPr="00D900CC">
              <w:rPr>
                <w:b/>
                <w:sz w:val="23"/>
                <w:szCs w:val="23"/>
              </w:rPr>
              <w:t>MOTION:</w:t>
            </w:r>
            <w:r>
              <w:rPr>
                <w:b/>
                <w:sz w:val="23"/>
                <w:szCs w:val="23"/>
              </w:rPr>
              <w:t xml:space="preserve">   </w:t>
            </w:r>
            <w:r w:rsidRPr="007C55A4">
              <w:rPr>
                <w:sz w:val="23"/>
                <w:szCs w:val="23"/>
              </w:rPr>
              <w:t>Mr Graham Miller</w:t>
            </w:r>
            <w:r>
              <w:rPr>
                <w:sz w:val="23"/>
                <w:szCs w:val="23"/>
              </w:rPr>
              <w:t xml:space="preserve">    The Rev’d Jaqueline Paterson</w:t>
            </w:r>
          </w:p>
          <w:p w14:paraId="013219AC" w14:textId="77777777" w:rsidR="007C55A4" w:rsidRPr="007C55A4" w:rsidRDefault="007C55A4" w:rsidP="007C55A4">
            <w:pPr>
              <w:pStyle w:val="ListParagraph"/>
              <w:spacing w:after="0" w:line="240" w:lineRule="auto"/>
              <w:ind w:left="0"/>
              <w:rPr>
                <w:sz w:val="23"/>
                <w:szCs w:val="23"/>
              </w:rPr>
            </w:pPr>
          </w:p>
          <w:p w14:paraId="7A0F9480" w14:textId="77777777" w:rsidR="007C55A4" w:rsidRPr="007C55A4" w:rsidRDefault="007C55A4" w:rsidP="007C55A4">
            <w:pPr>
              <w:pStyle w:val="ListParagraph"/>
              <w:spacing w:after="0" w:line="240" w:lineRule="auto"/>
              <w:ind w:left="0"/>
              <w:rPr>
                <w:sz w:val="23"/>
                <w:szCs w:val="23"/>
              </w:rPr>
            </w:pPr>
            <w:r w:rsidRPr="007C55A4">
              <w:rPr>
                <w:b/>
                <w:sz w:val="23"/>
                <w:szCs w:val="23"/>
              </w:rPr>
              <w:t>THAT</w:t>
            </w:r>
            <w:r w:rsidRPr="007C55A4">
              <w:rPr>
                <w:sz w:val="23"/>
                <w:szCs w:val="23"/>
              </w:rPr>
              <w:t xml:space="preserve"> this IDC makes the following changes to Rules For Subsidiary Bodies 3</w:t>
            </w:r>
          </w:p>
          <w:p w14:paraId="42C0FB78" w14:textId="77777777" w:rsidR="007C55A4" w:rsidRPr="007C55A4" w:rsidRDefault="007C55A4" w:rsidP="007C55A4">
            <w:pPr>
              <w:pStyle w:val="ListParagraph"/>
              <w:spacing w:after="0" w:line="240" w:lineRule="auto"/>
              <w:ind w:left="0"/>
              <w:rPr>
                <w:sz w:val="23"/>
                <w:szCs w:val="23"/>
              </w:rPr>
            </w:pPr>
          </w:p>
          <w:p w14:paraId="007C1179" w14:textId="77777777" w:rsidR="007C55A4" w:rsidRPr="007C55A4" w:rsidRDefault="007C55A4" w:rsidP="007C55A4">
            <w:pPr>
              <w:pStyle w:val="ListParagraph"/>
              <w:spacing w:after="0" w:line="240" w:lineRule="auto"/>
              <w:ind w:left="0"/>
              <w:rPr>
                <w:sz w:val="23"/>
                <w:szCs w:val="23"/>
              </w:rPr>
            </w:pPr>
            <w:r w:rsidRPr="007C55A4">
              <w:rPr>
                <w:sz w:val="23"/>
                <w:szCs w:val="23"/>
              </w:rPr>
              <w:t>In the title and throughout:</w:t>
            </w:r>
          </w:p>
          <w:p w14:paraId="32B7117F" w14:textId="77777777" w:rsidR="007C55A4" w:rsidRPr="007C55A4" w:rsidRDefault="007C55A4" w:rsidP="007C55A4">
            <w:pPr>
              <w:pStyle w:val="ListParagraph"/>
              <w:spacing w:after="0" w:line="240" w:lineRule="auto"/>
              <w:ind w:left="0"/>
              <w:rPr>
                <w:sz w:val="23"/>
                <w:szCs w:val="23"/>
              </w:rPr>
            </w:pPr>
          </w:p>
          <w:p w14:paraId="3426F401" w14:textId="77777777" w:rsidR="007C55A4" w:rsidRPr="007C55A4" w:rsidRDefault="007C55A4" w:rsidP="007C55A4">
            <w:pPr>
              <w:pStyle w:val="ListParagraph"/>
              <w:spacing w:after="0" w:line="240" w:lineRule="auto"/>
              <w:ind w:left="0"/>
              <w:rPr>
                <w:sz w:val="23"/>
                <w:szCs w:val="23"/>
              </w:rPr>
            </w:pPr>
            <w:r w:rsidRPr="007C55A4">
              <w:rPr>
                <w:sz w:val="23"/>
                <w:szCs w:val="23"/>
              </w:rPr>
              <w:t>1</w:t>
            </w:r>
            <w:r w:rsidRPr="007C55A4">
              <w:rPr>
                <w:sz w:val="23"/>
                <w:szCs w:val="23"/>
              </w:rPr>
              <w:tab/>
              <w:t>Replace word “</w:t>
            </w:r>
            <w:proofErr w:type="spellStart"/>
            <w:r w:rsidRPr="007C55A4">
              <w:rPr>
                <w:sz w:val="23"/>
                <w:szCs w:val="23"/>
              </w:rPr>
              <w:t>StraNdZ</w:t>
            </w:r>
            <w:proofErr w:type="spellEnd"/>
            <w:r w:rsidRPr="007C55A4">
              <w:rPr>
                <w:sz w:val="23"/>
                <w:szCs w:val="23"/>
              </w:rPr>
              <w:t>” with “</w:t>
            </w:r>
            <w:proofErr w:type="spellStart"/>
            <w:r w:rsidRPr="007C55A4">
              <w:rPr>
                <w:sz w:val="23"/>
                <w:szCs w:val="23"/>
              </w:rPr>
              <w:t>Strandz</w:t>
            </w:r>
            <w:proofErr w:type="spellEnd"/>
            <w:r w:rsidRPr="007C55A4">
              <w:rPr>
                <w:sz w:val="23"/>
                <w:szCs w:val="23"/>
              </w:rPr>
              <w:t>”</w:t>
            </w:r>
          </w:p>
          <w:p w14:paraId="556B988D" w14:textId="77777777" w:rsidR="007C55A4" w:rsidRPr="007C55A4" w:rsidRDefault="007C55A4" w:rsidP="007C55A4">
            <w:pPr>
              <w:pStyle w:val="ListParagraph"/>
              <w:spacing w:after="0" w:line="240" w:lineRule="auto"/>
              <w:ind w:left="0"/>
              <w:rPr>
                <w:sz w:val="23"/>
                <w:szCs w:val="23"/>
              </w:rPr>
            </w:pPr>
          </w:p>
          <w:p w14:paraId="1BC834AD" w14:textId="77777777" w:rsidR="007C55A4" w:rsidRPr="007C55A4" w:rsidRDefault="007C55A4" w:rsidP="007C55A4">
            <w:pPr>
              <w:pStyle w:val="ListParagraph"/>
              <w:spacing w:after="0" w:line="240" w:lineRule="auto"/>
              <w:ind w:left="0"/>
              <w:rPr>
                <w:sz w:val="23"/>
                <w:szCs w:val="23"/>
              </w:rPr>
            </w:pPr>
            <w:r w:rsidRPr="007C55A4">
              <w:rPr>
                <w:sz w:val="23"/>
                <w:szCs w:val="23"/>
              </w:rPr>
              <w:t>In section (1):</w:t>
            </w:r>
          </w:p>
          <w:p w14:paraId="6A998BBD" w14:textId="77777777" w:rsidR="007C55A4" w:rsidRPr="007C55A4" w:rsidRDefault="007C55A4" w:rsidP="007C55A4">
            <w:pPr>
              <w:pStyle w:val="ListParagraph"/>
              <w:spacing w:after="0" w:line="240" w:lineRule="auto"/>
              <w:ind w:left="0"/>
              <w:rPr>
                <w:sz w:val="23"/>
                <w:szCs w:val="23"/>
              </w:rPr>
            </w:pPr>
          </w:p>
          <w:p w14:paraId="1F92C906" w14:textId="77777777" w:rsidR="007C55A4" w:rsidRPr="007C55A4" w:rsidRDefault="007C55A4" w:rsidP="007C55A4">
            <w:pPr>
              <w:pStyle w:val="ListParagraph"/>
              <w:spacing w:after="0" w:line="240" w:lineRule="auto"/>
              <w:ind w:left="0"/>
              <w:rPr>
                <w:sz w:val="23"/>
                <w:szCs w:val="23"/>
              </w:rPr>
            </w:pPr>
            <w:r w:rsidRPr="007C55A4">
              <w:rPr>
                <w:sz w:val="23"/>
                <w:szCs w:val="23"/>
              </w:rPr>
              <w:t>1</w:t>
            </w:r>
            <w:r w:rsidRPr="007C55A4">
              <w:rPr>
                <w:sz w:val="23"/>
                <w:szCs w:val="23"/>
              </w:rPr>
              <w:tab/>
              <w:t>Following the word “families” add “ministry”.</w:t>
            </w:r>
          </w:p>
          <w:p w14:paraId="5D36AC37" w14:textId="77777777" w:rsidR="007C55A4" w:rsidRPr="007C55A4" w:rsidRDefault="007C55A4" w:rsidP="007C55A4">
            <w:pPr>
              <w:pStyle w:val="ListParagraph"/>
              <w:spacing w:after="0" w:line="240" w:lineRule="auto"/>
              <w:ind w:left="0"/>
              <w:rPr>
                <w:sz w:val="23"/>
                <w:szCs w:val="23"/>
              </w:rPr>
            </w:pPr>
          </w:p>
          <w:p w14:paraId="1579AD4C" w14:textId="77777777" w:rsidR="007C55A4" w:rsidRPr="007C55A4" w:rsidRDefault="007C55A4" w:rsidP="007C55A4">
            <w:pPr>
              <w:pStyle w:val="ListParagraph"/>
              <w:spacing w:after="0" w:line="240" w:lineRule="auto"/>
              <w:ind w:left="0"/>
              <w:rPr>
                <w:sz w:val="23"/>
                <w:szCs w:val="23"/>
              </w:rPr>
            </w:pPr>
            <w:r w:rsidRPr="007C55A4">
              <w:rPr>
                <w:sz w:val="23"/>
                <w:szCs w:val="23"/>
              </w:rPr>
              <w:t>In section (2):</w:t>
            </w:r>
          </w:p>
          <w:p w14:paraId="77FA04FD" w14:textId="77777777" w:rsidR="007C55A4" w:rsidRPr="007C55A4" w:rsidRDefault="007C55A4" w:rsidP="007C55A4">
            <w:pPr>
              <w:pStyle w:val="ListParagraph"/>
              <w:spacing w:after="0" w:line="240" w:lineRule="auto"/>
              <w:ind w:left="0"/>
              <w:rPr>
                <w:sz w:val="23"/>
                <w:szCs w:val="23"/>
              </w:rPr>
            </w:pPr>
          </w:p>
          <w:p w14:paraId="4D9E4995" w14:textId="77777777" w:rsidR="007C55A4" w:rsidRPr="007C55A4" w:rsidRDefault="007C55A4" w:rsidP="007C55A4">
            <w:pPr>
              <w:pStyle w:val="ListParagraph"/>
              <w:spacing w:after="0" w:line="240" w:lineRule="auto"/>
              <w:ind w:left="0"/>
              <w:rPr>
                <w:sz w:val="23"/>
                <w:szCs w:val="23"/>
              </w:rPr>
            </w:pPr>
            <w:r w:rsidRPr="007C55A4">
              <w:rPr>
                <w:sz w:val="23"/>
                <w:szCs w:val="23"/>
              </w:rPr>
              <w:t>1</w:t>
            </w:r>
            <w:r w:rsidRPr="007C55A4">
              <w:rPr>
                <w:sz w:val="23"/>
                <w:szCs w:val="23"/>
              </w:rPr>
              <w:tab/>
              <w:t>In first bullet point, replace the word “ministry” with “ministries”.</w:t>
            </w:r>
          </w:p>
          <w:p w14:paraId="4C79B3B7" w14:textId="77777777" w:rsidR="007C55A4" w:rsidRPr="007C55A4" w:rsidRDefault="007C55A4" w:rsidP="007C55A4">
            <w:pPr>
              <w:pStyle w:val="ListParagraph"/>
              <w:spacing w:after="0" w:line="240" w:lineRule="auto"/>
              <w:ind w:left="0"/>
              <w:rPr>
                <w:sz w:val="23"/>
                <w:szCs w:val="23"/>
              </w:rPr>
            </w:pPr>
          </w:p>
          <w:p w14:paraId="73F06478" w14:textId="77777777" w:rsidR="007C55A4" w:rsidRPr="007C55A4" w:rsidRDefault="007C55A4" w:rsidP="007C55A4">
            <w:pPr>
              <w:pStyle w:val="ListParagraph"/>
              <w:spacing w:after="0" w:line="240" w:lineRule="auto"/>
              <w:ind w:left="0"/>
              <w:rPr>
                <w:sz w:val="23"/>
                <w:szCs w:val="23"/>
              </w:rPr>
            </w:pPr>
            <w:r w:rsidRPr="007C55A4">
              <w:rPr>
                <w:sz w:val="23"/>
                <w:szCs w:val="23"/>
              </w:rPr>
              <w:t>2</w:t>
            </w:r>
            <w:r w:rsidRPr="007C55A4">
              <w:rPr>
                <w:sz w:val="23"/>
                <w:szCs w:val="23"/>
              </w:rPr>
              <w:tab/>
              <w:t>In last bullet point, replace the word “website” with “online presence”.</w:t>
            </w:r>
          </w:p>
          <w:p w14:paraId="684B4C7F" w14:textId="77777777" w:rsidR="007C55A4" w:rsidRPr="007C55A4" w:rsidRDefault="007C55A4" w:rsidP="007C55A4">
            <w:pPr>
              <w:pStyle w:val="ListParagraph"/>
              <w:spacing w:after="0" w:line="240" w:lineRule="auto"/>
              <w:ind w:left="0"/>
              <w:rPr>
                <w:sz w:val="23"/>
                <w:szCs w:val="23"/>
              </w:rPr>
            </w:pPr>
          </w:p>
          <w:p w14:paraId="2BC29C8C" w14:textId="77777777" w:rsidR="007C55A4" w:rsidRPr="007C55A4" w:rsidRDefault="007C55A4" w:rsidP="007C55A4">
            <w:pPr>
              <w:pStyle w:val="ListParagraph"/>
              <w:spacing w:after="0" w:line="240" w:lineRule="auto"/>
              <w:ind w:left="0"/>
              <w:rPr>
                <w:sz w:val="23"/>
                <w:szCs w:val="23"/>
              </w:rPr>
            </w:pPr>
            <w:r w:rsidRPr="007C55A4">
              <w:rPr>
                <w:sz w:val="23"/>
                <w:szCs w:val="23"/>
              </w:rPr>
              <w:t>In section (3):</w:t>
            </w:r>
          </w:p>
          <w:p w14:paraId="63FC7CBA" w14:textId="77777777" w:rsidR="007C55A4" w:rsidRPr="007C55A4" w:rsidRDefault="007C55A4" w:rsidP="007C55A4">
            <w:pPr>
              <w:pStyle w:val="ListParagraph"/>
              <w:spacing w:after="0" w:line="240" w:lineRule="auto"/>
              <w:ind w:left="0"/>
              <w:rPr>
                <w:sz w:val="23"/>
                <w:szCs w:val="23"/>
              </w:rPr>
            </w:pPr>
          </w:p>
          <w:p w14:paraId="6849CB8D" w14:textId="77777777" w:rsidR="007C55A4" w:rsidRPr="007C55A4" w:rsidRDefault="007C55A4" w:rsidP="007C55A4">
            <w:pPr>
              <w:pStyle w:val="ListParagraph"/>
              <w:spacing w:after="0" w:line="240" w:lineRule="auto"/>
              <w:ind w:left="0"/>
              <w:rPr>
                <w:sz w:val="23"/>
                <w:szCs w:val="23"/>
              </w:rPr>
            </w:pPr>
            <w:r w:rsidRPr="007C55A4">
              <w:rPr>
                <w:sz w:val="23"/>
                <w:szCs w:val="23"/>
              </w:rPr>
              <w:t>1</w:t>
            </w:r>
            <w:r w:rsidRPr="007C55A4">
              <w:rPr>
                <w:sz w:val="23"/>
                <w:szCs w:val="23"/>
              </w:rPr>
              <w:tab/>
              <w:t>Replace the word “</w:t>
            </w:r>
            <w:proofErr w:type="spellStart"/>
            <w:r w:rsidRPr="007C55A4">
              <w:rPr>
                <w:sz w:val="23"/>
                <w:szCs w:val="23"/>
              </w:rPr>
              <w:t>Strandz</w:t>
            </w:r>
            <w:proofErr w:type="spellEnd"/>
            <w:r w:rsidRPr="007C55A4">
              <w:rPr>
                <w:sz w:val="23"/>
                <w:szCs w:val="23"/>
              </w:rPr>
              <w:t xml:space="preserve">” with “the </w:t>
            </w:r>
            <w:proofErr w:type="spellStart"/>
            <w:r w:rsidRPr="007C55A4">
              <w:rPr>
                <w:sz w:val="23"/>
                <w:szCs w:val="23"/>
              </w:rPr>
              <w:t>Strandz</w:t>
            </w:r>
            <w:proofErr w:type="spellEnd"/>
            <w:r w:rsidRPr="007C55A4">
              <w:rPr>
                <w:sz w:val="23"/>
                <w:szCs w:val="23"/>
              </w:rPr>
              <w:t xml:space="preserve"> Network”.</w:t>
            </w:r>
          </w:p>
          <w:p w14:paraId="7212D435" w14:textId="77777777" w:rsidR="007C55A4" w:rsidRPr="007C55A4" w:rsidRDefault="007C55A4" w:rsidP="007C55A4">
            <w:pPr>
              <w:pStyle w:val="ListParagraph"/>
              <w:spacing w:after="0" w:line="240" w:lineRule="auto"/>
              <w:ind w:left="0"/>
              <w:rPr>
                <w:sz w:val="23"/>
                <w:szCs w:val="23"/>
              </w:rPr>
            </w:pPr>
          </w:p>
          <w:p w14:paraId="5763FC59" w14:textId="77777777" w:rsidR="007C55A4" w:rsidRPr="007C55A4" w:rsidRDefault="007C55A4" w:rsidP="007C55A4">
            <w:pPr>
              <w:pStyle w:val="ListParagraph"/>
              <w:spacing w:after="0" w:line="240" w:lineRule="auto"/>
              <w:ind w:left="0"/>
              <w:rPr>
                <w:sz w:val="23"/>
                <w:szCs w:val="23"/>
              </w:rPr>
            </w:pPr>
            <w:r w:rsidRPr="007C55A4">
              <w:rPr>
                <w:sz w:val="23"/>
                <w:szCs w:val="23"/>
              </w:rPr>
              <w:t>2.</w:t>
            </w:r>
            <w:r w:rsidRPr="007C55A4">
              <w:rPr>
                <w:sz w:val="23"/>
                <w:szCs w:val="23"/>
              </w:rPr>
              <w:tab/>
              <w:t>Delete the last two bullet points</w:t>
            </w:r>
          </w:p>
          <w:p w14:paraId="31D4CF5B" w14:textId="77777777" w:rsidR="007C55A4" w:rsidRPr="007C55A4" w:rsidRDefault="007C55A4" w:rsidP="007C55A4">
            <w:pPr>
              <w:pStyle w:val="ListParagraph"/>
              <w:spacing w:after="0" w:line="240" w:lineRule="auto"/>
              <w:ind w:left="0"/>
              <w:rPr>
                <w:sz w:val="23"/>
                <w:szCs w:val="23"/>
              </w:rPr>
            </w:pPr>
          </w:p>
          <w:p w14:paraId="4C23948C" w14:textId="77777777" w:rsidR="007C55A4" w:rsidRPr="007C55A4" w:rsidRDefault="007C55A4" w:rsidP="007C55A4">
            <w:pPr>
              <w:pStyle w:val="ListParagraph"/>
              <w:spacing w:after="0" w:line="240" w:lineRule="auto"/>
              <w:ind w:left="0"/>
              <w:rPr>
                <w:sz w:val="23"/>
                <w:szCs w:val="23"/>
              </w:rPr>
            </w:pPr>
            <w:r w:rsidRPr="007C55A4">
              <w:rPr>
                <w:sz w:val="23"/>
                <w:szCs w:val="23"/>
              </w:rPr>
              <w:t>Add a new section (4)</w:t>
            </w:r>
          </w:p>
          <w:p w14:paraId="0C06AB6F" w14:textId="77777777" w:rsidR="007C55A4" w:rsidRPr="007C55A4" w:rsidRDefault="007C55A4" w:rsidP="007C55A4">
            <w:pPr>
              <w:pStyle w:val="ListParagraph"/>
              <w:spacing w:after="0" w:line="240" w:lineRule="auto"/>
              <w:ind w:left="0"/>
              <w:rPr>
                <w:sz w:val="23"/>
                <w:szCs w:val="23"/>
              </w:rPr>
            </w:pPr>
          </w:p>
          <w:p w14:paraId="76EB7C5D" w14:textId="77777777" w:rsidR="007C55A4" w:rsidRPr="007C55A4" w:rsidRDefault="007C55A4" w:rsidP="007C55A4">
            <w:pPr>
              <w:pStyle w:val="ListParagraph"/>
              <w:spacing w:after="0" w:line="240" w:lineRule="auto"/>
              <w:ind w:left="0"/>
              <w:rPr>
                <w:sz w:val="23"/>
                <w:szCs w:val="23"/>
              </w:rPr>
            </w:pPr>
            <w:r w:rsidRPr="007C55A4">
              <w:rPr>
                <w:sz w:val="23"/>
                <w:szCs w:val="23"/>
              </w:rPr>
              <w:t>1</w:t>
            </w:r>
            <w:r w:rsidRPr="007C55A4">
              <w:rPr>
                <w:sz w:val="23"/>
                <w:szCs w:val="23"/>
              </w:rPr>
              <w:tab/>
              <w:t xml:space="preserve">“An Enabler and Administrator are appointed to facilitate the work of </w:t>
            </w:r>
            <w:proofErr w:type="spellStart"/>
            <w:r w:rsidRPr="007C55A4">
              <w:rPr>
                <w:sz w:val="23"/>
                <w:szCs w:val="23"/>
              </w:rPr>
              <w:t>Strandz</w:t>
            </w:r>
            <w:proofErr w:type="spellEnd"/>
            <w:r w:rsidRPr="007C55A4">
              <w:rPr>
                <w:sz w:val="23"/>
                <w:szCs w:val="23"/>
              </w:rPr>
              <w:t>”</w:t>
            </w:r>
          </w:p>
          <w:p w14:paraId="430F0115" w14:textId="77777777" w:rsidR="007C55A4" w:rsidRPr="007C55A4" w:rsidRDefault="007C55A4" w:rsidP="007C55A4">
            <w:pPr>
              <w:pStyle w:val="ListParagraph"/>
              <w:spacing w:after="0" w:line="240" w:lineRule="auto"/>
              <w:ind w:left="0"/>
              <w:rPr>
                <w:sz w:val="23"/>
                <w:szCs w:val="23"/>
              </w:rPr>
            </w:pPr>
          </w:p>
          <w:p w14:paraId="31A961DD" w14:textId="77777777" w:rsidR="007C55A4" w:rsidRPr="007C55A4" w:rsidRDefault="007C55A4" w:rsidP="007C55A4">
            <w:pPr>
              <w:pStyle w:val="ListParagraph"/>
              <w:spacing w:after="0" w:line="240" w:lineRule="auto"/>
              <w:ind w:left="0"/>
              <w:rPr>
                <w:sz w:val="23"/>
                <w:szCs w:val="23"/>
              </w:rPr>
            </w:pPr>
            <w:r w:rsidRPr="007C55A4">
              <w:rPr>
                <w:sz w:val="23"/>
                <w:szCs w:val="23"/>
              </w:rPr>
              <w:t>2</w:t>
            </w:r>
            <w:r w:rsidRPr="007C55A4">
              <w:rPr>
                <w:sz w:val="23"/>
                <w:szCs w:val="23"/>
              </w:rPr>
              <w:tab/>
              <w:t>Renumber the following paragraphs accordingly.</w:t>
            </w:r>
          </w:p>
          <w:p w14:paraId="4A1C2FF4" w14:textId="77777777" w:rsidR="007C55A4" w:rsidRPr="007C55A4" w:rsidRDefault="007C55A4" w:rsidP="007C55A4">
            <w:pPr>
              <w:pStyle w:val="ListParagraph"/>
              <w:spacing w:after="0" w:line="240" w:lineRule="auto"/>
              <w:ind w:left="0"/>
              <w:rPr>
                <w:sz w:val="23"/>
                <w:szCs w:val="23"/>
              </w:rPr>
            </w:pPr>
          </w:p>
          <w:p w14:paraId="36688739" w14:textId="77777777" w:rsidR="007C55A4" w:rsidRPr="007C55A4" w:rsidRDefault="007C55A4" w:rsidP="007C55A4">
            <w:pPr>
              <w:pStyle w:val="ListParagraph"/>
              <w:spacing w:after="0" w:line="240" w:lineRule="auto"/>
              <w:ind w:left="0"/>
              <w:rPr>
                <w:sz w:val="23"/>
                <w:szCs w:val="23"/>
              </w:rPr>
            </w:pPr>
            <w:r w:rsidRPr="007C55A4">
              <w:rPr>
                <w:sz w:val="23"/>
                <w:szCs w:val="23"/>
              </w:rPr>
              <w:t>In new section (5)</w:t>
            </w:r>
          </w:p>
          <w:p w14:paraId="6318588B" w14:textId="77777777" w:rsidR="007C55A4" w:rsidRPr="007C55A4" w:rsidRDefault="007C55A4" w:rsidP="007C55A4">
            <w:pPr>
              <w:pStyle w:val="ListParagraph"/>
              <w:spacing w:after="0" w:line="240" w:lineRule="auto"/>
              <w:ind w:left="0"/>
              <w:rPr>
                <w:sz w:val="23"/>
                <w:szCs w:val="23"/>
              </w:rPr>
            </w:pPr>
          </w:p>
          <w:p w14:paraId="3809A73C" w14:textId="77777777" w:rsidR="007C55A4" w:rsidRPr="007C55A4" w:rsidRDefault="007C55A4" w:rsidP="007C55A4">
            <w:pPr>
              <w:pStyle w:val="ListParagraph"/>
              <w:spacing w:after="0" w:line="240" w:lineRule="auto"/>
              <w:ind w:left="0"/>
              <w:rPr>
                <w:sz w:val="23"/>
                <w:szCs w:val="23"/>
              </w:rPr>
            </w:pPr>
            <w:r w:rsidRPr="007C55A4">
              <w:rPr>
                <w:sz w:val="23"/>
                <w:szCs w:val="23"/>
              </w:rPr>
              <w:lastRenderedPageBreak/>
              <w:t>1</w:t>
            </w:r>
            <w:r w:rsidRPr="007C55A4">
              <w:rPr>
                <w:sz w:val="23"/>
                <w:szCs w:val="23"/>
              </w:rPr>
              <w:tab/>
              <w:t xml:space="preserve">Following the word “reference” </w:t>
            </w:r>
            <w:proofErr w:type="gramStart"/>
            <w:r w:rsidRPr="007C55A4">
              <w:rPr>
                <w:sz w:val="23"/>
                <w:szCs w:val="23"/>
              </w:rPr>
              <w:t>add</w:t>
            </w:r>
            <w:proofErr w:type="gramEnd"/>
            <w:r w:rsidRPr="007C55A4">
              <w:rPr>
                <w:sz w:val="23"/>
                <w:szCs w:val="23"/>
              </w:rPr>
              <w:t xml:space="preserve"> “and support”.</w:t>
            </w:r>
          </w:p>
          <w:p w14:paraId="6561815C" w14:textId="77777777" w:rsidR="007C55A4" w:rsidRPr="007C55A4" w:rsidRDefault="007C55A4" w:rsidP="007C55A4">
            <w:pPr>
              <w:pStyle w:val="ListParagraph"/>
              <w:spacing w:after="0" w:line="240" w:lineRule="auto"/>
              <w:ind w:left="0"/>
              <w:rPr>
                <w:sz w:val="23"/>
                <w:szCs w:val="23"/>
              </w:rPr>
            </w:pPr>
          </w:p>
          <w:p w14:paraId="68AC9B15" w14:textId="77777777" w:rsidR="007C55A4" w:rsidRPr="007C55A4" w:rsidRDefault="007C55A4" w:rsidP="007C55A4">
            <w:pPr>
              <w:pStyle w:val="ListParagraph"/>
              <w:spacing w:after="0" w:line="240" w:lineRule="auto"/>
              <w:ind w:left="0"/>
              <w:rPr>
                <w:sz w:val="23"/>
                <w:szCs w:val="23"/>
              </w:rPr>
            </w:pPr>
            <w:r w:rsidRPr="007C55A4">
              <w:rPr>
                <w:sz w:val="23"/>
                <w:szCs w:val="23"/>
              </w:rPr>
              <w:t>In new section (6)</w:t>
            </w:r>
          </w:p>
          <w:p w14:paraId="40C66DB7" w14:textId="77777777" w:rsidR="007C55A4" w:rsidRPr="007C55A4" w:rsidRDefault="007C55A4" w:rsidP="007C55A4">
            <w:pPr>
              <w:pStyle w:val="ListParagraph"/>
              <w:spacing w:after="0" w:line="240" w:lineRule="auto"/>
              <w:ind w:left="0"/>
              <w:rPr>
                <w:sz w:val="23"/>
                <w:szCs w:val="23"/>
              </w:rPr>
            </w:pPr>
          </w:p>
          <w:p w14:paraId="176BCD57" w14:textId="77777777" w:rsidR="007C55A4" w:rsidRPr="007C55A4" w:rsidRDefault="007C55A4" w:rsidP="007C55A4">
            <w:pPr>
              <w:pStyle w:val="ListParagraph"/>
              <w:spacing w:after="0" w:line="240" w:lineRule="auto"/>
              <w:ind w:left="0"/>
              <w:rPr>
                <w:sz w:val="23"/>
                <w:szCs w:val="23"/>
              </w:rPr>
            </w:pPr>
            <w:r w:rsidRPr="007C55A4">
              <w:rPr>
                <w:sz w:val="23"/>
                <w:szCs w:val="23"/>
              </w:rPr>
              <w:t>1</w:t>
            </w:r>
            <w:r w:rsidRPr="007C55A4">
              <w:rPr>
                <w:sz w:val="23"/>
                <w:szCs w:val="23"/>
              </w:rPr>
              <w:tab/>
              <w:t>Replace the words “Tikanga Pakeha Ministry Council” with “Inter Diocesan Conference Coordinating Group”.</w:t>
            </w:r>
          </w:p>
          <w:p w14:paraId="1DB13D80" w14:textId="77777777" w:rsidR="007C55A4" w:rsidRPr="007C55A4" w:rsidRDefault="007C55A4" w:rsidP="007C55A4">
            <w:pPr>
              <w:pStyle w:val="ListParagraph"/>
              <w:spacing w:after="0" w:line="240" w:lineRule="auto"/>
              <w:ind w:left="0"/>
              <w:rPr>
                <w:sz w:val="23"/>
                <w:szCs w:val="23"/>
              </w:rPr>
            </w:pPr>
          </w:p>
          <w:p w14:paraId="33912880" w14:textId="77777777" w:rsidR="007C55A4" w:rsidRPr="007C55A4" w:rsidRDefault="007C55A4" w:rsidP="007C55A4">
            <w:pPr>
              <w:pStyle w:val="ListParagraph"/>
              <w:spacing w:after="0" w:line="240" w:lineRule="auto"/>
              <w:ind w:left="0"/>
              <w:rPr>
                <w:sz w:val="23"/>
                <w:szCs w:val="23"/>
              </w:rPr>
            </w:pPr>
            <w:r w:rsidRPr="007C55A4">
              <w:rPr>
                <w:sz w:val="23"/>
                <w:szCs w:val="23"/>
              </w:rPr>
              <w:t>2</w:t>
            </w:r>
            <w:r w:rsidRPr="007C55A4">
              <w:rPr>
                <w:sz w:val="23"/>
                <w:szCs w:val="23"/>
              </w:rPr>
              <w:tab/>
              <w:t>Following the word “issues” add “and reporting”.</w:t>
            </w:r>
          </w:p>
          <w:p w14:paraId="62CB7789" w14:textId="77777777" w:rsidR="007C55A4" w:rsidRPr="007C55A4" w:rsidRDefault="007C55A4" w:rsidP="007C55A4">
            <w:pPr>
              <w:pStyle w:val="ListParagraph"/>
              <w:spacing w:after="0" w:line="240" w:lineRule="auto"/>
              <w:ind w:left="0"/>
              <w:rPr>
                <w:sz w:val="23"/>
                <w:szCs w:val="23"/>
              </w:rPr>
            </w:pPr>
          </w:p>
          <w:p w14:paraId="32B5B616" w14:textId="77777777" w:rsidR="007C55A4" w:rsidRPr="007C55A4" w:rsidRDefault="007C55A4" w:rsidP="007C55A4">
            <w:pPr>
              <w:pStyle w:val="ListParagraph"/>
              <w:spacing w:after="0" w:line="240" w:lineRule="auto"/>
              <w:ind w:left="0"/>
              <w:rPr>
                <w:sz w:val="23"/>
                <w:szCs w:val="23"/>
              </w:rPr>
            </w:pPr>
            <w:r w:rsidRPr="007C55A4">
              <w:rPr>
                <w:sz w:val="23"/>
                <w:szCs w:val="23"/>
              </w:rPr>
              <w:t>In new section (7)</w:t>
            </w:r>
          </w:p>
          <w:p w14:paraId="00173261" w14:textId="77777777" w:rsidR="007C55A4" w:rsidRPr="007C55A4" w:rsidRDefault="007C55A4" w:rsidP="007C55A4">
            <w:pPr>
              <w:pStyle w:val="ListParagraph"/>
              <w:spacing w:after="0" w:line="240" w:lineRule="auto"/>
              <w:ind w:left="0"/>
              <w:rPr>
                <w:sz w:val="23"/>
                <w:szCs w:val="23"/>
              </w:rPr>
            </w:pPr>
          </w:p>
          <w:p w14:paraId="14F45230" w14:textId="77777777" w:rsidR="007C55A4" w:rsidRPr="007C55A4" w:rsidRDefault="007C55A4" w:rsidP="007C55A4">
            <w:pPr>
              <w:pStyle w:val="ListParagraph"/>
              <w:spacing w:after="0" w:line="240" w:lineRule="auto"/>
              <w:ind w:left="0"/>
              <w:rPr>
                <w:sz w:val="23"/>
                <w:szCs w:val="23"/>
              </w:rPr>
            </w:pPr>
            <w:r w:rsidRPr="007C55A4">
              <w:rPr>
                <w:sz w:val="23"/>
                <w:szCs w:val="23"/>
              </w:rPr>
              <w:t>1</w:t>
            </w:r>
            <w:r w:rsidRPr="007C55A4">
              <w:rPr>
                <w:sz w:val="23"/>
                <w:szCs w:val="23"/>
              </w:rPr>
              <w:tab/>
              <w:t>Replace the words “Board of Oversight for National Ministries to those under 40” with “Convenor of the Inter Diocesan Conference Coordinating Group acting as direct line manager for the Enabler”.</w:t>
            </w:r>
          </w:p>
          <w:p w14:paraId="7C01AF96" w14:textId="77777777" w:rsidR="007C55A4" w:rsidRPr="007C55A4" w:rsidRDefault="007C55A4" w:rsidP="007C55A4">
            <w:pPr>
              <w:pStyle w:val="ListParagraph"/>
              <w:spacing w:after="0" w:line="240" w:lineRule="auto"/>
              <w:ind w:left="0"/>
              <w:rPr>
                <w:sz w:val="23"/>
                <w:szCs w:val="23"/>
              </w:rPr>
            </w:pPr>
          </w:p>
          <w:p w14:paraId="67BA052B" w14:textId="77777777" w:rsidR="007C55A4" w:rsidRPr="007C55A4" w:rsidRDefault="007C55A4" w:rsidP="007C55A4">
            <w:pPr>
              <w:pStyle w:val="ListParagraph"/>
              <w:spacing w:after="0" w:line="240" w:lineRule="auto"/>
              <w:ind w:left="0"/>
              <w:rPr>
                <w:sz w:val="23"/>
                <w:szCs w:val="23"/>
              </w:rPr>
            </w:pPr>
            <w:r w:rsidRPr="007C55A4">
              <w:rPr>
                <w:sz w:val="23"/>
                <w:szCs w:val="23"/>
              </w:rPr>
              <w:t>The revised Rules for this Subsidiary Body as a whole reads:</w:t>
            </w:r>
          </w:p>
          <w:p w14:paraId="66653E07" w14:textId="77777777" w:rsidR="007C55A4" w:rsidRPr="007C55A4" w:rsidRDefault="007C55A4" w:rsidP="007C55A4">
            <w:pPr>
              <w:pStyle w:val="ListParagraph"/>
              <w:spacing w:after="0" w:line="240" w:lineRule="auto"/>
              <w:ind w:left="0"/>
              <w:rPr>
                <w:sz w:val="23"/>
                <w:szCs w:val="23"/>
              </w:rPr>
            </w:pPr>
          </w:p>
          <w:p w14:paraId="5509729A" w14:textId="77777777" w:rsidR="007C55A4" w:rsidRPr="007C55A4" w:rsidRDefault="007C55A4" w:rsidP="007C55A4">
            <w:pPr>
              <w:pStyle w:val="ListParagraph"/>
              <w:spacing w:after="0" w:line="240" w:lineRule="auto"/>
              <w:ind w:left="0"/>
              <w:rPr>
                <w:sz w:val="23"/>
                <w:szCs w:val="23"/>
              </w:rPr>
            </w:pPr>
            <w:r w:rsidRPr="007C55A4">
              <w:rPr>
                <w:sz w:val="23"/>
                <w:szCs w:val="23"/>
              </w:rPr>
              <w:t>STRANDZ</w:t>
            </w:r>
          </w:p>
          <w:p w14:paraId="667E528A" w14:textId="77777777" w:rsidR="007C55A4" w:rsidRPr="007C55A4" w:rsidRDefault="007C55A4" w:rsidP="007C55A4">
            <w:pPr>
              <w:pStyle w:val="ListParagraph"/>
              <w:spacing w:after="0" w:line="240" w:lineRule="auto"/>
              <w:ind w:left="0"/>
              <w:rPr>
                <w:sz w:val="23"/>
                <w:szCs w:val="23"/>
              </w:rPr>
            </w:pPr>
          </w:p>
          <w:p w14:paraId="173154BF" w14:textId="77777777" w:rsidR="007C55A4" w:rsidRPr="007C55A4" w:rsidRDefault="007C55A4" w:rsidP="007C55A4">
            <w:pPr>
              <w:pStyle w:val="ListParagraph"/>
              <w:spacing w:after="0" w:line="240" w:lineRule="auto"/>
              <w:ind w:left="0"/>
              <w:rPr>
                <w:sz w:val="23"/>
                <w:szCs w:val="23"/>
              </w:rPr>
            </w:pPr>
            <w:r w:rsidRPr="007C55A4">
              <w:rPr>
                <w:sz w:val="23"/>
                <w:szCs w:val="23"/>
              </w:rPr>
              <w:t>(1)</w:t>
            </w:r>
            <w:r w:rsidRPr="007C55A4">
              <w:rPr>
                <w:sz w:val="23"/>
                <w:szCs w:val="23"/>
              </w:rPr>
              <w:tab/>
              <w:t xml:space="preserve">There be constituted a group known as </w:t>
            </w:r>
            <w:proofErr w:type="spellStart"/>
            <w:r w:rsidRPr="007C55A4">
              <w:rPr>
                <w:sz w:val="23"/>
                <w:szCs w:val="23"/>
              </w:rPr>
              <w:t>Strandz</w:t>
            </w:r>
            <w:proofErr w:type="spellEnd"/>
            <w:r w:rsidRPr="007C55A4">
              <w:rPr>
                <w:sz w:val="23"/>
                <w:szCs w:val="23"/>
              </w:rPr>
              <w:t xml:space="preserve"> to focus on the development and encouragement of children and families ministry within the dioceses of Tikanga </w:t>
            </w:r>
            <w:proofErr w:type="spellStart"/>
            <w:r w:rsidRPr="007C55A4">
              <w:rPr>
                <w:sz w:val="23"/>
                <w:szCs w:val="23"/>
              </w:rPr>
              <w:t>Pākehā</w:t>
            </w:r>
            <w:proofErr w:type="spellEnd"/>
            <w:r w:rsidRPr="007C55A4">
              <w:rPr>
                <w:sz w:val="23"/>
                <w:szCs w:val="23"/>
              </w:rPr>
              <w:t>.</w:t>
            </w:r>
          </w:p>
          <w:p w14:paraId="5A8CEA58" w14:textId="77777777" w:rsidR="007C55A4" w:rsidRPr="007C55A4" w:rsidRDefault="007C55A4" w:rsidP="007C55A4">
            <w:pPr>
              <w:pStyle w:val="ListParagraph"/>
              <w:spacing w:after="0" w:line="240" w:lineRule="auto"/>
              <w:ind w:left="0"/>
              <w:rPr>
                <w:sz w:val="23"/>
                <w:szCs w:val="23"/>
              </w:rPr>
            </w:pPr>
          </w:p>
          <w:p w14:paraId="6B070C54" w14:textId="77777777" w:rsidR="007C55A4" w:rsidRPr="007C55A4" w:rsidRDefault="007C55A4" w:rsidP="007C55A4">
            <w:pPr>
              <w:pStyle w:val="ListParagraph"/>
              <w:spacing w:after="0" w:line="240" w:lineRule="auto"/>
              <w:ind w:left="0"/>
              <w:rPr>
                <w:sz w:val="23"/>
                <w:szCs w:val="23"/>
              </w:rPr>
            </w:pPr>
            <w:r w:rsidRPr="007C55A4">
              <w:rPr>
                <w:sz w:val="23"/>
                <w:szCs w:val="23"/>
              </w:rPr>
              <w:t>(2)</w:t>
            </w:r>
            <w:r w:rsidRPr="007C55A4">
              <w:rPr>
                <w:sz w:val="23"/>
                <w:szCs w:val="23"/>
              </w:rPr>
              <w:tab/>
            </w:r>
            <w:proofErr w:type="spellStart"/>
            <w:r w:rsidRPr="007C55A4">
              <w:rPr>
                <w:sz w:val="23"/>
                <w:szCs w:val="23"/>
              </w:rPr>
              <w:t>Strandz</w:t>
            </w:r>
            <w:proofErr w:type="spellEnd"/>
            <w:r w:rsidRPr="007C55A4">
              <w:rPr>
                <w:sz w:val="23"/>
                <w:szCs w:val="23"/>
              </w:rPr>
              <w:t xml:space="preserve"> purpose is to:</w:t>
            </w:r>
          </w:p>
          <w:p w14:paraId="0870F4F8" w14:textId="77777777" w:rsidR="007C55A4" w:rsidRPr="007C55A4" w:rsidRDefault="007C55A4" w:rsidP="007C55A4">
            <w:pPr>
              <w:pStyle w:val="ListParagraph"/>
              <w:spacing w:after="0" w:line="240" w:lineRule="auto"/>
              <w:ind w:left="0"/>
              <w:rPr>
                <w:sz w:val="23"/>
                <w:szCs w:val="23"/>
              </w:rPr>
            </w:pPr>
            <w:r w:rsidRPr="007C55A4">
              <w:rPr>
                <w:sz w:val="23"/>
                <w:szCs w:val="23"/>
              </w:rPr>
              <w:t>•</w:t>
            </w:r>
            <w:r w:rsidRPr="007C55A4">
              <w:rPr>
                <w:sz w:val="23"/>
                <w:szCs w:val="23"/>
              </w:rPr>
              <w:tab/>
              <w:t>Review what is happening in children and families ministries within each diocese</w:t>
            </w:r>
          </w:p>
          <w:p w14:paraId="70728AB5" w14:textId="77777777" w:rsidR="007C55A4" w:rsidRPr="007C55A4" w:rsidRDefault="007C55A4" w:rsidP="007C55A4">
            <w:pPr>
              <w:pStyle w:val="ListParagraph"/>
              <w:spacing w:after="0" w:line="240" w:lineRule="auto"/>
              <w:ind w:left="0"/>
              <w:rPr>
                <w:sz w:val="23"/>
                <w:szCs w:val="23"/>
              </w:rPr>
            </w:pPr>
            <w:r w:rsidRPr="007C55A4">
              <w:rPr>
                <w:sz w:val="23"/>
                <w:szCs w:val="23"/>
              </w:rPr>
              <w:t>•</w:t>
            </w:r>
            <w:r w:rsidRPr="007C55A4">
              <w:rPr>
                <w:sz w:val="23"/>
                <w:szCs w:val="23"/>
              </w:rPr>
              <w:tab/>
              <w:t xml:space="preserve">Review and plan new material for children and families </w:t>
            </w:r>
          </w:p>
          <w:p w14:paraId="75403FEE" w14:textId="77777777" w:rsidR="007C55A4" w:rsidRPr="007C55A4" w:rsidRDefault="007C55A4" w:rsidP="007C55A4">
            <w:pPr>
              <w:pStyle w:val="ListParagraph"/>
              <w:spacing w:after="0" w:line="240" w:lineRule="auto"/>
              <w:ind w:left="0"/>
              <w:rPr>
                <w:sz w:val="23"/>
                <w:szCs w:val="23"/>
              </w:rPr>
            </w:pPr>
            <w:r w:rsidRPr="007C55A4">
              <w:rPr>
                <w:sz w:val="23"/>
                <w:szCs w:val="23"/>
              </w:rPr>
              <w:t>•</w:t>
            </w:r>
            <w:r w:rsidRPr="007C55A4">
              <w:rPr>
                <w:sz w:val="23"/>
                <w:szCs w:val="23"/>
              </w:rPr>
              <w:tab/>
              <w:t>Support and organise training opportunities within the Dioceses</w:t>
            </w:r>
          </w:p>
          <w:p w14:paraId="3CE1892B" w14:textId="77777777" w:rsidR="007C55A4" w:rsidRPr="007C55A4" w:rsidRDefault="007C55A4" w:rsidP="007C55A4">
            <w:pPr>
              <w:pStyle w:val="ListParagraph"/>
              <w:spacing w:after="0" w:line="240" w:lineRule="auto"/>
              <w:ind w:left="0"/>
              <w:rPr>
                <w:sz w:val="23"/>
                <w:szCs w:val="23"/>
              </w:rPr>
            </w:pPr>
            <w:r w:rsidRPr="007C55A4">
              <w:rPr>
                <w:sz w:val="23"/>
                <w:szCs w:val="23"/>
              </w:rPr>
              <w:t>•</w:t>
            </w:r>
            <w:r w:rsidRPr="007C55A4">
              <w:rPr>
                <w:sz w:val="23"/>
                <w:szCs w:val="23"/>
              </w:rPr>
              <w:tab/>
              <w:t>Be an advocate for children and families ministry</w:t>
            </w:r>
          </w:p>
          <w:p w14:paraId="33580C44" w14:textId="77777777" w:rsidR="007C55A4" w:rsidRPr="007C55A4" w:rsidRDefault="007C55A4" w:rsidP="007C55A4">
            <w:pPr>
              <w:pStyle w:val="ListParagraph"/>
              <w:spacing w:after="0" w:line="240" w:lineRule="auto"/>
              <w:ind w:left="0"/>
              <w:rPr>
                <w:sz w:val="23"/>
                <w:szCs w:val="23"/>
              </w:rPr>
            </w:pPr>
            <w:r w:rsidRPr="007C55A4">
              <w:rPr>
                <w:sz w:val="23"/>
                <w:szCs w:val="23"/>
              </w:rPr>
              <w:t>•</w:t>
            </w:r>
            <w:r w:rsidRPr="007C55A4">
              <w:rPr>
                <w:sz w:val="23"/>
                <w:szCs w:val="23"/>
              </w:rPr>
              <w:tab/>
              <w:t>Cast a vision for children and families ministry</w:t>
            </w:r>
          </w:p>
          <w:p w14:paraId="53DB57C8" w14:textId="77777777" w:rsidR="007C55A4" w:rsidRPr="007C55A4" w:rsidRDefault="007C55A4" w:rsidP="007C55A4">
            <w:pPr>
              <w:pStyle w:val="ListParagraph"/>
              <w:spacing w:after="0" w:line="240" w:lineRule="auto"/>
              <w:ind w:left="0"/>
              <w:rPr>
                <w:sz w:val="23"/>
                <w:szCs w:val="23"/>
              </w:rPr>
            </w:pPr>
            <w:r w:rsidRPr="007C55A4">
              <w:rPr>
                <w:sz w:val="23"/>
                <w:szCs w:val="23"/>
              </w:rPr>
              <w:t>•</w:t>
            </w:r>
            <w:r w:rsidRPr="007C55A4">
              <w:rPr>
                <w:sz w:val="23"/>
                <w:szCs w:val="23"/>
              </w:rPr>
              <w:tab/>
              <w:t xml:space="preserve">Manage the </w:t>
            </w:r>
            <w:proofErr w:type="spellStart"/>
            <w:r w:rsidRPr="007C55A4">
              <w:rPr>
                <w:sz w:val="23"/>
                <w:szCs w:val="23"/>
              </w:rPr>
              <w:t>Strandz</w:t>
            </w:r>
            <w:proofErr w:type="spellEnd"/>
            <w:r w:rsidRPr="007C55A4">
              <w:rPr>
                <w:sz w:val="23"/>
                <w:szCs w:val="23"/>
              </w:rPr>
              <w:t xml:space="preserve"> online presence.</w:t>
            </w:r>
          </w:p>
          <w:p w14:paraId="20C36DA6" w14:textId="77777777" w:rsidR="007C55A4" w:rsidRPr="007C55A4" w:rsidRDefault="007C55A4" w:rsidP="007C55A4">
            <w:pPr>
              <w:pStyle w:val="ListParagraph"/>
              <w:spacing w:after="0" w:line="240" w:lineRule="auto"/>
              <w:ind w:left="0"/>
              <w:rPr>
                <w:sz w:val="23"/>
                <w:szCs w:val="23"/>
              </w:rPr>
            </w:pPr>
          </w:p>
          <w:p w14:paraId="0452328E" w14:textId="77777777" w:rsidR="007C55A4" w:rsidRPr="007C55A4" w:rsidRDefault="007C55A4" w:rsidP="007C55A4">
            <w:pPr>
              <w:pStyle w:val="ListParagraph"/>
              <w:spacing w:after="0" w:line="240" w:lineRule="auto"/>
              <w:ind w:left="0"/>
              <w:rPr>
                <w:sz w:val="23"/>
                <w:szCs w:val="23"/>
              </w:rPr>
            </w:pPr>
            <w:r w:rsidRPr="007C55A4">
              <w:rPr>
                <w:sz w:val="23"/>
                <w:szCs w:val="23"/>
              </w:rPr>
              <w:t>(3)</w:t>
            </w:r>
            <w:r w:rsidRPr="007C55A4">
              <w:rPr>
                <w:sz w:val="23"/>
                <w:szCs w:val="23"/>
              </w:rPr>
              <w:tab/>
              <w:t xml:space="preserve">That the </w:t>
            </w:r>
            <w:proofErr w:type="spellStart"/>
            <w:r w:rsidRPr="007C55A4">
              <w:rPr>
                <w:sz w:val="23"/>
                <w:szCs w:val="23"/>
              </w:rPr>
              <w:t>Strandz</w:t>
            </w:r>
            <w:proofErr w:type="spellEnd"/>
            <w:r w:rsidRPr="007C55A4">
              <w:rPr>
                <w:sz w:val="23"/>
                <w:szCs w:val="23"/>
              </w:rPr>
              <w:t xml:space="preserve"> Network comprise of:</w:t>
            </w:r>
          </w:p>
          <w:p w14:paraId="606A1C5E" w14:textId="77777777" w:rsidR="007C55A4" w:rsidRPr="007C55A4" w:rsidRDefault="007C55A4" w:rsidP="007C55A4">
            <w:pPr>
              <w:pStyle w:val="ListParagraph"/>
              <w:spacing w:after="0" w:line="240" w:lineRule="auto"/>
              <w:ind w:left="0"/>
              <w:rPr>
                <w:sz w:val="23"/>
                <w:szCs w:val="23"/>
              </w:rPr>
            </w:pPr>
            <w:r w:rsidRPr="007C55A4">
              <w:rPr>
                <w:sz w:val="23"/>
                <w:szCs w:val="23"/>
              </w:rPr>
              <w:t>•</w:t>
            </w:r>
            <w:r w:rsidRPr="007C55A4">
              <w:rPr>
                <w:sz w:val="23"/>
                <w:szCs w:val="23"/>
              </w:rPr>
              <w:tab/>
              <w:t xml:space="preserve">Up to two representatives from each of the seven Dioceses within Tikanga </w:t>
            </w:r>
            <w:proofErr w:type="spellStart"/>
            <w:r w:rsidRPr="007C55A4">
              <w:rPr>
                <w:sz w:val="23"/>
                <w:szCs w:val="23"/>
              </w:rPr>
              <w:t>Pākehā</w:t>
            </w:r>
            <w:proofErr w:type="spellEnd"/>
          </w:p>
          <w:p w14:paraId="61CF377C" w14:textId="77777777" w:rsidR="007C55A4" w:rsidRPr="007C55A4" w:rsidRDefault="007C55A4" w:rsidP="007C55A4">
            <w:pPr>
              <w:pStyle w:val="ListParagraph"/>
              <w:spacing w:after="0" w:line="240" w:lineRule="auto"/>
              <w:ind w:left="0"/>
              <w:rPr>
                <w:sz w:val="23"/>
                <w:szCs w:val="23"/>
              </w:rPr>
            </w:pPr>
            <w:r w:rsidRPr="007C55A4">
              <w:rPr>
                <w:sz w:val="23"/>
                <w:szCs w:val="23"/>
              </w:rPr>
              <w:t>•</w:t>
            </w:r>
            <w:r w:rsidRPr="007C55A4">
              <w:rPr>
                <w:sz w:val="23"/>
                <w:szCs w:val="23"/>
              </w:rPr>
              <w:tab/>
              <w:t>A representative of the Church Army children’s ministry</w:t>
            </w:r>
          </w:p>
          <w:p w14:paraId="65907B1E" w14:textId="77777777" w:rsidR="007C55A4" w:rsidRPr="007C55A4" w:rsidRDefault="007C55A4" w:rsidP="007C55A4">
            <w:pPr>
              <w:pStyle w:val="ListParagraph"/>
              <w:spacing w:after="0" w:line="240" w:lineRule="auto"/>
              <w:ind w:left="0"/>
              <w:rPr>
                <w:sz w:val="23"/>
                <w:szCs w:val="23"/>
              </w:rPr>
            </w:pPr>
            <w:r w:rsidRPr="007C55A4">
              <w:rPr>
                <w:sz w:val="23"/>
                <w:szCs w:val="23"/>
              </w:rPr>
              <w:t>•</w:t>
            </w:r>
            <w:r w:rsidRPr="007C55A4">
              <w:rPr>
                <w:sz w:val="23"/>
                <w:szCs w:val="23"/>
              </w:rPr>
              <w:tab/>
              <w:t>The Executive Director of the Anglican Schools’ Office</w:t>
            </w:r>
          </w:p>
          <w:p w14:paraId="72D01D64" w14:textId="77777777" w:rsidR="007C55A4" w:rsidRPr="007C55A4" w:rsidRDefault="007C55A4" w:rsidP="007C55A4">
            <w:pPr>
              <w:pStyle w:val="ListParagraph"/>
              <w:spacing w:after="0" w:line="240" w:lineRule="auto"/>
              <w:ind w:left="0"/>
              <w:rPr>
                <w:sz w:val="23"/>
                <w:szCs w:val="23"/>
              </w:rPr>
            </w:pPr>
            <w:r w:rsidRPr="007C55A4">
              <w:rPr>
                <w:sz w:val="23"/>
                <w:szCs w:val="23"/>
              </w:rPr>
              <w:t>•</w:t>
            </w:r>
            <w:r w:rsidRPr="007C55A4">
              <w:rPr>
                <w:sz w:val="23"/>
                <w:szCs w:val="23"/>
              </w:rPr>
              <w:tab/>
              <w:t xml:space="preserve">A bishop appointed by the Tikanga </w:t>
            </w:r>
            <w:proofErr w:type="spellStart"/>
            <w:r w:rsidRPr="007C55A4">
              <w:rPr>
                <w:sz w:val="23"/>
                <w:szCs w:val="23"/>
              </w:rPr>
              <w:t>Pākehā</w:t>
            </w:r>
            <w:proofErr w:type="spellEnd"/>
            <w:r w:rsidRPr="007C55A4">
              <w:rPr>
                <w:sz w:val="23"/>
                <w:szCs w:val="23"/>
              </w:rPr>
              <w:t xml:space="preserve"> bishops</w:t>
            </w:r>
          </w:p>
          <w:p w14:paraId="350469F5" w14:textId="77777777" w:rsidR="007C55A4" w:rsidRPr="007C55A4" w:rsidRDefault="007C55A4" w:rsidP="007C55A4">
            <w:pPr>
              <w:pStyle w:val="ListParagraph"/>
              <w:spacing w:after="0" w:line="240" w:lineRule="auto"/>
              <w:ind w:left="0"/>
              <w:rPr>
                <w:sz w:val="23"/>
                <w:szCs w:val="23"/>
              </w:rPr>
            </w:pPr>
          </w:p>
          <w:p w14:paraId="0561B3C0" w14:textId="77777777" w:rsidR="007C55A4" w:rsidRPr="007C55A4" w:rsidRDefault="007C55A4" w:rsidP="007C55A4">
            <w:pPr>
              <w:pStyle w:val="ListParagraph"/>
              <w:spacing w:after="0" w:line="240" w:lineRule="auto"/>
              <w:ind w:left="0"/>
              <w:rPr>
                <w:sz w:val="23"/>
                <w:szCs w:val="23"/>
              </w:rPr>
            </w:pPr>
            <w:r w:rsidRPr="007C55A4">
              <w:rPr>
                <w:sz w:val="23"/>
                <w:szCs w:val="23"/>
              </w:rPr>
              <w:t>(4)</w:t>
            </w:r>
            <w:r w:rsidRPr="007C55A4">
              <w:rPr>
                <w:sz w:val="23"/>
                <w:szCs w:val="23"/>
              </w:rPr>
              <w:tab/>
              <w:t xml:space="preserve">An Enabler and Administrator are appointed to facilitate the work of </w:t>
            </w:r>
            <w:proofErr w:type="spellStart"/>
            <w:r w:rsidRPr="007C55A4">
              <w:rPr>
                <w:sz w:val="23"/>
                <w:szCs w:val="23"/>
              </w:rPr>
              <w:t>Strandz</w:t>
            </w:r>
            <w:proofErr w:type="spellEnd"/>
          </w:p>
          <w:p w14:paraId="103974C4" w14:textId="77777777" w:rsidR="007C55A4" w:rsidRPr="007C55A4" w:rsidRDefault="007C55A4" w:rsidP="007C55A4">
            <w:pPr>
              <w:pStyle w:val="ListParagraph"/>
              <w:spacing w:after="0" w:line="240" w:lineRule="auto"/>
              <w:ind w:left="0"/>
              <w:rPr>
                <w:sz w:val="23"/>
                <w:szCs w:val="23"/>
              </w:rPr>
            </w:pPr>
          </w:p>
          <w:p w14:paraId="07413688" w14:textId="77777777" w:rsidR="007C55A4" w:rsidRPr="007C55A4" w:rsidRDefault="007C55A4" w:rsidP="007C55A4">
            <w:pPr>
              <w:pStyle w:val="ListParagraph"/>
              <w:spacing w:after="0" w:line="240" w:lineRule="auto"/>
              <w:ind w:left="0"/>
              <w:rPr>
                <w:sz w:val="23"/>
                <w:szCs w:val="23"/>
              </w:rPr>
            </w:pPr>
            <w:r w:rsidRPr="007C55A4">
              <w:rPr>
                <w:sz w:val="23"/>
                <w:szCs w:val="23"/>
              </w:rPr>
              <w:t>(5)</w:t>
            </w:r>
            <w:r w:rsidRPr="007C55A4">
              <w:rPr>
                <w:sz w:val="23"/>
                <w:szCs w:val="23"/>
              </w:rPr>
              <w:tab/>
              <w:t xml:space="preserve">An Executive subcommittee may be appointed from within </w:t>
            </w:r>
            <w:proofErr w:type="spellStart"/>
            <w:r w:rsidRPr="007C55A4">
              <w:rPr>
                <w:sz w:val="23"/>
                <w:szCs w:val="23"/>
              </w:rPr>
              <w:t>Strandz</w:t>
            </w:r>
            <w:proofErr w:type="spellEnd"/>
            <w:r w:rsidRPr="007C55A4">
              <w:rPr>
                <w:sz w:val="23"/>
                <w:szCs w:val="23"/>
              </w:rPr>
              <w:t xml:space="preserve"> to act as a reference and support group for the Enabler.</w:t>
            </w:r>
          </w:p>
          <w:p w14:paraId="6BD5C324" w14:textId="77777777" w:rsidR="007C55A4" w:rsidRPr="007C55A4" w:rsidRDefault="007C55A4" w:rsidP="007C55A4">
            <w:pPr>
              <w:pStyle w:val="ListParagraph"/>
              <w:spacing w:after="0" w:line="240" w:lineRule="auto"/>
              <w:ind w:left="0"/>
              <w:rPr>
                <w:sz w:val="23"/>
                <w:szCs w:val="23"/>
              </w:rPr>
            </w:pPr>
          </w:p>
          <w:p w14:paraId="02AC1DB7" w14:textId="77777777" w:rsidR="007C55A4" w:rsidRPr="007C55A4" w:rsidRDefault="007C55A4" w:rsidP="007C55A4">
            <w:pPr>
              <w:pStyle w:val="ListParagraph"/>
              <w:spacing w:after="0" w:line="240" w:lineRule="auto"/>
              <w:ind w:left="0"/>
              <w:rPr>
                <w:sz w:val="23"/>
                <w:szCs w:val="23"/>
              </w:rPr>
            </w:pPr>
            <w:r w:rsidRPr="007C55A4">
              <w:rPr>
                <w:sz w:val="23"/>
                <w:szCs w:val="23"/>
              </w:rPr>
              <w:t>(6)</w:t>
            </w:r>
            <w:r w:rsidRPr="007C55A4">
              <w:rPr>
                <w:sz w:val="23"/>
                <w:szCs w:val="23"/>
              </w:rPr>
              <w:tab/>
            </w:r>
            <w:proofErr w:type="spellStart"/>
            <w:r w:rsidRPr="007C55A4">
              <w:rPr>
                <w:sz w:val="23"/>
                <w:szCs w:val="23"/>
              </w:rPr>
              <w:t>Strandz</w:t>
            </w:r>
            <w:proofErr w:type="spellEnd"/>
            <w:r w:rsidRPr="007C55A4">
              <w:rPr>
                <w:sz w:val="23"/>
                <w:szCs w:val="23"/>
              </w:rPr>
              <w:t xml:space="preserve"> </w:t>
            </w:r>
            <w:proofErr w:type="gramStart"/>
            <w:r w:rsidRPr="007C55A4">
              <w:rPr>
                <w:sz w:val="23"/>
                <w:szCs w:val="23"/>
              </w:rPr>
              <w:t>be</w:t>
            </w:r>
            <w:proofErr w:type="gramEnd"/>
            <w:r w:rsidRPr="007C55A4">
              <w:rPr>
                <w:sz w:val="23"/>
                <w:szCs w:val="23"/>
              </w:rPr>
              <w:t xml:space="preserve"> accountable to the Inter Diocesan Conference Coordinating Group for ministry issues and reporting.</w:t>
            </w:r>
          </w:p>
          <w:p w14:paraId="1FFC9CAC" w14:textId="77777777" w:rsidR="007C55A4" w:rsidRPr="007C55A4" w:rsidRDefault="007C55A4" w:rsidP="007C55A4">
            <w:pPr>
              <w:pStyle w:val="ListParagraph"/>
              <w:spacing w:after="0" w:line="240" w:lineRule="auto"/>
              <w:ind w:left="0"/>
              <w:rPr>
                <w:sz w:val="23"/>
                <w:szCs w:val="23"/>
              </w:rPr>
            </w:pPr>
          </w:p>
          <w:p w14:paraId="391325E3" w14:textId="77777777" w:rsidR="007C55A4" w:rsidRPr="007C55A4" w:rsidRDefault="007C55A4" w:rsidP="007C55A4">
            <w:pPr>
              <w:pStyle w:val="ListParagraph"/>
              <w:spacing w:after="0" w:line="240" w:lineRule="auto"/>
              <w:ind w:left="0"/>
              <w:rPr>
                <w:sz w:val="23"/>
                <w:szCs w:val="23"/>
              </w:rPr>
            </w:pPr>
            <w:r w:rsidRPr="007C55A4">
              <w:rPr>
                <w:sz w:val="23"/>
                <w:szCs w:val="23"/>
              </w:rPr>
              <w:t>(7)</w:t>
            </w:r>
            <w:r w:rsidRPr="007C55A4">
              <w:rPr>
                <w:sz w:val="23"/>
                <w:szCs w:val="23"/>
              </w:rPr>
              <w:tab/>
            </w:r>
            <w:proofErr w:type="spellStart"/>
            <w:r w:rsidRPr="007C55A4">
              <w:rPr>
                <w:sz w:val="23"/>
                <w:szCs w:val="23"/>
              </w:rPr>
              <w:t>Strandz</w:t>
            </w:r>
            <w:proofErr w:type="spellEnd"/>
            <w:r w:rsidRPr="007C55A4">
              <w:rPr>
                <w:sz w:val="23"/>
                <w:szCs w:val="23"/>
              </w:rPr>
              <w:t xml:space="preserve"> shall on all employment matters, consult, </w:t>
            </w:r>
            <w:proofErr w:type="gramStart"/>
            <w:r w:rsidRPr="007C55A4">
              <w:rPr>
                <w:sz w:val="23"/>
                <w:szCs w:val="23"/>
              </w:rPr>
              <w:t>advise</w:t>
            </w:r>
            <w:proofErr w:type="gramEnd"/>
            <w:r w:rsidRPr="007C55A4">
              <w:rPr>
                <w:sz w:val="23"/>
                <w:szCs w:val="23"/>
              </w:rPr>
              <w:t xml:space="preserve"> and liaise with the Convenor of the Inter Diocesan Conference Coordinating Group acting as direct line manager for the Enabler.</w:t>
            </w:r>
          </w:p>
          <w:p w14:paraId="2EA1572C" w14:textId="77777777" w:rsidR="007C55A4" w:rsidRPr="007C55A4" w:rsidRDefault="007C55A4" w:rsidP="007C55A4">
            <w:pPr>
              <w:pStyle w:val="ListParagraph"/>
              <w:spacing w:after="0" w:line="240" w:lineRule="auto"/>
              <w:ind w:left="0"/>
              <w:rPr>
                <w:sz w:val="23"/>
                <w:szCs w:val="23"/>
              </w:rPr>
            </w:pPr>
          </w:p>
          <w:p w14:paraId="08B0DDD6" w14:textId="4C13FC38" w:rsidR="007C55A4" w:rsidRDefault="007C55A4" w:rsidP="007C55A4">
            <w:pPr>
              <w:pStyle w:val="ListParagraph"/>
              <w:spacing w:after="0" w:line="240" w:lineRule="auto"/>
              <w:ind w:left="0"/>
              <w:rPr>
                <w:sz w:val="23"/>
                <w:szCs w:val="23"/>
              </w:rPr>
            </w:pPr>
            <w:r w:rsidRPr="007C55A4">
              <w:rPr>
                <w:sz w:val="23"/>
                <w:szCs w:val="23"/>
              </w:rPr>
              <w:t>(8)</w:t>
            </w:r>
            <w:r w:rsidRPr="007C55A4">
              <w:rPr>
                <w:sz w:val="23"/>
                <w:szCs w:val="23"/>
              </w:rPr>
              <w:tab/>
            </w:r>
            <w:proofErr w:type="gramStart"/>
            <w:r w:rsidRPr="007C55A4">
              <w:rPr>
                <w:sz w:val="23"/>
                <w:szCs w:val="23"/>
              </w:rPr>
              <w:t>The  Inter</w:t>
            </w:r>
            <w:proofErr w:type="gramEnd"/>
            <w:r w:rsidRPr="007C55A4">
              <w:rPr>
                <w:sz w:val="23"/>
                <w:szCs w:val="23"/>
              </w:rPr>
              <w:t xml:space="preserve"> Diocesan Conference Administrator will act as accountant to </w:t>
            </w:r>
            <w:proofErr w:type="spellStart"/>
            <w:r w:rsidRPr="007C55A4">
              <w:rPr>
                <w:sz w:val="23"/>
                <w:szCs w:val="23"/>
              </w:rPr>
              <w:t>Strandz</w:t>
            </w:r>
            <w:proofErr w:type="spellEnd"/>
            <w:r w:rsidRPr="007C55A4">
              <w:rPr>
                <w:sz w:val="23"/>
                <w:szCs w:val="23"/>
              </w:rPr>
              <w:t>.</w:t>
            </w:r>
          </w:p>
          <w:p w14:paraId="35BFC790" w14:textId="4593589F" w:rsidR="007C55A4" w:rsidRDefault="007C55A4" w:rsidP="007C55A4">
            <w:pPr>
              <w:pStyle w:val="ListParagraph"/>
              <w:spacing w:after="0" w:line="240" w:lineRule="auto"/>
              <w:ind w:left="0"/>
              <w:rPr>
                <w:b/>
                <w:sz w:val="23"/>
                <w:szCs w:val="23"/>
              </w:rPr>
            </w:pPr>
            <w:r>
              <w:rPr>
                <w:sz w:val="23"/>
                <w:szCs w:val="23"/>
              </w:rPr>
              <w:t xml:space="preserve">                                                                                                                                                        </w:t>
            </w:r>
            <w:r w:rsidR="004130C3">
              <w:rPr>
                <w:b/>
                <w:sz w:val="23"/>
                <w:szCs w:val="23"/>
              </w:rPr>
              <w:t>CARRIED</w:t>
            </w:r>
          </w:p>
          <w:p w14:paraId="302383F7" w14:textId="68E248E9" w:rsidR="007C55A4" w:rsidRPr="00305A40" w:rsidRDefault="007C55A4" w:rsidP="007C55A4">
            <w:pPr>
              <w:pStyle w:val="ListParagraph"/>
              <w:spacing w:after="0" w:line="240" w:lineRule="auto"/>
              <w:ind w:left="0"/>
              <w:rPr>
                <w:sz w:val="23"/>
                <w:szCs w:val="23"/>
              </w:rPr>
            </w:pPr>
          </w:p>
        </w:tc>
      </w:tr>
      <w:tr w:rsidR="00A14085" w:rsidRPr="00084C0E" w14:paraId="147D8737" w14:textId="77777777" w:rsidTr="00A14085">
        <w:tc>
          <w:tcPr>
            <w:tcW w:w="221" w:type="pct"/>
            <w:tcMar>
              <w:left w:w="0" w:type="dxa"/>
              <w:right w:w="0" w:type="dxa"/>
            </w:tcMar>
          </w:tcPr>
          <w:p w14:paraId="0597673E" w14:textId="043B1005"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2FA83B78" w14:textId="77777777" w:rsidR="00442C6A" w:rsidRPr="00442C6A" w:rsidRDefault="00442C6A" w:rsidP="00442C6A">
            <w:pPr>
              <w:pStyle w:val="ListParagraph"/>
              <w:spacing w:after="0" w:line="240" w:lineRule="auto"/>
              <w:ind w:left="0"/>
              <w:rPr>
                <w:b/>
                <w:caps/>
                <w:sz w:val="23"/>
                <w:szCs w:val="23"/>
              </w:rPr>
            </w:pPr>
            <w:r w:rsidRPr="00442C6A">
              <w:rPr>
                <w:b/>
                <w:caps/>
                <w:sz w:val="23"/>
                <w:szCs w:val="23"/>
              </w:rPr>
              <w:t>REVISION OF IDC RULES FOR SUBSIDIARY BODIES  4</w:t>
            </w:r>
          </w:p>
          <w:p w14:paraId="0724456A" w14:textId="77777777" w:rsidR="00A14085" w:rsidRDefault="00442C6A" w:rsidP="00442C6A">
            <w:pPr>
              <w:pStyle w:val="ListParagraph"/>
              <w:spacing w:after="0" w:line="240" w:lineRule="auto"/>
              <w:ind w:left="0"/>
              <w:rPr>
                <w:b/>
                <w:caps/>
                <w:sz w:val="23"/>
                <w:szCs w:val="23"/>
              </w:rPr>
            </w:pPr>
            <w:r w:rsidRPr="00442C6A">
              <w:rPr>
                <w:b/>
                <w:caps/>
                <w:sz w:val="23"/>
                <w:szCs w:val="23"/>
              </w:rPr>
              <w:t>TIKANGA PĀKEHĀ LITURGICAL WORKING GROUP</w:t>
            </w:r>
          </w:p>
          <w:p w14:paraId="1587AC3B" w14:textId="77777777" w:rsidR="00442C6A" w:rsidRDefault="00442C6A" w:rsidP="00442C6A">
            <w:pPr>
              <w:pStyle w:val="ListParagraph"/>
              <w:spacing w:after="0" w:line="240" w:lineRule="auto"/>
              <w:ind w:left="0"/>
              <w:rPr>
                <w:b/>
                <w:caps/>
                <w:sz w:val="23"/>
                <w:szCs w:val="23"/>
              </w:rPr>
            </w:pPr>
          </w:p>
          <w:p w14:paraId="6BD3DA7A" w14:textId="133AAC09" w:rsidR="00442C6A" w:rsidRPr="00442C6A" w:rsidRDefault="00442C6A" w:rsidP="00442C6A">
            <w:pPr>
              <w:pStyle w:val="ListParagraph"/>
              <w:spacing w:after="0" w:line="240" w:lineRule="auto"/>
              <w:ind w:left="0"/>
              <w:rPr>
                <w:sz w:val="23"/>
                <w:szCs w:val="23"/>
              </w:rPr>
            </w:pPr>
            <w:r w:rsidRPr="008C3528">
              <w:rPr>
                <w:b/>
                <w:sz w:val="23"/>
                <w:szCs w:val="23"/>
              </w:rPr>
              <w:t>MOTION</w:t>
            </w:r>
            <w:r w:rsidRPr="00442C6A">
              <w:rPr>
                <w:sz w:val="23"/>
                <w:szCs w:val="23"/>
              </w:rPr>
              <w:t xml:space="preserve">: </w:t>
            </w:r>
            <w:r w:rsidR="008C3528">
              <w:rPr>
                <w:sz w:val="23"/>
                <w:szCs w:val="23"/>
              </w:rPr>
              <w:t xml:space="preserve"> Mrs Patricia </w:t>
            </w:r>
            <w:r w:rsidRPr="00442C6A">
              <w:rPr>
                <w:sz w:val="23"/>
                <w:szCs w:val="23"/>
              </w:rPr>
              <w:t>Franklin</w:t>
            </w:r>
            <w:r w:rsidR="008C3528">
              <w:rPr>
                <w:sz w:val="23"/>
                <w:szCs w:val="23"/>
              </w:rPr>
              <w:t xml:space="preserve">    Canon Dr Bryan Bang</w:t>
            </w:r>
          </w:p>
          <w:p w14:paraId="66DEBC83" w14:textId="77777777" w:rsidR="00442C6A" w:rsidRPr="00442C6A" w:rsidRDefault="00442C6A" w:rsidP="00442C6A">
            <w:pPr>
              <w:pStyle w:val="ListParagraph"/>
              <w:spacing w:after="0" w:line="240" w:lineRule="auto"/>
              <w:ind w:left="0"/>
              <w:rPr>
                <w:sz w:val="23"/>
                <w:szCs w:val="23"/>
              </w:rPr>
            </w:pPr>
          </w:p>
          <w:p w14:paraId="09F2EDF2" w14:textId="77777777" w:rsidR="00442C6A" w:rsidRPr="00442C6A" w:rsidRDefault="00442C6A" w:rsidP="00442C6A">
            <w:pPr>
              <w:pStyle w:val="ListParagraph"/>
              <w:spacing w:after="0" w:line="240" w:lineRule="auto"/>
              <w:ind w:left="0"/>
              <w:rPr>
                <w:sz w:val="23"/>
                <w:szCs w:val="23"/>
              </w:rPr>
            </w:pPr>
            <w:r w:rsidRPr="008C3528">
              <w:rPr>
                <w:b/>
                <w:sz w:val="23"/>
                <w:szCs w:val="23"/>
              </w:rPr>
              <w:t>THAT</w:t>
            </w:r>
            <w:r w:rsidRPr="00442C6A">
              <w:rPr>
                <w:sz w:val="23"/>
                <w:szCs w:val="23"/>
              </w:rPr>
              <w:t xml:space="preserve"> this IDC makes the following changes to Rules For Subsidiary Bodies 4</w:t>
            </w:r>
          </w:p>
          <w:p w14:paraId="479F1629" w14:textId="77777777" w:rsidR="00442C6A" w:rsidRPr="00442C6A" w:rsidRDefault="00442C6A" w:rsidP="00442C6A">
            <w:pPr>
              <w:pStyle w:val="ListParagraph"/>
              <w:spacing w:after="0" w:line="240" w:lineRule="auto"/>
              <w:ind w:left="0"/>
              <w:rPr>
                <w:sz w:val="23"/>
                <w:szCs w:val="23"/>
              </w:rPr>
            </w:pPr>
          </w:p>
          <w:p w14:paraId="3D21F40B" w14:textId="77777777" w:rsidR="00442C6A" w:rsidRPr="00442C6A" w:rsidRDefault="00442C6A" w:rsidP="00442C6A">
            <w:pPr>
              <w:pStyle w:val="ListParagraph"/>
              <w:spacing w:after="0" w:line="240" w:lineRule="auto"/>
              <w:ind w:left="0"/>
              <w:rPr>
                <w:sz w:val="23"/>
                <w:szCs w:val="23"/>
              </w:rPr>
            </w:pPr>
            <w:r w:rsidRPr="00442C6A">
              <w:rPr>
                <w:sz w:val="23"/>
                <w:szCs w:val="23"/>
              </w:rPr>
              <w:t>In section (3):</w:t>
            </w:r>
          </w:p>
          <w:p w14:paraId="5A9C18F8" w14:textId="77777777" w:rsidR="00442C6A" w:rsidRPr="00442C6A" w:rsidRDefault="00442C6A" w:rsidP="00442C6A">
            <w:pPr>
              <w:pStyle w:val="ListParagraph"/>
              <w:spacing w:after="0" w:line="240" w:lineRule="auto"/>
              <w:ind w:left="0"/>
              <w:rPr>
                <w:sz w:val="23"/>
                <w:szCs w:val="23"/>
              </w:rPr>
            </w:pPr>
          </w:p>
          <w:p w14:paraId="3176CD2B" w14:textId="77777777" w:rsidR="00442C6A" w:rsidRPr="00442C6A" w:rsidRDefault="00442C6A" w:rsidP="00442C6A">
            <w:pPr>
              <w:pStyle w:val="ListParagraph"/>
              <w:spacing w:after="0" w:line="240" w:lineRule="auto"/>
              <w:ind w:left="0"/>
              <w:rPr>
                <w:sz w:val="23"/>
                <w:szCs w:val="23"/>
              </w:rPr>
            </w:pPr>
            <w:r w:rsidRPr="00442C6A">
              <w:rPr>
                <w:sz w:val="23"/>
                <w:szCs w:val="23"/>
              </w:rPr>
              <w:t>1</w:t>
            </w:r>
            <w:r w:rsidRPr="00442C6A">
              <w:rPr>
                <w:sz w:val="23"/>
                <w:szCs w:val="23"/>
              </w:rPr>
              <w:tab/>
              <w:t>Following the word “year” add “with the option for a videoconference part way through the twelve month period”.</w:t>
            </w:r>
          </w:p>
          <w:p w14:paraId="35A9B3C1" w14:textId="77777777" w:rsidR="00442C6A" w:rsidRPr="00442C6A" w:rsidRDefault="00442C6A" w:rsidP="00442C6A">
            <w:pPr>
              <w:pStyle w:val="ListParagraph"/>
              <w:spacing w:after="0" w:line="240" w:lineRule="auto"/>
              <w:ind w:left="0"/>
              <w:rPr>
                <w:sz w:val="23"/>
                <w:szCs w:val="23"/>
              </w:rPr>
            </w:pPr>
          </w:p>
          <w:p w14:paraId="4A61B161" w14:textId="77777777" w:rsidR="00442C6A" w:rsidRPr="00442C6A" w:rsidRDefault="00442C6A" w:rsidP="00442C6A">
            <w:pPr>
              <w:pStyle w:val="ListParagraph"/>
              <w:spacing w:after="0" w:line="240" w:lineRule="auto"/>
              <w:ind w:left="0"/>
              <w:rPr>
                <w:sz w:val="23"/>
                <w:szCs w:val="23"/>
              </w:rPr>
            </w:pPr>
            <w:r w:rsidRPr="00442C6A">
              <w:rPr>
                <w:sz w:val="23"/>
                <w:szCs w:val="23"/>
              </w:rPr>
              <w:t>Add a new section (5)</w:t>
            </w:r>
          </w:p>
          <w:p w14:paraId="20DEADE8" w14:textId="77777777" w:rsidR="00442C6A" w:rsidRPr="00442C6A" w:rsidRDefault="00442C6A" w:rsidP="00442C6A">
            <w:pPr>
              <w:pStyle w:val="ListParagraph"/>
              <w:spacing w:after="0" w:line="240" w:lineRule="auto"/>
              <w:ind w:left="0"/>
              <w:rPr>
                <w:sz w:val="23"/>
                <w:szCs w:val="23"/>
              </w:rPr>
            </w:pPr>
          </w:p>
          <w:p w14:paraId="19C264B1" w14:textId="77777777" w:rsidR="00442C6A" w:rsidRPr="00442C6A" w:rsidRDefault="00442C6A" w:rsidP="00442C6A">
            <w:pPr>
              <w:pStyle w:val="ListParagraph"/>
              <w:spacing w:after="0" w:line="240" w:lineRule="auto"/>
              <w:ind w:left="0"/>
              <w:rPr>
                <w:sz w:val="23"/>
                <w:szCs w:val="23"/>
              </w:rPr>
            </w:pPr>
            <w:r w:rsidRPr="00442C6A">
              <w:rPr>
                <w:sz w:val="23"/>
                <w:szCs w:val="23"/>
              </w:rPr>
              <w:t>1</w:t>
            </w:r>
            <w:r w:rsidRPr="00442C6A">
              <w:rPr>
                <w:sz w:val="23"/>
                <w:szCs w:val="23"/>
              </w:rPr>
              <w:tab/>
              <w:t xml:space="preserve">“The Tikanga </w:t>
            </w:r>
            <w:proofErr w:type="spellStart"/>
            <w:r w:rsidRPr="00442C6A">
              <w:rPr>
                <w:sz w:val="23"/>
                <w:szCs w:val="23"/>
              </w:rPr>
              <w:t>Pākehā</w:t>
            </w:r>
            <w:proofErr w:type="spellEnd"/>
            <w:r w:rsidRPr="00442C6A">
              <w:rPr>
                <w:sz w:val="23"/>
                <w:szCs w:val="23"/>
              </w:rPr>
              <w:t xml:space="preserve"> Liturgical Working Group will process work as commissioned by the Common Life Liturgical Commission (CLLC) or by the </w:t>
            </w:r>
            <w:proofErr w:type="spellStart"/>
            <w:r w:rsidRPr="00442C6A">
              <w:rPr>
                <w:sz w:val="23"/>
                <w:szCs w:val="23"/>
              </w:rPr>
              <w:t>Pākehā</w:t>
            </w:r>
            <w:proofErr w:type="spellEnd"/>
            <w:r w:rsidRPr="00442C6A">
              <w:rPr>
                <w:sz w:val="23"/>
                <w:szCs w:val="23"/>
              </w:rPr>
              <w:t xml:space="preserve"> bishops.  Such work may then be made available to the other Tikanga for adoption”</w:t>
            </w:r>
          </w:p>
          <w:p w14:paraId="519D91BF" w14:textId="77777777" w:rsidR="00442C6A" w:rsidRPr="00442C6A" w:rsidRDefault="00442C6A" w:rsidP="00442C6A">
            <w:pPr>
              <w:pStyle w:val="ListParagraph"/>
              <w:spacing w:after="0" w:line="240" w:lineRule="auto"/>
              <w:ind w:left="0"/>
              <w:rPr>
                <w:sz w:val="23"/>
                <w:szCs w:val="23"/>
              </w:rPr>
            </w:pPr>
          </w:p>
          <w:p w14:paraId="24ED361D" w14:textId="77777777" w:rsidR="00442C6A" w:rsidRPr="00442C6A" w:rsidRDefault="00442C6A" w:rsidP="00442C6A">
            <w:pPr>
              <w:pStyle w:val="ListParagraph"/>
              <w:spacing w:after="0" w:line="240" w:lineRule="auto"/>
              <w:ind w:left="0"/>
              <w:rPr>
                <w:sz w:val="23"/>
                <w:szCs w:val="23"/>
              </w:rPr>
            </w:pPr>
            <w:r w:rsidRPr="00442C6A">
              <w:rPr>
                <w:sz w:val="23"/>
                <w:szCs w:val="23"/>
              </w:rPr>
              <w:t>2</w:t>
            </w:r>
            <w:r w:rsidRPr="00442C6A">
              <w:rPr>
                <w:sz w:val="23"/>
                <w:szCs w:val="23"/>
              </w:rPr>
              <w:tab/>
              <w:t>Renumber the following paragraphs accordingly.</w:t>
            </w:r>
          </w:p>
          <w:p w14:paraId="3B41B553" w14:textId="77777777" w:rsidR="00442C6A" w:rsidRPr="00442C6A" w:rsidRDefault="00442C6A" w:rsidP="00442C6A">
            <w:pPr>
              <w:pStyle w:val="ListParagraph"/>
              <w:spacing w:after="0" w:line="240" w:lineRule="auto"/>
              <w:ind w:left="0"/>
              <w:rPr>
                <w:sz w:val="23"/>
                <w:szCs w:val="23"/>
              </w:rPr>
            </w:pPr>
          </w:p>
          <w:p w14:paraId="62D6133B" w14:textId="77777777" w:rsidR="00442C6A" w:rsidRPr="00442C6A" w:rsidRDefault="00442C6A" w:rsidP="00442C6A">
            <w:pPr>
              <w:pStyle w:val="ListParagraph"/>
              <w:spacing w:after="0" w:line="240" w:lineRule="auto"/>
              <w:ind w:left="0"/>
              <w:rPr>
                <w:sz w:val="23"/>
                <w:szCs w:val="23"/>
              </w:rPr>
            </w:pPr>
            <w:r w:rsidRPr="00442C6A">
              <w:rPr>
                <w:sz w:val="23"/>
                <w:szCs w:val="23"/>
              </w:rPr>
              <w:t>Add a new section (6)</w:t>
            </w:r>
          </w:p>
          <w:p w14:paraId="49ACB5B8" w14:textId="77777777" w:rsidR="00442C6A" w:rsidRPr="00442C6A" w:rsidRDefault="00442C6A" w:rsidP="00442C6A">
            <w:pPr>
              <w:pStyle w:val="ListParagraph"/>
              <w:spacing w:after="0" w:line="240" w:lineRule="auto"/>
              <w:ind w:left="0"/>
              <w:rPr>
                <w:sz w:val="23"/>
                <w:szCs w:val="23"/>
              </w:rPr>
            </w:pPr>
          </w:p>
          <w:p w14:paraId="01C43448" w14:textId="77777777" w:rsidR="00442C6A" w:rsidRPr="00442C6A" w:rsidRDefault="00442C6A" w:rsidP="00442C6A">
            <w:pPr>
              <w:pStyle w:val="ListParagraph"/>
              <w:spacing w:after="0" w:line="240" w:lineRule="auto"/>
              <w:ind w:left="0"/>
              <w:rPr>
                <w:sz w:val="23"/>
                <w:szCs w:val="23"/>
              </w:rPr>
            </w:pPr>
            <w:r w:rsidRPr="00442C6A">
              <w:rPr>
                <w:sz w:val="23"/>
                <w:szCs w:val="23"/>
              </w:rPr>
              <w:t>1</w:t>
            </w:r>
            <w:r w:rsidRPr="00442C6A">
              <w:rPr>
                <w:sz w:val="23"/>
                <w:szCs w:val="23"/>
              </w:rPr>
              <w:tab/>
              <w:t xml:space="preserve">“The Tikanga </w:t>
            </w:r>
            <w:proofErr w:type="spellStart"/>
            <w:r w:rsidRPr="00442C6A">
              <w:rPr>
                <w:sz w:val="23"/>
                <w:szCs w:val="23"/>
              </w:rPr>
              <w:t>Pākehā</w:t>
            </w:r>
            <w:proofErr w:type="spellEnd"/>
            <w:r w:rsidRPr="00442C6A">
              <w:rPr>
                <w:sz w:val="23"/>
                <w:szCs w:val="23"/>
              </w:rPr>
              <w:t xml:space="preserve"> Liturgical Working Group may express issues to do with the liturgical life of the Church to CLLC and/or to the Pakeha Bishops.”</w:t>
            </w:r>
          </w:p>
          <w:p w14:paraId="5F1658DD" w14:textId="77777777" w:rsidR="00442C6A" w:rsidRPr="00442C6A" w:rsidRDefault="00442C6A" w:rsidP="00442C6A">
            <w:pPr>
              <w:pStyle w:val="ListParagraph"/>
              <w:spacing w:after="0" w:line="240" w:lineRule="auto"/>
              <w:ind w:left="0"/>
              <w:rPr>
                <w:sz w:val="23"/>
                <w:szCs w:val="23"/>
              </w:rPr>
            </w:pPr>
          </w:p>
          <w:p w14:paraId="775C04A7" w14:textId="77777777" w:rsidR="00442C6A" w:rsidRPr="00442C6A" w:rsidRDefault="00442C6A" w:rsidP="00442C6A">
            <w:pPr>
              <w:pStyle w:val="ListParagraph"/>
              <w:spacing w:after="0" w:line="240" w:lineRule="auto"/>
              <w:ind w:left="0"/>
              <w:rPr>
                <w:sz w:val="23"/>
                <w:szCs w:val="23"/>
              </w:rPr>
            </w:pPr>
            <w:r w:rsidRPr="00442C6A">
              <w:rPr>
                <w:sz w:val="23"/>
                <w:szCs w:val="23"/>
              </w:rPr>
              <w:t>2</w:t>
            </w:r>
            <w:r w:rsidRPr="00442C6A">
              <w:rPr>
                <w:sz w:val="23"/>
                <w:szCs w:val="23"/>
              </w:rPr>
              <w:tab/>
              <w:t>Renumber the following paragraphs accordingly.</w:t>
            </w:r>
          </w:p>
          <w:p w14:paraId="202B80DE" w14:textId="77777777" w:rsidR="00442C6A" w:rsidRPr="00442C6A" w:rsidRDefault="00442C6A" w:rsidP="00442C6A">
            <w:pPr>
              <w:pStyle w:val="ListParagraph"/>
              <w:spacing w:after="0" w:line="240" w:lineRule="auto"/>
              <w:ind w:left="0"/>
              <w:rPr>
                <w:sz w:val="23"/>
                <w:szCs w:val="23"/>
              </w:rPr>
            </w:pPr>
          </w:p>
          <w:p w14:paraId="3FFB846A" w14:textId="77777777" w:rsidR="00442C6A" w:rsidRPr="00442C6A" w:rsidRDefault="00442C6A" w:rsidP="00442C6A">
            <w:pPr>
              <w:pStyle w:val="ListParagraph"/>
              <w:spacing w:after="0" w:line="240" w:lineRule="auto"/>
              <w:ind w:left="0"/>
              <w:rPr>
                <w:sz w:val="23"/>
                <w:szCs w:val="23"/>
              </w:rPr>
            </w:pPr>
            <w:r w:rsidRPr="00442C6A">
              <w:rPr>
                <w:sz w:val="23"/>
                <w:szCs w:val="23"/>
              </w:rPr>
              <w:t>The revised Rules for this Subsidiary Body as a whole reads:</w:t>
            </w:r>
          </w:p>
          <w:p w14:paraId="2F13A017" w14:textId="77777777" w:rsidR="00442C6A" w:rsidRPr="00442C6A" w:rsidRDefault="00442C6A" w:rsidP="00442C6A">
            <w:pPr>
              <w:pStyle w:val="ListParagraph"/>
              <w:spacing w:after="0" w:line="240" w:lineRule="auto"/>
              <w:ind w:left="0"/>
              <w:rPr>
                <w:sz w:val="23"/>
                <w:szCs w:val="23"/>
              </w:rPr>
            </w:pPr>
          </w:p>
          <w:p w14:paraId="1EF15412" w14:textId="77777777" w:rsidR="00442C6A" w:rsidRPr="00442C6A" w:rsidRDefault="00442C6A" w:rsidP="00442C6A">
            <w:pPr>
              <w:pStyle w:val="ListParagraph"/>
              <w:spacing w:after="0" w:line="240" w:lineRule="auto"/>
              <w:ind w:left="0"/>
              <w:rPr>
                <w:sz w:val="23"/>
                <w:szCs w:val="23"/>
              </w:rPr>
            </w:pPr>
            <w:r w:rsidRPr="00442C6A">
              <w:rPr>
                <w:sz w:val="23"/>
                <w:szCs w:val="23"/>
              </w:rPr>
              <w:t>TIKANGA PĀKEHĀ LITURGICAL WORKING GROUP</w:t>
            </w:r>
          </w:p>
          <w:p w14:paraId="2B32F57B" w14:textId="77777777" w:rsidR="00442C6A" w:rsidRPr="00442C6A" w:rsidRDefault="00442C6A" w:rsidP="00442C6A">
            <w:pPr>
              <w:pStyle w:val="ListParagraph"/>
              <w:spacing w:after="0" w:line="240" w:lineRule="auto"/>
              <w:ind w:left="0"/>
              <w:rPr>
                <w:sz w:val="23"/>
                <w:szCs w:val="23"/>
              </w:rPr>
            </w:pPr>
          </w:p>
          <w:p w14:paraId="5D003956" w14:textId="77777777" w:rsidR="00442C6A" w:rsidRPr="00442C6A" w:rsidRDefault="00442C6A" w:rsidP="00442C6A">
            <w:pPr>
              <w:pStyle w:val="ListParagraph"/>
              <w:spacing w:after="0" w:line="240" w:lineRule="auto"/>
              <w:ind w:left="0"/>
              <w:rPr>
                <w:sz w:val="23"/>
                <w:szCs w:val="23"/>
              </w:rPr>
            </w:pPr>
            <w:r w:rsidRPr="00442C6A">
              <w:rPr>
                <w:sz w:val="23"/>
                <w:szCs w:val="23"/>
              </w:rPr>
              <w:t>(1)</w:t>
            </w:r>
            <w:r w:rsidRPr="00442C6A">
              <w:rPr>
                <w:sz w:val="23"/>
                <w:szCs w:val="23"/>
              </w:rPr>
              <w:tab/>
              <w:t xml:space="preserve">The Tikanga </w:t>
            </w:r>
            <w:proofErr w:type="spellStart"/>
            <w:r w:rsidRPr="00442C6A">
              <w:rPr>
                <w:sz w:val="23"/>
                <w:szCs w:val="23"/>
              </w:rPr>
              <w:t>Pākehā</w:t>
            </w:r>
            <w:proofErr w:type="spellEnd"/>
            <w:r w:rsidRPr="00442C6A">
              <w:rPr>
                <w:sz w:val="23"/>
                <w:szCs w:val="23"/>
              </w:rPr>
              <w:t xml:space="preserve"> Liturgical Working Group shall comprise one member nominated by each Diocese, to be chosen, prior to each ordinary meeting of the Inter Diocesan Conference, by the Diocesan Bishop after consulting the Liturgical Committee, or, if there is none, after consulting the appropriate body in the Diocese, the members to serve until replaced;</w:t>
            </w:r>
          </w:p>
          <w:p w14:paraId="6CA48749" w14:textId="77777777" w:rsidR="00442C6A" w:rsidRPr="00442C6A" w:rsidRDefault="00442C6A" w:rsidP="00442C6A">
            <w:pPr>
              <w:pStyle w:val="ListParagraph"/>
              <w:spacing w:after="0" w:line="240" w:lineRule="auto"/>
              <w:ind w:left="0"/>
              <w:rPr>
                <w:sz w:val="23"/>
                <w:szCs w:val="23"/>
              </w:rPr>
            </w:pPr>
          </w:p>
          <w:p w14:paraId="7EE6DCB3" w14:textId="77777777" w:rsidR="00442C6A" w:rsidRPr="00442C6A" w:rsidRDefault="00442C6A" w:rsidP="00442C6A">
            <w:pPr>
              <w:pStyle w:val="ListParagraph"/>
              <w:spacing w:after="0" w:line="240" w:lineRule="auto"/>
              <w:ind w:left="0"/>
              <w:rPr>
                <w:sz w:val="23"/>
                <w:szCs w:val="23"/>
              </w:rPr>
            </w:pPr>
            <w:r w:rsidRPr="00442C6A">
              <w:rPr>
                <w:sz w:val="23"/>
                <w:szCs w:val="23"/>
              </w:rPr>
              <w:t>(2)</w:t>
            </w:r>
            <w:r w:rsidRPr="00442C6A">
              <w:rPr>
                <w:sz w:val="23"/>
                <w:szCs w:val="23"/>
              </w:rPr>
              <w:tab/>
              <w:t xml:space="preserve">The Tikanga </w:t>
            </w:r>
            <w:proofErr w:type="spellStart"/>
            <w:r w:rsidRPr="00442C6A">
              <w:rPr>
                <w:sz w:val="23"/>
                <w:szCs w:val="23"/>
              </w:rPr>
              <w:t>Pākehā</w:t>
            </w:r>
            <w:proofErr w:type="spellEnd"/>
            <w:r w:rsidRPr="00442C6A">
              <w:rPr>
                <w:sz w:val="23"/>
                <w:szCs w:val="23"/>
              </w:rPr>
              <w:t xml:space="preserve"> Liturgical Working Group, at its first meeting after each ordinary meeting of the Inter Diocesan Conference, will choose a convenor;</w:t>
            </w:r>
          </w:p>
          <w:p w14:paraId="79ADAF7E" w14:textId="77777777" w:rsidR="00442C6A" w:rsidRPr="00442C6A" w:rsidRDefault="00442C6A" w:rsidP="00442C6A">
            <w:pPr>
              <w:pStyle w:val="ListParagraph"/>
              <w:spacing w:after="0" w:line="240" w:lineRule="auto"/>
              <w:ind w:left="0"/>
              <w:rPr>
                <w:sz w:val="23"/>
                <w:szCs w:val="23"/>
              </w:rPr>
            </w:pPr>
          </w:p>
          <w:p w14:paraId="17326757" w14:textId="77777777" w:rsidR="00442C6A" w:rsidRPr="00442C6A" w:rsidRDefault="00442C6A" w:rsidP="00442C6A">
            <w:pPr>
              <w:pStyle w:val="ListParagraph"/>
              <w:spacing w:after="0" w:line="240" w:lineRule="auto"/>
              <w:ind w:left="0"/>
              <w:rPr>
                <w:sz w:val="23"/>
                <w:szCs w:val="23"/>
              </w:rPr>
            </w:pPr>
            <w:r w:rsidRPr="00442C6A">
              <w:rPr>
                <w:sz w:val="23"/>
                <w:szCs w:val="23"/>
              </w:rPr>
              <w:t>(3)</w:t>
            </w:r>
            <w:r w:rsidRPr="00442C6A">
              <w:rPr>
                <w:sz w:val="23"/>
                <w:szCs w:val="23"/>
              </w:rPr>
              <w:tab/>
              <w:t xml:space="preserve">The Tikanga </w:t>
            </w:r>
            <w:proofErr w:type="spellStart"/>
            <w:r w:rsidRPr="00442C6A">
              <w:rPr>
                <w:sz w:val="23"/>
                <w:szCs w:val="23"/>
              </w:rPr>
              <w:t>Pākehā</w:t>
            </w:r>
            <w:proofErr w:type="spellEnd"/>
            <w:r w:rsidRPr="00442C6A">
              <w:rPr>
                <w:sz w:val="23"/>
                <w:szCs w:val="23"/>
              </w:rPr>
              <w:t xml:space="preserve"> Liturgical Working Group will meet at least once a year with the option for a videoconference part way through the twelve month period;</w:t>
            </w:r>
          </w:p>
          <w:p w14:paraId="03B3441C" w14:textId="77777777" w:rsidR="00442C6A" w:rsidRPr="00442C6A" w:rsidRDefault="00442C6A" w:rsidP="00442C6A">
            <w:pPr>
              <w:pStyle w:val="ListParagraph"/>
              <w:spacing w:after="0" w:line="240" w:lineRule="auto"/>
              <w:ind w:left="0"/>
              <w:rPr>
                <w:sz w:val="23"/>
                <w:szCs w:val="23"/>
              </w:rPr>
            </w:pPr>
          </w:p>
          <w:p w14:paraId="0F488EF0" w14:textId="77777777" w:rsidR="00442C6A" w:rsidRPr="00442C6A" w:rsidRDefault="00442C6A" w:rsidP="00442C6A">
            <w:pPr>
              <w:pStyle w:val="ListParagraph"/>
              <w:spacing w:after="0" w:line="240" w:lineRule="auto"/>
              <w:ind w:left="0"/>
              <w:rPr>
                <w:sz w:val="23"/>
                <w:szCs w:val="23"/>
              </w:rPr>
            </w:pPr>
            <w:r w:rsidRPr="00442C6A">
              <w:rPr>
                <w:sz w:val="23"/>
                <w:szCs w:val="23"/>
              </w:rPr>
              <w:t>(4)</w:t>
            </w:r>
            <w:r w:rsidRPr="00442C6A">
              <w:rPr>
                <w:sz w:val="23"/>
                <w:szCs w:val="23"/>
              </w:rPr>
              <w:tab/>
              <w:t>Members may appoint alternates in accordance with the Inter Diocesan Conference policy on appointment of alternate members of IDC bodies.</w:t>
            </w:r>
          </w:p>
          <w:p w14:paraId="6DA03978" w14:textId="77777777" w:rsidR="00442C6A" w:rsidRPr="00442C6A" w:rsidRDefault="00442C6A" w:rsidP="00442C6A">
            <w:pPr>
              <w:pStyle w:val="ListParagraph"/>
              <w:spacing w:after="0" w:line="240" w:lineRule="auto"/>
              <w:ind w:left="0"/>
              <w:rPr>
                <w:sz w:val="23"/>
                <w:szCs w:val="23"/>
              </w:rPr>
            </w:pPr>
          </w:p>
          <w:p w14:paraId="36C997D9" w14:textId="77777777" w:rsidR="00442C6A" w:rsidRPr="00442C6A" w:rsidRDefault="00442C6A" w:rsidP="00442C6A">
            <w:pPr>
              <w:pStyle w:val="ListParagraph"/>
              <w:spacing w:after="0" w:line="240" w:lineRule="auto"/>
              <w:ind w:left="0"/>
              <w:rPr>
                <w:sz w:val="23"/>
                <w:szCs w:val="23"/>
              </w:rPr>
            </w:pPr>
            <w:r w:rsidRPr="00442C6A">
              <w:rPr>
                <w:sz w:val="23"/>
                <w:szCs w:val="23"/>
              </w:rPr>
              <w:t>(5)</w:t>
            </w:r>
            <w:r w:rsidRPr="00442C6A">
              <w:rPr>
                <w:sz w:val="23"/>
                <w:szCs w:val="23"/>
              </w:rPr>
              <w:tab/>
              <w:t xml:space="preserve">The Tikanga </w:t>
            </w:r>
            <w:proofErr w:type="spellStart"/>
            <w:r w:rsidRPr="00442C6A">
              <w:rPr>
                <w:sz w:val="23"/>
                <w:szCs w:val="23"/>
              </w:rPr>
              <w:t>Pākehā</w:t>
            </w:r>
            <w:proofErr w:type="spellEnd"/>
            <w:r w:rsidRPr="00442C6A">
              <w:rPr>
                <w:sz w:val="23"/>
                <w:szCs w:val="23"/>
              </w:rPr>
              <w:t xml:space="preserve"> Liturgical Working Group will process work as commissioned by the Common Life Liturgical Commission (CLLC) or by the </w:t>
            </w:r>
            <w:proofErr w:type="spellStart"/>
            <w:r w:rsidRPr="00442C6A">
              <w:rPr>
                <w:sz w:val="23"/>
                <w:szCs w:val="23"/>
              </w:rPr>
              <w:t>Pākehā</w:t>
            </w:r>
            <w:proofErr w:type="spellEnd"/>
            <w:r w:rsidRPr="00442C6A">
              <w:rPr>
                <w:sz w:val="23"/>
                <w:szCs w:val="23"/>
              </w:rPr>
              <w:t xml:space="preserve"> bishops.  Such work may then be made available to the other Tikanga for adoption.</w:t>
            </w:r>
          </w:p>
          <w:p w14:paraId="6ED31ED8" w14:textId="77777777" w:rsidR="00442C6A" w:rsidRPr="00442C6A" w:rsidRDefault="00442C6A" w:rsidP="00442C6A">
            <w:pPr>
              <w:pStyle w:val="ListParagraph"/>
              <w:spacing w:after="0" w:line="240" w:lineRule="auto"/>
              <w:ind w:left="0"/>
              <w:rPr>
                <w:sz w:val="23"/>
                <w:szCs w:val="23"/>
              </w:rPr>
            </w:pPr>
          </w:p>
          <w:p w14:paraId="34533B75" w14:textId="77777777" w:rsidR="00442C6A" w:rsidRPr="00442C6A" w:rsidRDefault="00442C6A" w:rsidP="00442C6A">
            <w:pPr>
              <w:pStyle w:val="ListParagraph"/>
              <w:spacing w:after="0" w:line="240" w:lineRule="auto"/>
              <w:ind w:left="0"/>
              <w:rPr>
                <w:sz w:val="23"/>
                <w:szCs w:val="23"/>
              </w:rPr>
            </w:pPr>
            <w:r w:rsidRPr="00442C6A">
              <w:rPr>
                <w:sz w:val="23"/>
                <w:szCs w:val="23"/>
              </w:rPr>
              <w:t>(6)</w:t>
            </w:r>
            <w:r w:rsidRPr="00442C6A">
              <w:rPr>
                <w:sz w:val="23"/>
                <w:szCs w:val="23"/>
              </w:rPr>
              <w:tab/>
              <w:t xml:space="preserve">The Tikanga </w:t>
            </w:r>
            <w:proofErr w:type="spellStart"/>
            <w:r w:rsidRPr="00442C6A">
              <w:rPr>
                <w:sz w:val="23"/>
                <w:szCs w:val="23"/>
              </w:rPr>
              <w:t>Pākehā</w:t>
            </w:r>
            <w:proofErr w:type="spellEnd"/>
            <w:r w:rsidRPr="00442C6A">
              <w:rPr>
                <w:sz w:val="23"/>
                <w:szCs w:val="23"/>
              </w:rPr>
              <w:t xml:space="preserve"> Liturgical Working Group may express issues to do with the liturgical life of the Church to CLLC and/or to the Pakeha Bishops. </w:t>
            </w:r>
          </w:p>
          <w:p w14:paraId="781CBC0F" w14:textId="77777777" w:rsidR="00442C6A" w:rsidRPr="00442C6A" w:rsidRDefault="00442C6A" w:rsidP="00442C6A">
            <w:pPr>
              <w:pStyle w:val="ListParagraph"/>
              <w:spacing w:after="0" w:line="240" w:lineRule="auto"/>
              <w:ind w:left="0"/>
              <w:rPr>
                <w:sz w:val="23"/>
                <w:szCs w:val="23"/>
              </w:rPr>
            </w:pPr>
          </w:p>
          <w:p w14:paraId="4CE68CCA" w14:textId="77777777" w:rsidR="00442C6A" w:rsidRDefault="00442C6A" w:rsidP="00442C6A">
            <w:pPr>
              <w:pStyle w:val="ListParagraph"/>
              <w:spacing w:after="0" w:line="240" w:lineRule="auto"/>
              <w:ind w:left="0"/>
              <w:rPr>
                <w:sz w:val="23"/>
                <w:szCs w:val="23"/>
              </w:rPr>
            </w:pPr>
            <w:r w:rsidRPr="00442C6A">
              <w:rPr>
                <w:sz w:val="23"/>
                <w:szCs w:val="23"/>
              </w:rPr>
              <w:t>(7)</w:t>
            </w:r>
            <w:r w:rsidRPr="00442C6A">
              <w:rPr>
                <w:sz w:val="23"/>
                <w:szCs w:val="23"/>
              </w:rPr>
              <w:tab/>
              <w:t xml:space="preserve">The Tikanga </w:t>
            </w:r>
            <w:proofErr w:type="spellStart"/>
            <w:r w:rsidRPr="00442C6A">
              <w:rPr>
                <w:sz w:val="23"/>
                <w:szCs w:val="23"/>
              </w:rPr>
              <w:t>Pākehā</w:t>
            </w:r>
            <w:proofErr w:type="spellEnd"/>
            <w:r w:rsidRPr="00442C6A">
              <w:rPr>
                <w:sz w:val="23"/>
                <w:szCs w:val="23"/>
              </w:rPr>
              <w:t xml:space="preserve"> Liturgical Working Group will report to the Inter Diocesan Conference Co-ordinating Group at least annually, and account to the Inter Diocesan </w:t>
            </w:r>
            <w:r w:rsidRPr="00442C6A">
              <w:rPr>
                <w:sz w:val="23"/>
                <w:szCs w:val="23"/>
              </w:rPr>
              <w:lastRenderedPageBreak/>
              <w:t>Conference Co-ordinating Group for the management of its budget, and be responsible for the preparation of biennial budget applications.</w:t>
            </w:r>
          </w:p>
          <w:p w14:paraId="6E2643EF" w14:textId="0B20DFB5" w:rsidR="008C3528" w:rsidRDefault="008C3528" w:rsidP="008C3528">
            <w:pPr>
              <w:pStyle w:val="ListParagraph"/>
              <w:spacing w:after="0" w:line="240" w:lineRule="auto"/>
              <w:ind w:left="0"/>
              <w:rPr>
                <w:b/>
                <w:sz w:val="23"/>
                <w:szCs w:val="23"/>
              </w:rPr>
            </w:pPr>
            <w:r>
              <w:rPr>
                <w:sz w:val="23"/>
                <w:szCs w:val="23"/>
              </w:rPr>
              <w:t xml:space="preserve">                                                                                                                                                        </w:t>
            </w:r>
            <w:r w:rsidR="004130C3">
              <w:rPr>
                <w:b/>
                <w:sz w:val="23"/>
                <w:szCs w:val="23"/>
              </w:rPr>
              <w:t>CARRIED</w:t>
            </w:r>
          </w:p>
          <w:p w14:paraId="1C605FDC" w14:textId="01679360" w:rsidR="008C3528" w:rsidRPr="008423D8" w:rsidRDefault="008C3528" w:rsidP="00442C6A">
            <w:pPr>
              <w:pStyle w:val="ListParagraph"/>
              <w:spacing w:after="0" w:line="240" w:lineRule="auto"/>
              <w:ind w:left="0"/>
              <w:rPr>
                <w:sz w:val="23"/>
                <w:szCs w:val="23"/>
              </w:rPr>
            </w:pPr>
          </w:p>
        </w:tc>
      </w:tr>
      <w:tr w:rsidR="00A14085" w:rsidRPr="00084C0E" w14:paraId="0509A785" w14:textId="77777777" w:rsidTr="00A14085">
        <w:tc>
          <w:tcPr>
            <w:tcW w:w="221" w:type="pct"/>
            <w:tcMar>
              <w:left w:w="0" w:type="dxa"/>
              <w:right w:w="0" w:type="dxa"/>
            </w:tcMar>
          </w:tcPr>
          <w:p w14:paraId="383570D6" w14:textId="18770F1B"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576D28C1" w14:textId="77777777" w:rsidR="004130C3" w:rsidRPr="004130C3" w:rsidRDefault="004130C3" w:rsidP="004130C3">
            <w:pPr>
              <w:pStyle w:val="ListParagraph"/>
              <w:spacing w:after="0" w:line="240" w:lineRule="auto"/>
              <w:ind w:left="0"/>
              <w:rPr>
                <w:b/>
                <w:caps/>
                <w:sz w:val="23"/>
                <w:szCs w:val="23"/>
              </w:rPr>
            </w:pPr>
            <w:r w:rsidRPr="004130C3">
              <w:rPr>
                <w:b/>
                <w:caps/>
                <w:sz w:val="23"/>
                <w:szCs w:val="23"/>
              </w:rPr>
              <w:t>REVISION OF IDC RULES FOR SUBSIDIARY BODIES  6</w:t>
            </w:r>
          </w:p>
          <w:p w14:paraId="02BA6A59" w14:textId="77777777" w:rsidR="00A14085" w:rsidRDefault="004130C3" w:rsidP="004130C3">
            <w:pPr>
              <w:pStyle w:val="ListParagraph"/>
              <w:spacing w:after="0" w:line="240" w:lineRule="auto"/>
              <w:ind w:left="0"/>
              <w:rPr>
                <w:b/>
                <w:caps/>
                <w:sz w:val="23"/>
                <w:szCs w:val="23"/>
              </w:rPr>
            </w:pPr>
            <w:r w:rsidRPr="004130C3">
              <w:rPr>
                <w:b/>
                <w:caps/>
                <w:sz w:val="23"/>
                <w:szCs w:val="23"/>
              </w:rPr>
              <w:t>TIKANGA PAKEHA MISSIONS COUNCIL</w:t>
            </w:r>
          </w:p>
          <w:p w14:paraId="448E85AA" w14:textId="77777777" w:rsidR="004130C3" w:rsidRDefault="004130C3" w:rsidP="004130C3">
            <w:pPr>
              <w:pStyle w:val="ListParagraph"/>
              <w:spacing w:after="0" w:line="240" w:lineRule="auto"/>
              <w:ind w:left="0"/>
              <w:rPr>
                <w:b/>
                <w:caps/>
                <w:sz w:val="23"/>
                <w:szCs w:val="23"/>
              </w:rPr>
            </w:pPr>
          </w:p>
          <w:p w14:paraId="12AC933D" w14:textId="20E758DE" w:rsidR="004130C3" w:rsidRPr="004130C3" w:rsidRDefault="004130C3" w:rsidP="004130C3">
            <w:pPr>
              <w:pStyle w:val="ListParagraph"/>
              <w:spacing w:after="0" w:line="240" w:lineRule="auto"/>
              <w:ind w:left="0"/>
              <w:rPr>
                <w:sz w:val="23"/>
                <w:szCs w:val="23"/>
              </w:rPr>
            </w:pPr>
            <w:r w:rsidRPr="004130C3">
              <w:rPr>
                <w:b/>
                <w:sz w:val="23"/>
                <w:szCs w:val="23"/>
              </w:rPr>
              <w:t>MOTION</w:t>
            </w:r>
            <w:r w:rsidRPr="004130C3">
              <w:rPr>
                <w:sz w:val="23"/>
                <w:szCs w:val="23"/>
              </w:rPr>
              <w:t xml:space="preserve">: </w:t>
            </w:r>
            <w:r>
              <w:rPr>
                <w:sz w:val="23"/>
                <w:szCs w:val="23"/>
              </w:rPr>
              <w:t xml:space="preserve">   Mrs Patricia </w:t>
            </w:r>
            <w:r w:rsidRPr="00442C6A">
              <w:rPr>
                <w:sz w:val="23"/>
                <w:szCs w:val="23"/>
              </w:rPr>
              <w:t>Franklin</w:t>
            </w:r>
            <w:r>
              <w:rPr>
                <w:sz w:val="23"/>
                <w:szCs w:val="23"/>
              </w:rPr>
              <w:t xml:space="preserve">    Canon Dr Bryan Bang</w:t>
            </w:r>
          </w:p>
          <w:p w14:paraId="6E7DAAF6" w14:textId="77777777" w:rsidR="004130C3" w:rsidRPr="004130C3" w:rsidRDefault="004130C3" w:rsidP="004130C3">
            <w:pPr>
              <w:pStyle w:val="ListParagraph"/>
              <w:spacing w:after="0" w:line="240" w:lineRule="auto"/>
              <w:ind w:left="0"/>
              <w:rPr>
                <w:sz w:val="23"/>
                <w:szCs w:val="23"/>
              </w:rPr>
            </w:pPr>
          </w:p>
          <w:p w14:paraId="6614A0FE" w14:textId="77777777" w:rsidR="004130C3" w:rsidRPr="004130C3" w:rsidRDefault="004130C3" w:rsidP="004130C3">
            <w:pPr>
              <w:pStyle w:val="ListParagraph"/>
              <w:spacing w:after="0" w:line="240" w:lineRule="auto"/>
              <w:ind w:left="0"/>
              <w:rPr>
                <w:sz w:val="23"/>
                <w:szCs w:val="23"/>
              </w:rPr>
            </w:pPr>
            <w:r w:rsidRPr="004130C3">
              <w:rPr>
                <w:b/>
                <w:sz w:val="23"/>
                <w:szCs w:val="23"/>
              </w:rPr>
              <w:t>THAT</w:t>
            </w:r>
            <w:r w:rsidRPr="004130C3">
              <w:rPr>
                <w:sz w:val="23"/>
                <w:szCs w:val="23"/>
              </w:rPr>
              <w:t xml:space="preserve"> this IDC makes the following changes to Rules For Subsidiary Bodies 6</w:t>
            </w:r>
          </w:p>
          <w:p w14:paraId="40711ECB" w14:textId="77777777" w:rsidR="004130C3" w:rsidRPr="004130C3" w:rsidRDefault="004130C3" w:rsidP="004130C3">
            <w:pPr>
              <w:pStyle w:val="ListParagraph"/>
              <w:spacing w:after="0" w:line="240" w:lineRule="auto"/>
              <w:ind w:left="0"/>
              <w:rPr>
                <w:sz w:val="23"/>
                <w:szCs w:val="23"/>
              </w:rPr>
            </w:pPr>
          </w:p>
          <w:p w14:paraId="4EB72883" w14:textId="77777777" w:rsidR="004130C3" w:rsidRPr="004130C3" w:rsidRDefault="004130C3" w:rsidP="004130C3">
            <w:pPr>
              <w:pStyle w:val="ListParagraph"/>
              <w:spacing w:after="0" w:line="240" w:lineRule="auto"/>
              <w:ind w:left="0"/>
              <w:rPr>
                <w:sz w:val="23"/>
                <w:szCs w:val="23"/>
              </w:rPr>
            </w:pPr>
            <w:r w:rsidRPr="004130C3">
              <w:rPr>
                <w:sz w:val="23"/>
                <w:szCs w:val="23"/>
              </w:rPr>
              <w:t>In the title and throughout:</w:t>
            </w:r>
          </w:p>
          <w:p w14:paraId="639A1077" w14:textId="77777777" w:rsidR="004130C3" w:rsidRPr="004130C3" w:rsidRDefault="004130C3" w:rsidP="004130C3">
            <w:pPr>
              <w:pStyle w:val="ListParagraph"/>
              <w:spacing w:after="0" w:line="240" w:lineRule="auto"/>
              <w:ind w:left="0"/>
              <w:rPr>
                <w:sz w:val="23"/>
                <w:szCs w:val="23"/>
              </w:rPr>
            </w:pPr>
          </w:p>
          <w:p w14:paraId="6648F00C" w14:textId="172DED6E" w:rsidR="004130C3" w:rsidRDefault="004130C3" w:rsidP="004130C3">
            <w:pPr>
              <w:pStyle w:val="ListParagraph"/>
              <w:numPr>
                <w:ilvl w:val="0"/>
                <w:numId w:val="27"/>
              </w:numPr>
              <w:spacing w:after="0" w:line="240" w:lineRule="auto"/>
              <w:rPr>
                <w:sz w:val="23"/>
                <w:szCs w:val="23"/>
              </w:rPr>
            </w:pPr>
            <w:r w:rsidRPr="004130C3">
              <w:rPr>
                <w:sz w:val="23"/>
                <w:szCs w:val="23"/>
              </w:rPr>
              <w:t>Replace words “Tikanga Pakeha Missions Council” with “Overseas Mission - Tikanga Pakeha”</w:t>
            </w:r>
          </w:p>
          <w:p w14:paraId="559D51D9" w14:textId="32CB2085" w:rsidR="004130C3" w:rsidRDefault="004130C3" w:rsidP="004130C3">
            <w:pPr>
              <w:pStyle w:val="ListParagraph"/>
              <w:spacing w:after="0" w:line="240" w:lineRule="auto"/>
              <w:ind w:left="0"/>
              <w:rPr>
                <w:b/>
                <w:sz w:val="23"/>
                <w:szCs w:val="23"/>
              </w:rPr>
            </w:pPr>
            <w:r>
              <w:rPr>
                <w:sz w:val="23"/>
                <w:szCs w:val="23"/>
              </w:rPr>
              <w:t xml:space="preserve">                                                                                                                                                        </w:t>
            </w:r>
            <w:r>
              <w:rPr>
                <w:b/>
                <w:sz w:val="23"/>
                <w:szCs w:val="23"/>
              </w:rPr>
              <w:t>CARRIED</w:t>
            </w:r>
          </w:p>
          <w:p w14:paraId="20344073" w14:textId="28768E22" w:rsidR="004130C3" w:rsidRPr="004130C3" w:rsidRDefault="004130C3" w:rsidP="004130C3">
            <w:pPr>
              <w:spacing w:after="0" w:line="240" w:lineRule="auto"/>
              <w:rPr>
                <w:sz w:val="23"/>
                <w:szCs w:val="23"/>
              </w:rPr>
            </w:pPr>
          </w:p>
        </w:tc>
      </w:tr>
      <w:tr w:rsidR="00A14085" w:rsidRPr="00084C0E" w14:paraId="51AAD4B1" w14:textId="77777777" w:rsidTr="00A14085">
        <w:tc>
          <w:tcPr>
            <w:tcW w:w="221" w:type="pct"/>
            <w:tcMar>
              <w:left w:w="0" w:type="dxa"/>
              <w:right w:w="0" w:type="dxa"/>
            </w:tcMar>
          </w:tcPr>
          <w:p w14:paraId="1F2AE299" w14:textId="77777777"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59381485" w14:textId="77777777" w:rsidR="00B97EED" w:rsidRPr="00B97EED" w:rsidRDefault="00B97EED" w:rsidP="00B97EED">
            <w:pPr>
              <w:pStyle w:val="ListParagraph"/>
              <w:spacing w:after="0" w:line="240" w:lineRule="auto"/>
              <w:ind w:left="0"/>
              <w:rPr>
                <w:b/>
                <w:caps/>
                <w:sz w:val="23"/>
                <w:szCs w:val="23"/>
              </w:rPr>
            </w:pPr>
            <w:r w:rsidRPr="00B97EED">
              <w:rPr>
                <w:b/>
                <w:caps/>
                <w:sz w:val="23"/>
                <w:szCs w:val="23"/>
              </w:rPr>
              <w:t>INTER DIOCESAN CONFERENCE REFERENCE INFORMATION</w:t>
            </w:r>
          </w:p>
          <w:p w14:paraId="5778069C" w14:textId="77777777" w:rsidR="00B97EED" w:rsidRPr="00B97EED" w:rsidRDefault="00B97EED" w:rsidP="00B97EED">
            <w:pPr>
              <w:spacing w:after="0" w:line="240" w:lineRule="auto"/>
              <w:rPr>
                <w:sz w:val="23"/>
                <w:szCs w:val="23"/>
              </w:rPr>
            </w:pPr>
          </w:p>
          <w:p w14:paraId="45ED8960" w14:textId="6E3ABE31" w:rsidR="00B97EED" w:rsidRPr="00B97EED" w:rsidRDefault="00B97EED" w:rsidP="00B97EED">
            <w:pPr>
              <w:spacing w:after="0" w:line="240" w:lineRule="auto"/>
              <w:rPr>
                <w:sz w:val="23"/>
                <w:szCs w:val="23"/>
              </w:rPr>
            </w:pPr>
            <w:r w:rsidRPr="00B97EED">
              <w:rPr>
                <w:b/>
                <w:sz w:val="23"/>
                <w:szCs w:val="23"/>
              </w:rPr>
              <w:t>MOTION</w:t>
            </w:r>
            <w:r w:rsidRPr="00B97EED">
              <w:rPr>
                <w:sz w:val="23"/>
                <w:szCs w:val="23"/>
              </w:rPr>
              <w:t>:</w:t>
            </w:r>
            <w:r>
              <w:rPr>
                <w:sz w:val="23"/>
                <w:szCs w:val="23"/>
              </w:rPr>
              <w:t xml:space="preserve">    </w:t>
            </w:r>
            <w:r w:rsidRPr="00B97EED">
              <w:rPr>
                <w:sz w:val="23"/>
                <w:szCs w:val="23"/>
              </w:rPr>
              <w:t xml:space="preserve">Mr Ian Pask </w:t>
            </w:r>
            <w:r>
              <w:rPr>
                <w:sz w:val="23"/>
                <w:szCs w:val="23"/>
              </w:rPr>
              <w:t xml:space="preserve">   The Rev’d Richard </w:t>
            </w:r>
            <w:proofErr w:type="spellStart"/>
            <w:r>
              <w:rPr>
                <w:sz w:val="23"/>
                <w:szCs w:val="23"/>
              </w:rPr>
              <w:t>Bonifant</w:t>
            </w:r>
            <w:proofErr w:type="spellEnd"/>
          </w:p>
          <w:p w14:paraId="7E0D3EF5" w14:textId="77777777" w:rsidR="00B97EED" w:rsidRDefault="00B97EED" w:rsidP="00B97EED">
            <w:pPr>
              <w:spacing w:after="0" w:line="240" w:lineRule="auto"/>
              <w:rPr>
                <w:sz w:val="23"/>
                <w:szCs w:val="23"/>
              </w:rPr>
            </w:pPr>
          </w:p>
          <w:p w14:paraId="5D352CB8" w14:textId="77777777" w:rsidR="00B97EED" w:rsidRPr="00B97EED" w:rsidRDefault="00B97EED" w:rsidP="00B97EED">
            <w:pPr>
              <w:spacing w:after="0" w:line="240" w:lineRule="auto"/>
              <w:rPr>
                <w:sz w:val="23"/>
                <w:szCs w:val="23"/>
              </w:rPr>
            </w:pPr>
            <w:r w:rsidRPr="00B97EED">
              <w:rPr>
                <w:b/>
                <w:sz w:val="23"/>
                <w:szCs w:val="23"/>
              </w:rPr>
              <w:t>THAT</w:t>
            </w:r>
            <w:r w:rsidRPr="00B97EED">
              <w:rPr>
                <w:sz w:val="23"/>
                <w:szCs w:val="23"/>
              </w:rPr>
              <w:t xml:space="preserve"> this IDC makes the following changes to the Reference Information</w:t>
            </w:r>
          </w:p>
          <w:p w14:paraId="5C018873" w14:textId="77777777" w:rsidR="00B97EED" w:rsidRPr="00B97EED" w:rsidRDefault="00B97EED" w:rsidP="00B97EED">
            <w:pPr>
              <w:spacing w:after="0" w:line="240" w:lineRule="auto"/>
              <w:rPr>
                <w:sz w:val="23"/>
                <w:szCs w:val="23"/>
              </w:rPr>
            </w:pPr>
          </w:p>
          <w:p w14:paraId="41DC9C69" w14:textId="77777777" w:rsidR="00B97EED" w:rsidRPr="00B97EED" w:rsidRDefault="00B97EED" w:rsidP="00B97EED">
            <w:pPr>
              <w:spacing w:after="0" w:line="240" w:lineRule="auto"/>
              <w:rPr>
                <w:sz w:val="23"/>
                <w:szCs w:val="23"/>
              </w:rPr>
            </w:pPr>
            <w:r w:rsidRPr="00B97EED">
              <w:rPr>
                <w:sz w:val="23"/>
                <w:szCs w:val="23"/>
              </w:rPr>
              <w:t>In the Contents</w:t>
            </w:r>
          </w:p>
          <w:p w14:paraId="476952EB" w14:textId="77777777" w:rsidR="00B97EED" w:rsidRPr="00B97EED" w:rsidRDefault="00B97EED" w:rsidP="00B97EED">
            <w:pPr>
              <w:spacing w:after="0" w:line="240" w:lineRule="auto"/>
              <w:rPr>
                <w:sz w:val="23"/>
                <w:szCs w:val="23"/>
              </w:rPr>
            </w:pPr>
          </w:p>
          <w:p w14:paraId="2E9ED4FE" w14:textId="77777777" w:rsidR="00B97EED" w:rsidRPr="00B97EED" w:rsidRDefault="00B97EED" w:rsidP="00B97EED">
            <w:pPr>
              <w:spacing w:after="0" w:line="240" w:lineRule="auto"/>
              <w:rPr>
                <w:sz w:val="23"/>
                <w:szCs w:val="23"/>
              </w:rPr>
            </w:pPr>
            <w:r w:rsidRPr="00B97EED">
              <w:rPr>
                <w:sz w:val="23"/>
                <w:szCs w:val="23"/>
              </w:rPr>
              <w:t>1</w:t>
            </w:r>
            <w:r w:rsidRPr="00B97EED">
              <w:rPr>
                <w:sz w:val="23"/>
                <w:szCs w:val="23"/>
              </w:rPr>
              <w:tab/>
              <w:t>Change names of Subsidiary Bodies to their new names</w:t>
            </w:r>
          </w:p>
          <w:p w14:paraId="1E5DE307" w14:textId="77777777" w:rsidR="00B97EED" w:rsidRPr="00B97EED" w:rsidRDefault="00B97EED" w:rsidP="00B97EED">
            <w:pPr>
              <w:spacing w:after="0" w:line="240" w:lineRule="auto"/>
              <w:rPr>
                <w:sz w:val="23"/>
                <w:szCs w:val="23"/>
              </w:rPr>
            </w:pPr>
          </w:p>
          <w:p w14:paraId="12DB335A" w14:textId="77777777" w:rsidR="00B97EED" w:rsidRPr="00B97EED" w:rsidRDefault="00B97EED" w:rsidP="00B97EED">
            <w:pPr>
              <w:spacing w:after="0" w:line="240" w:lineRule="auto"/>
              <w:rPr>
                <w:sz w:val="23"/>
                <w:szCs w:val="23"/>
              </w:rPr>
            </w:pPr>
            <w:r w:rsidRPr="00B97EED">
              <w:rPr>
                <w:sz w:val="23"/>
                <w:szCs w:val="23"/>
              </w:rPr>
              <w:t>Throughout:</w:t>
            </w:r>
          </w:p>
          <w:p w14:paraId="7E4DB2D2" w14:textId="77777777" w:rsidR="00B97EED" w:rsidRPr="00B97EED" w:rsidRDefault="00B97EED" w:rsidP="00B97EED">
            <w:pPr>
              <w:spacing w:after="0" w:line="240" w:lineRule="auto"/>
              <w:rPr>
                <w:sz w:val="23"/>
                <w:szCs w:val="23"/>
              </w:rPr>
            </w:pPr>
          </w:p>
          <w:p w14:paraId="05D22C29" w14:textId="6CB806D2" w:rsidR="00B97EED" w:rsidRPr="00B97EED" w:rsidRDefault="00B97EED" w:rsidP="00B97EED">
            <w:pPr>
              <w:pStyle w:val="ListParagraph"/>
              <w:numPr>
                <w:ilvl w:val="0"/>
                <w:numId w:val="28"/>
              </w:numPr>
              <w:spacing w:after="0" w:line="240" w:lineRule="auto"/>
              <w:rPr>
                <w:sz w:val="23"/>
                <w:szCs w:val="23"/>
              </w:rPr>
            </w:pPr>
            <w:r w:rsidRPr="00B97EED">
              <w:rPr>
                <w:sz w:val="23"/>
                <w:szCs w:val="23"/>
              </w:rPr>
              <w:t>Replace words “Administrative Secretary” with “Administrator”</w:t>
            </w:r>
          </w:p>
          <w:p w14:paraId="52499A79" w14:textId="5F814589" w:rsidR="00B97EED" w:rsidRPr="00B97EED" w:rsidRDefault="00B97EED" w:rsidP="00B97EED">
            <w:pPr>
              <w:pStyle w:val="ListParagraph"/>
              <w:numPr>
                <w:ilvl w:val="0"/>
                <w:numId w:val="28"/>
              </w:numPr>
              <w:spacing w:after="0" w:line="240" w:lineRule="auto"/>
              <w:rPr>
                <w:sz w:val="23"/>
                <w:szCs w:val="23"/>
              </w:rPr>
            </w:pPr>
            <w:r>
              <w:rPr>
                <w:sz w:val="23"/>
                <w:szCs w:val="23"/>
              </w:rPr>
              <w:t>Change the name of “Inter Diocesan Conference” and “</w:t>
            </w:r>
            <w:r w:rsidRPr="00B97EED">
              <w:rPr>
                <w:sz w:val="23"/>
                <w:szCs w:val="23"/>
              </w:rPr>
              <w:t>Inter Diocesan Conference</w:t>
            </w:r>
            <w:r>
              <w:rPr>
                <w:sz w:val="23"/>
                <w:szCs w:val="23"/>
              </w:rPr>
              <w:t xml:space="preserve"> Coordinating Group” to “Tikanga Pakeha Conference” and “Tikanga Pakeha Conference Coordinating Group” when permitted.</w:t>
            </w:r>
          </w:p>
          <w:p w14:paraId="5E12807B" w14:textId="77777777" w:rsidR="00B97EED" w:rsidRDefault="00B97EED" w:rsidP="00B97EED">
            <w:pPr>
              <w:pStyle w:val="ListParagraph"/>
              <w:spacing w:after="0" w:line="240" w:lineRule="auto"/>
              <w:ind w:left="0"/>
              <w:rPr>
                <w:b/>
                <w:sz w:val="23"/>
                <w:szCs w:val="23"/>
              </w:rPr>
            </w:pPr>
            <w:r>
              <w:rPr>
                <w:sz w:val="23"/>
                <w:szCs w:val="23"/>
              </w:rPr>
              <w:t xml:space="preserve">                                                                                                                                                        </w:t>
            </w:r>
            <w:r>
              <w:rPr>
                <w:b/>
                <w:sz w:val="23"/>
                <w:szCs w:val="23"/>
              </w:rPr>
              <w:t>CARRIED</w:t>
            </w:r>
          </w:p>
          <w:p w14:paraId="4B43CF96" w14:textId="4CA60F31" w:rsidR="00A14085" w:rsidRPr="00386229" w:rsidRDefault="00A14085" w:rsidP="00B97EED">
            <w:pPr>
              <w:spacing w:after="0" w:line="240" w:lineRule="auto"/>
              <w:rPr>
                <w:sz w:val="23"/>
                <w:szCs w:val="23"/>
              </w:rPr>
            </w:pPr>
          </w:p>
        </w:tc>
      </w:tr>
      <w:tr w:rsidR="00A14085" w:rsidRPr="00084C0E" w14:paraId="2A6A46E5" w14:textId="77777777" w:rsidTr="00A14085">
        <w:tc>
          <w:tcPr>
            <w:tcW w:w="221" w:type="pct"/>
            <w:tcMar>
              <w:left w:w="0" w:type="dxa"/>
              <w:right w:w="0" w:type="dxa"/>
            </w:tcMar>
          </w:tcPr>
          <w:p w14:paraId="7C3488E5" w14:textId="3C69920D" w:rsidR="00A14085" w:rsidRPr="00043920" w:rsidRDefault="00A14085" w:rsidP="00C55A8F">
            <w:pPr>
              <w:pStyle w:val="ListParagraph"/>
              <w:numPr>
                <w:ilvl w:val="0"/>
                <w:numId w:val="20"/>
              </w:numPr>
              <w:spacing w:after="0" w:line="240" w:lineRule="auto"/>
              <w:rPr>
                <w:b/>
                <w:caps/>
                <w:sz w:val="23"/>
                <w:szCs w:val="23"/>
              </w:rPr>
            </w:pPr>
          </w:p>
        </w:tc>
        <w:tc>
          <w:tcPr>
            <w:tcW w:w="4779" w:type="pct"/>
          </w:tcPr>
          <w:p w14:paraId="4D4C1E9B" w14:textId="77777777" w:rsidR="00B97EED" w:rsidRPr="00B97EED" w:rsidRDefault="00B97EED" w:rsidP="00B97EED">
            <w:pPr>
              <w:pStyle w:val="ListParagraph"/>
              <w:spacing w:after="0" w:line="240" w:lineRule="auto"/>
              <w:ind w:left="0"/>
              <w:rPr>
                <w:b/>
                <w:caps/>
                <w:sz w:val="23"/>
                <w:szCs w:val="23"/>
              </w:rPr>
            </w:pPr>
            <w:r w:rsidRPr="00B97EED">
              <w:rPr>
                <w:b/>
                <w:caps/>
                <w:sz w:val="23"/>
                <w:szCs w:val="23"/>
              </w:rPr>
              <w:t>INTER DIOCESAN CONFERENCE BUDGET FOR 2018/2019/2020</w:t>
            </w:r>
          </w:p>
          <w:p w14:paraId="7C3F048F" w14:textId="77777777" w:rsidR="00B97EED" w:rsidRPr="00B97EED" w:rsidRDefault="00B97EED" w:rsidP="00B97EED">
            <w:pPr>
              <w:spacing w:after="0" w:line="240" w:lineRule="auto"/>
              <w:contextualSpacing/>
              <w:rPr>
                <w:sz w:val="23"/>
                <w:szCs w:val="23"/>
              </w:rPr>
            </w:pPr>
          </w:p>
          <w:p w14:paraId="189EE381" w14:textId="5CED34C9" w:rsidR="00B97EED" w:rsidRPr="00B97EED" w:rsidRDefault="00B97EED" w:rsidP="00B97EED">
            <w:pPr>
              <w:spacing w:after="0" w:line="240" w:lineRule="auto"/>
              <w:contextualSpacing/>
              <w:rPr>
                <w:sz w:val="23"/>
                <w:szCs w:val="23"/>
              </w:rPr>
            </w:pPr>
            <w:r w:rsidRPr="00B97EED">
              <w:rPr>
                <w:b/>
                <w:sz w:val="23"/>
                <w:szCs w:val="23"/>
              </w:rPr>
              <w:t>MOTION</w:t>
            </w:r>
            <w:r>
              <w:rPr>
                <w:sz w:val="23"/>
                <w:szCs w:val="23"/>
              </w:rPr>
              <w:t xml:space="preserve">:     </w:t>
            </w:r>
            <w:r w:rsidRPr="00B97EED">
              <w:rPr>
                <w:sz w:val="23"/>
                <w:szCs w:val="23"/>
              </w:rPr>
              <w:t xml:space="preserve">Mr Ian Pask </w:t>
            </w:r>
            <w:r>
              <w:rPr>
                <w:sz w:val="23"/>
                <w:szCs w:val="23"/>
              </w:rPr>
              <w:t xml:space="preserve">    </w:t>
            </w:r>
            <w:r w:rsidR="00A417BE">
              <w:rPr>
                <w:sz w:val="23"/>
                <w:szCs w:val="23"/>
              </w:rPr>
              <w:t>Mr Graham Miller</w:t>
            </w:r>
          </w:p>
          <w:p w14:paraId="369A3A66" w14:textId="77777777" w:rsidR="00B97EED" w:rsidRPr="00B97EED" w:rsidRDefault="00B97EED" w:rsidP="00B97EED">
            <w:pPr>
              <w:spacing w:after="0" w:line="240" w:lineRule="auto"/>
              <w:contextualSpacing/>
              <w:rPr>
                <w:sz w:val="23"/>
                <w:szCs w:val="23"/>
              </w:rPr>
            </w:pPr>
          </w:p>
          <w:p w14:paraId="44E68CCE" w14:textId="77777777" w:rsidR="00A14085" w:rsidRDefault="00B97EED" w:rsidP="00B97EED">
            <w:pPr>
              <w:spacing w:after="0" w:line="240" w:lineRule="auto"/>
              <w:contextualSpacing/>
              <w:rPr>
                <w:sz w:val="23"/>
                <w:szCs w:val="23"/>
              </w:rPr>
            </w:pPr>
            <w:r w:rsidRPr="00B97EED">
              <w:rPr>
                <w:sz w:val="23"/>
                <w:szCs w:val="23"/>
              </w:rPr>
              <w:t>THAT the Inter Diocesan Conference budget for the years 2018, 2019 and 2020, as set out in the Programme of Business, be approved.</w:t>
            </w:r>
          </w:p>
          <w:p w14:paraId="5BB48803" w14:textId="77777777" w:rsidR="00B97EED" w:rsidRDefault="00B97EED" w:rsidP="00B97EED">
            <w:pPr>
              <w:spacing w:after="0" w:line="240" w:lineRule="auto"/>
              <w:contextualSpacing/>
              <w:rPr>
                <w:sz w:val="23"/>
                <w:szCs w:val="23"/>
              </w:rPr>
            </w:pPr>
          </w:p>
          <w:p w14:paraId="3CC77F27" w14:textId="60CBCDA7" w:rsidR="00B97EED" w:rsidRDefault="00B97EED" w:rsidP="00A417BE">
            <w:pPr>
              <w:spacing w:after="0" w:line="240" w:lineRule="auto"/>
              <w:contextualSpacing/>
              <w:rPr>
                <w:sz w:val="23"/>
                <w:szCs w:val="23"/>
              </w:rPr>
            </w:pPr>
            <w:r>
              <w:rPr>
                <w:sz w:val="23"/>
                <w:szCs w:val="23"/>
              </w:rPr>
              <w:t xml:space="preserve">Ian commented that it was challenging to produce a </w:t>
            </w:r>
            <w:r w:rsidR="00A417BE">
              <w:rPr>
                <w:sz w:val="23"/>
                <w:szCs w:val="23"/>
              </w:rPr>
              <w:t xml:space="preserve">draft </w:t>
            </w:r>
            <w:r>
              <w:rPr>
                <w:sz w:val="23"/>
                <w:szCs w:val="23"/>
              </w:rPr>
              <w:t xml:space="preserve">budget </w:t>
            </w:r>
            <w:r w:rsidR="00A417BE">
              <w:rPr>
                <w:sz w:val="23"/>
                <w:szCs w:val="23"/>
              </w:rPr>
              <w:t xml:space="preserve">that was balanced </w:t>
            </w:r>
            <w:r>
              <w:rPr>
                <w:sz w:val="23"/>
                <w:szCs w:val="23"/>
              </w:rPr>
              <w:t xml:space="preserve">as </w:t>
            </w:r>
            <w:r w:rsidR="00A417BE">
              <w:rPr>
                <w:sz w:val="23"/>
                <w:szCs w:val="23"/>
              </w:rPr>
              <w:t xml:space="preserve">the </w:t>
            </w:r>
            <w:r>
              <w:rPr>
                <w:sz w:val="23"/>
                <w:szCs w:val="23"/>
              </w:rPr>
              <w:t>Standing Orders require</w:t>
            </w:r>
            <w:r w:rsidR="00A417BE">
              <w:rPr>
                <w:sz w:val="23"/>
                <w:szCs w:val="23"/>
              </w:rPr>
              <w:t xml:space="preserve">, and in doing so it was not possible to meet all the requests for funding that had been </w:t>
            </w:r>
            <w:r w:rsidR="00702AC6">
              <w:rPr>
                <w:sz w:val="23"/>
                <w:szCs w:val="23"/>
              </w:rPr>
              <w:t>received</w:t>
            </w:r>
            <w:r w:rsidR="00A417BE">
              <w:rPr>
                <w:sz w:val="23"/>
                <w:szCs w:val="23"/>
              </w:rPr>
              <w:t xml:space="preserve">.  However he was satisfied that in none of these cases would this </w:t>
            </w:r>
            <w:r w:rsidR="00702AC6">
              <w:rPr>
                <w:sz w:val="23"/>
                <w:szCs w:val="23"/>
              </w:rPr>
              <w:t>affect</w:t>
            </w:r>
            <w:r w:rsidR="00A417BE">
              <w:rPr>
                <w:sz w:val="23"/>
                <w:szCs w:val="23"/>
              </w:rPr>
              <w:t xml:space="preserve"> the ability of those Groups to operate, one of which has substantial reserves that they can use.</w:t>
            </w:r>
          </w:p>
          <w:p w14:paraId="130EDB96" w14:textId="77777777" w:rsidR="00A417BE" w:rsidRDefault="00A417BE" w:rsidP="00A417BE">
            <w:pPr>
              <w:spacing w:after="0" w:line="240" w:lineRule="auto"/>
              <w:contextualSpacing/>
              <w:rPr>
                <w:sz w:val="23"/>
                <w:szCs w:val="23"/>
              </w:rPr>
            </w:pPr>
          </w:p>
          <w:p w14:paraId="24A17640" w14:textId="0D2B942E" w:rsidR="00A417BE" w:rsidRDefault="00A417BE" w:rsidP="00A317E9">
            <w:pPr>
              <w:pStyle w:val="ListParagraph"/>
              <w:spacing w:after="0" w:line="240" w:lineRule="auto"/>
              <w:ind w:left="0"/>
              <w:rPr>
                <w:sz w:val="23"/>
                <w:szCs w:val="23"/>
              </w:rPr>
            </w:pPr>
            <w:r>
              <w:rPr>
                <w:sz w:val="23"/>
                <w:szCs w:val="23"/>
              </w:rPr>
              <w:t>A question was asked as to what would happen to the Group concerned (Anglican Care Network</w:t>
            </w:r>
            <w:r w:rsidR="008F104D">
              <w:rPr>
                <w:sz w:val="23"/>
                <w:szCs w:val="23"/>
              </w:rPr>
              <w:t xml:space="preserve"> - ACN</w:t>
            </w:r>
            <w:r>
              <w:rPr>
                <w:sz w:val="23"/>
                <w:szCs w:val="23"/>
              </w:rPr>
              <w:t xml:space="preserve">) should their reserves run out.  Ian Pask answered that future requests for </w:t>
            </w:r>
            <w:r w:rsidR="00702AC6">
              <w:rPr>
                <w:sz w:val="23"/>
                <w:szCs w:val="23"/>
              </w:rPr>
              <w:t>funding</w:t>
            </w:r>
            <w:r>
              <w:rPr>
                <w:sz w:val="23"/>
                <w:szCs w:val="23"/>
              </w:rPr>
              <w:t xml:space="preserve"> from them would </w:t>
            </w:r>
            <w:r w:rsidR="00A317E9">
              <w:rPr>
                <w:sz w:val="23"/>
                <w:szCs w:val="23"/>
              </w:rPr>
              <w:t xml:space="preserve">continue </w:t>
            </w:r>
            <w:r>
              <w:rPr>
                <w:sz w:val="23"/>
                <w:szCs w:val="23"/>
              </w:rPr>
              <w:t xml:space="preserve">to be </w:t>
            </w:r>
            <w:r w:rsidR="00702AC6">
              <w:rPr>
                <w:sz w:val="23"/>
                <w:szCs w:val="23"/>
              </w:rPr>
              <w:t>reconsidered</w:t>
            </w:r>
            <w:r>
              <w:rPr>
                <w:sz w:val="23"/>
                <w:szCs w:val="23"/>
              </w:rPr>
              <w:t xml:space="preserve"> </w:t>
            </w:r>
            <w:r w:rsidR="00A317E9">
              <w:rPr>
                <w:sz w:val="23"/>
                <w:szCs w:val="23"/>
              </w:rPr>
              <w:t xml:space="preserve">in the preparation of future IDC/TPC budgets in the light of prevailing circumstances, available funds and other funding requirements. </w:t>
            </w:r>
            <w:r>
              <w:rPr>
                <w:sz w:val="23"/>
                <w:szCs w:val="23"/>
              </w:rPr>
              <w:t xml:space="preserve"> </w:t>
            </w:r>
            <w:r w:rsidR="00A317E9">
              <w:rPr>
                <w:sz w:val="23"/>
                <w:szCs w:val="23"/>
              </w:rPr>
              <w:t xml:space="preserve">The Rev’d </w:t>
            </w:r>
            <w:r>
              <w:rPr>
                <w:sz w:val="23"/>
                <w:szCs w:val="23"/>
              </w:rPr>
              <w:t>Tric Malcolm</w:t>
            </w:r>
            <w:r w:rsidR="00A317E9">
              <w:rPr>
                <w:sz w:val="23"/>
                <w:szCs w:val="23"/>
              </w:rPr>
              <w:t xml:space="preserve"> (currently Chair of </w:t>
            </w:r>
            <w:r w:rsidR="008F104D">
              <w:rPr>
                <w:sz w:val="23"/>
                <w:szCs w:val="23"/>
              </w:rPr>
              <w:t>ACN</w:t>
            </w:r>
            <w:r w:rsidR="00A317E9">
              <w:rPr>
                <w:sz w:val="23"/>
                <w:szCs w:val="23"/>
              </w:rPr>
              <w:t xml:space="preserve"> and the </w:t>
            </w:r>
            <w:r w:rsidR="00702AC6">
              <w:rPr>
                <w:sz w:val="23"/>
                <w:szCs w:val="23"/>
              </w:rPr>
              <w:t>Anglican</w:t>
            </w:r>
            <w:r w:rsidR="00A317E9">
              <w:rPr>
                <w:sz w:val="23"/>
                <w:szCs w:val="23"/>
              </w:rPr>
              <w:t xml:space="preserve"> Tikanga </w:t>
            </w:r>
            <w:r w:rsidR="00A317E9">
              <w:rPr>
                <w:sz w:val="23"/>
                <w:szCs w:val="23"/>
              </w:rPr>
              <w:lastRenderedPageBreak/>
              <w:t xml:space="preserve">Pakeha representative on the New </w:t>
            </w:r>
            <w:r w:rsidR="00702AC6">
              <w:rPr>
                <w:sz w:val="23"/>
                <w:szCs w:val="23"/>
              </w:rPr>
              <w:t>Zealand</w:t>
            </w:r>
            <w:r w:rsidR="00A317E9">
              <w:rPr>
                <w:sz w:val="23"/>
                <w:szCs w:val="23"/>
              </w:rPr>
              <w:t xml:space="preserve"> Council of Christian </w:t>
            </w:r>
            <w:r w:rsidR="00702AC6">
              <w:rPr>
                <w:sz w:val="23"/>
                <w:szCs w:val="23"/>
              </w:rPr>
              <w:t>Social</w:t>
            </w:r>
            <w:r w:rsidR="00A317E9">
              <w:rPr>
                <w:sz w:val="23"/>
                <w:szCs w:val="23"/>
              </w:rPr>
              <w:t xml:space="preserve"> Services) said that the </w:t>
            </w:r>
            <w:r w:rsidR="008F104D">
              <w:rPr>
                <w:sz w:val="23"/>
                <w:szCs w:val="23"/>
              </w:rPr>
              <w:t>ACN</w:t>
            </w:r>
            <w:r w:rsidR="00A317E9">
              <w:rPr>
                <w:sz w:val="23"/>
                <w:szCs w:val="23"/>
              </w:rPr>
              <w:t xml:space="preserve"> had 3 main sources of funding: one through the IDC/TPC grant, another from Dioceses directly, and thirdly from the Tindall Foundation.  They are the Anglican Church funding manager for Tindall, thus they receive all the money which is then distributed to every Diocese</w:t>
            </w:r>
            <w:r w:rsidR="008F104D">
              <w:rPr>
                <w:sz w:val="23"/>
                <w:szCs w:val="23"/>
              </w:rPr>
              <w:t xml:space="preserve">, and are the connection </w:t>
            </w:r>
            <w:r w:rsidR="00702AC6">
              <w:rPr>
                <w:sz w:val="23"/>
                <w:szCs w:val="23"/>
              </w:rPr>
              <w:t>to</w:t>
            </w:r>
            <w:r w:rsidR="008F104D">
              <w:rPr>
                <w:sz w:val="23"/>
                <w:szCs w:val="23"/>
              </w:rPr>
              <w:t xml:space="preserve"> the New Zealand Council of Christian </w:t>
            </w:r>
            <w:r w:rsidR="00702AC6">
              <w:rPr>
                <w:sz w:val="23"/>
                <w:szCs w:val="23"/>
              </w:rPr>
              <w:t>Social</w:t>
            </w:r>
            <w:r w:rsidR="008F104D">
              <w:rPr>
                <w:sz w:val="23"/>
                <w:szCs w:val="23"/>
              </w:rPr>
              <w:t xml:space="preserve"> Services, the </w:t>
            </w:r>
            <w:r w:rsidR="00702AC6">
              <w:rPr>
                <w:sz w:val="23"/>
                <w:szCs w:val="23"/>
              </w:rPr>
              <w:t>annual</w:t>
            </w:r>
            <w:r w:rsidR="008F104D">
              <w:rPr>
                <w:sz w:val="23"/>
                <w:szCs w:val="23"/>
              </w:rPr>
              <w:t xml:space="preserve"> fee for which is around $27,000, which IDC/TPC funding contributes towards.  ACN are getting an IDC grant as the social care organisations funded are Anglican-based and while not directly connected to Dioceses, they are all in relationship with Dioceses.  ACN brings these all together to make an </w:t>
            </w:r>
            <w:r w:rsidR="00702AC6">
              <w:rPr>
                <w:sz w:val="23"/>
                <w:szCs w:val="23"/>
              </w:rPr>
              <w:t>Anglican</w:t>
            </w:r>
            <w:r w:rsidR="008F104D">
              <w:rPr>
                <w:sz w:val="23"/>
                <w:szCs w:val="23"/>
              </w:rPr>
              <w:t xml:space="preserve"> </w:t>
            </w:r>
            <w:r w:rsidR="00702AC6">
              <w:rPr>
                <w:sz w:val="23"/>
                <w:szCs w:val="23"/>
              </w:rPr>
              <w:t>identity</w:t>
            </w:r>
            <w:r w:rsidR="008F104D">
              <w:rPr>
                <w:sz w:val="23"/>
                <w:szCs w:val="23"/>
              </w:rPr>
              <w:t xml:space="preserve"> in the social justice space.  In 1992 when the IDC was formed, there was no sense that ACN needed to become a subsidiary body </w:t>
            </w:r>
            <w:r w:rsidR="00833563">
              <w:rPr>
                <w:sz w:val="23"/>
                <w:szCs w:val="23"/>
              </w:rPr>
              <w:t>so we have existed in partnership</w:t>
            </w:r>
            <w:r w:rsidR="0071377E">
              <w:rPr>
                <w:sz w:val="23"/>
                <w:szCs w:val="23"/>
              </w:rPr>
              <w:t xml:space="preserve"> since then</w:t>
            </w:r>
            <w:r w:rsidR="00833563">
              <w:rPr>
                <w:sz w:val="23"/>
                <w:szCs w:val="23"/>
              </w:rPr>
              <w:t xml:space="preserve">.  </w:t>
            </w:r>
            <w:r w:rsidR="0071377E">
              <w:rPr>
                <w:sz w:val="23"/>
                <w:szCs w:val="23"/>
              </w:rPr>
              <w:t xml:space="preserve">ACN is </w:t>
            </w:r>
            <w:r w:rsidR="00833563">
              <w:rPr>
                <w:sz w:val="23"/>
                <w:szCs w:val="23"/>
              </w:rPr>
              <w:t xml:space="preserve">now </w:t>
            </w:r>
            <w:r w:rsidR="0071377E">
              <w:rPr>
                <w:sz w:val="23"/>
                <w:szCs w:val="23"/>
              </w:rPr>
              <w:t xml:space="preserve">actively considering </w:t>
            </w:r>
            <w:r w:rsidR="00833563">
              <w:rPr>
                <w:sz w:val="23"/>
                <w:szCs w:val="23"/>
              </w:rPr>
              <w:t xml:space="preserve">whether </w:t>
            </w:r>
            <w:r w:rsidR="0071377E">
              <w:rPr>
                <w:sz w:val="23"/>
                <w:szCs w:val="23"/>
              </w:rPr>
              <w:t xml:space="preserve">it should in future be seeking to become a subsidiary body of TPC.  </w:t>
            </w:r>
          </w:p>
          <w:p w14:paraId="1B513E16" w14:textId="77777777" w:rsidR="000E2CBA" w:rsidRDefault="000E2CBA" w:rsidP="00A317E9">
            <w:pPr>
              <w:pStyle w:val="ListParagraph"/>
              <w:spacing w:after="0" w:line="240" w:lineRule="auto"/>
              <w:ind w:left="0"/>
              <w:rPr>
                <w:sz w:val="23"/>
                <w:szCs w:val="23"/>
              </w:rPr>
            </w:pPr>
          </w:p>
          <w:p w14:paraId="16C7A34B" w14:textId="4E47F479" w:rsidR="000E2CBA" w:rsidRDefault="000E2CBA" w:rsidP="00A317E9">
            <w:pPr>
              <w:pStyle w:val="ListParagraph"/>
              <w:spacing w:after="0" w:line="240" w:lineRule="auto"/>
              <w:ind w:left="0"/>
              <w:rPr>
                <w:sz w:val="23"/>
                <w:szCs w:val="23"/>
              </w:rPr>
            </w:pPr>
            <w:r>
              <w:rPr>
                <w:sz w:val="23"/>
                <w:szCs w:val="23"/>
              </w:rPr>
              <w:t>Colleen Kaye asked about the increase in bank fees.  Paul Carey explained that this is due to moving from paper ledger accounting onto electronic accounting (using Xero) – the bank concerned makes a charge for the electronic transfer of the accounting information.</w:t>
            </w:r>
          </w:p>
          <w:p w14:paraId="3E67A5E6" w14:textId="77777777" w:rsidR="000E2CBA" w:rsidRDefault="000E2CBA" w:rsidP="000E2CBA">
            <w:pPr>
              <w:pStyle w:val="ListParagraph"/>
              <w:spacing w:after="0" w:line="240" w:lineRule="auto"/>
              <w:ind w:left="0"/>
              <w:rPr>
                <w:b/>
                <w:sz w:val="23"/>
                <w:szCs w:val="23"/>
              </w:rPr>
            </w:pPr>
            <w:r>
              <w:rPr>
                <w:sz w:val="23"/>
                <w:szCs w:val="23"/>
              </w:rPr>
              <w:t xml:space="preserve">                                                                                                                                                        </w:t>
            </w:r>
            <w:r>
              <w:rPr>
                <w:b/>
                <w:sz w:val="23"/>
                <w:szCs w:val="23"/>
              </w:rPr>
              <w:t>CARRIED</w:t>
            </w:r>
          </w:p>
          <w:p w14:paraId="3D0C93EC" w14:textId="592CBED2" w:rsidR="00A317E9" w:rsidRPr="0024317D" w:rsidRDefault="00A317E9" w:rsidP="00A317E9">
            <w:pPr>
              <w:spacing w:after="0" w:line="240" w:lineRule="auto"/>
              <w:contextualSpacing/>
              <w:rPr>
                <w:sz w:val="23"/>
                <w:szCs w:val="23"/>
              </w:rPr>
            </w:pPr>
          </w:p>
        </w:tc>
      </w:tr>
      <w:tr w:rsidR="00667612" w:rsidRPr="00084C0E" w14:paraId="59C5A600" w14:textId="77777777" w:rsidTr="00A14085">
        <w:tc>
          <w:tcPr>
            <w:tcW w:w="221" w:type="pct"/>
            <w:tcMar>
              <w:left w:w="0" w:type="dxa"/>
              <w:right w:w="0" w:type="dxa"/>
            </w:tcMar>
          </w:tcPr>
          <w:p w14:paraId="23326194" w14:textId="77777777" w:rsidR="00667612" w:rsidRPr="00043920" w:rsidRDefault="00667612" w:rsidP="00C55A8F">
            <w:pPr>
              <w:pStyle w:val="ListParagraph"/>
              <w:numPr>
                <w:ilvl w:val="0"/>
                <w:numId w:val="20"/>
              </w:numPr>
              <w:spacing w:after="0" w:line="240" w:lineRule="auto"/>
              <w:rPr>
                <w:b/>
                <w:caps/>
                <w:sz w:val="23"/>
                <w:szCs w:val="23"/>
              </w:rPr>
            </w:pPr>
          </w:p>
        </w:tc>
        <w:tc>
          <w:tcPr>
            <w:tcW w:w="4779" w:type="pct"/>
          </w:tcPr>
          <w:p w14:paraId="04252EF2" w14:textId="77777777" w:rsidR="00667612" w:rsidRDefault="00702AC6" w:rsidP="00B97EED">
            <w:pPr>
              <w:pStyle w:val="ListParagraph"/>
              <w:spacing w:after="0" w:line="240" w:lineRule="auto"/>
              <w:ind w:left="0"/>
              <w:rPr>
                <w:b/>
                <w:caps/>
                <w:sz w:val="23"/>
                <w:szCs w:val="23"/>
              </w:rPr>
            </w:pPr>
            <w:r w:rsidRPr="00702AC6">
              <w:rPr>
                <w:b/>
                <w:caps/>
                <w:sz w:val="23"/>
                <w:szCs w:val="23"/>
              </w:rPr>
              <w:t>Presentation on work with Youth and Children and Families</w:t>
            </w:r>
          </w:p>
          <w:p w14:paraId="169046A0" w14:textId="61CB6A11" w:rsidR="00702AC6" w:rsidRDefault="00702AC6" w:rsidP="00B97EED">
            <w:pPr>
              <w:pStyle w:val="ListParagraph"/>
              <w:spacing w:after="0" w:line="240" w:lineRule="auto"/>
              <w:ind w:left="0"/>
              <w:rPr>
                <w:sz w:val="23"/>
                <w:szCs w:val="23"/>
              </w:rPr>
            </w:pPr>
            <w:r w:rsidRPr="00702AC6">
              <w:rPr>
                <w:sz w:val="23"/>
                <w:szCs w:val="23"/>
              </w:rPr>
              <w:t>Di</w:t>
            </w:r>
            <w:r>
              <w:rPr>
                <w:sz w:val="23"/>
                <w:szCs w:val="23"/>
              </w:rPr>
              <w:t xml:space="preserve">ana Langdon and Karen </w:t>
            </w:r>
            <w:proofErr w:type="spellStart"/>
            <w:r>
              <w:rPr>
                <w:sz w:val="23"/>
                <w:szCs w:val="23"/>
              </w:rPr>
              <w:t>Spoelstra</w:t>
            </w:r>
            <w:proofErr w:type="spellEnd"/>
            <w:r>
              <w:rPr>
                <w:sz w:val="23"/>
                <w:szCs w:val="23"/>
              </w:rPr>
              <w:t xml:space="preserve"> gave this presentation.</w:t>
            </w:r>
          </w:p>
          <w:p w14:paraId="20B703F5" w14:textId="77777777" w:rsidR="004910F1" w:rsidRDefault="004910F1" w:rsidP="00B97EED">
            <w:pPr>
              <w:pStyle w:val="ListParagraph"/>
              <w:spacing w:after="0" w:line="240" w:lineRule="auto"/>
              <w:ind w:left="0"/>
              <w:rPr>
                <w:sz w:val="23"/>
                <w:szCs w:val="23"/>
              </w:rPr>
            </w:pPr>
          </w:p>
          <w:p w14:paraId="281F8467" w14:textId="1868B509" w:rsidR="004910F1" w:rsidRDefault="004910F1" w:rsidP="00B97EED">
            <w:pPr>
              <w:pStyle w:val="ListParagraph"/>
              <w:spacing w:after="0" w:line="240" w:lineRule="auto"/>
              <w:ind w:left="0"/>
              <w:rPr>
                <w:sz w:val="23"/>
                <w:szCs w:val="23"/>
              </w:rPr>
            </w:pPr>
            <w:r>
              <w:rPr>
                <w:sz w:val="23"/>
                <w:szCs w:val="23"/>
              </w:rPr>
              <w:t xml:space="preserve">Karen </w:t>
            </w:r>
            <w:proofErr w:type="spellStart"/>
            <w:r>
              <w:rPr>
                <w:sz w:val="23"/>
                <w:szCs w:val="23"/>
              </w:rPr>
              <w:t>Spoelstra</w:t>
            </w:r>
            <w:proofErr w:type="spellEnd"/>
            <w:r>
              <w:rPr>
                <w:sz w:val="23"/>
                <w:szCs w:val="23"/>
              </w:rPr>
              <w:t xml:space="preserve"> acknowledged the work done by Phil Trotter in his 5 years as National Youth Adviser which ended in September 2017.  Under his watch The Abbey our national youth ministry conference began, which is regularly attended by 200-250 people.  He also pioneered the Resourced website.  </w:t>
            </w:r>
          </w:p>
          <w:p w14:paraId="03F5CCA0" w14:textId="77777777" w:rsidR="004910F1" w:rsidRDefault="004910F1" w:rsidP="00B97EED">
            <w:pPr>
              <w:pStyle w:val="ListParagraph"/>
              <w:spacing w:after="0" w:line="240" w:lineRule="auto"/>
              <w:ind w:left="0"/>
              <w:rPr>
                <w:sz w:val="23"/>
                <w:szCs w:val="23"/>
              </w:rPr>
            </w:pPr>
          </w:p>
          <w:p w14:paraId="3119E67B" w14:textId="2B202BCD" w:rsidR="004910F1" w:rsidRDefault="004910F1" w:rsidP="00B97EED">
            <w:pPr>
              <w:pStyle w:val="ListParagraph"/>
              <w:spacing w:after="0" w:line="240" w:lineRule="auto"/>
              <w:ind w:left="0"/>
              <w:rPr>
                <w:sz w:val="23"/>
                <w:szCs w:val="23"/>
              </w:rPr>
            </w:pPr>
            <w:r>
              <w:rPr>
                <w:sz w:val="23"/>
                <w:szCs w:val="23"/>
              </w:rPr>
              <w:t xml:space="preserve">She also acknowledged and prayed for the young people of Christchurch for whom there has been a significant growth in mental heath issues. </w:t>
            </w:r>
          </w:p>
          <w:p w14:paraId="21D90467" w14:textId="77777777" w:rsidR="004910F1" w:rsidRDefault="004910F1" w:rsidP="00B97EED">
            <w:pPr>
              <w:pStyle w:val="ListParagraph"/>
              <w:spacing w:after="0" w:line="240" w:lineRule="auto"/>
              <w:ind w:left="0"/>
              <w:rPr>
                <w:sz w:val="23"/>
                <w:szCs w:val="23"/>
              </w:rPr>
            </w:pPr>
          </w:p>
          <w:p w14:paraId="69DCB493" w14:textId="72D481E3" w:rsidR="004910F1" w:rsidRDefault="00E05EFA" w:rsidP="00B97EED">
            <w:pPr>
              <w:pStyle w:val="ListParagraph"/>
              <w:spacing w:after="0" w:line="240" w:lineRule="auto"/>
              <w:ind w:left="0"/>
              <w:rPr>
                <w:sz w:val="23"/>
                <w:szCs w:val="23"/>
              </w:rPr>
            </w:pPr>
            <w:r>
              <w:rPr>
                <w:sz w:val="23"/>
                <w:szCs w:val="23"/>
              </w:rPr>
              <w:t>Diana Langdon said that across different dioceses there are stories of life, glimpses of how the church has grown, and signs that God is doing a new thing among the youngest of his disciples – Messy Churches, The Abbey, intergenerational services, leadership programmes, discipleship camps, Top Parish, youth group – they all make up a picture of how our Anglican dioceses are welcoming and growing the young people.  Sometimes</w:t>
            </w:r>
            <w:r w:rsidR="000703D5">
              <w:rPr>
                <w:sz w:val="23"/>
                <w:szCs w:val="23"/>
              </w:rPr>
              <w:t xml:space="preserve"> we get it </w:t>
            </w:r>
            <w:r>
              <w:rPr>
                <w:sz w:val="23"/>
                <w:szCs w:val="23"/>
              </w:rPr>
              <w:t>right</w:t>
            </w:r>
            <w:r w:rsidR="000703D5">
              <w:rPr>
                <w:sz w:val="23"/>
                <w:szCs w:val="23"/>
              </w:rPr>
              <w:t xml:space="preserve">, sometimes we get it wrong.  </w:t>
            </w:r>
          </w:p>
          <w:p w14:paraId="1F620347" w14:textId="77777777" w:rsidR="004910F1" w:rsidRPr="00E05EFA" w:rsidRDefault="004910F1" w:rsidP="00E05EFA">
            <w:pPr>
              <w:pStyle w:val="ListParagraph"/>
              <w:spacing w:after="0" w:line="240" w:lineRule="auto"/>
              <w:ind w:left="0"/>
              <w:rPr>
                <w:sz w:val="23"/>
                <w:szCs w:val="23"/>
              </w:rPr>
            </w:pPr>
          </w:p>
          <w:p w14:paraId="0E248F64" w14:textId="6922DBC1" w:rsidR="00E05EFA" w:rsidRPr="00E05EFA" w:rsidRDefault="00E05EFA" w:rsidP="00E05EFA">
            <w:pPr>
              <w:pStyle w:val="ListParagraph"/>
              <w:spacing w:after="0" w:line="240" w:lineRule="auto"/>
              <w:ind w:left="0"/>
              <w:rPr>
                <w:sz w:val="23"/>
                <w:szCs w:val="23"/>
              </w:rPr>
            </w:pPr>
            <w:r w:rsidRPr="00E05EFA">
              <w:rPr>
                <w:sz w:val="23"/>
                <w:szCs w:val="23"/>
              </w:rPr>
              <w:t xml:space="preserve">This was </w:t>
            </w:r>
            <w:r>
              <w:rPr>
                <w:sz w:val="23"/>
                <w:szCs w:val="23"/>
              </w:rPr>
              <w:t>followed by s</w:t>
            </w:r>
            <w:r w:rsidRPr="00E05EFA">
              <w:rPr>
                <w:sz w:val="23"/>
                <w:szCs w:val="23"/>
              </w:rPr>
              <w:t>mall group prayer for Youth and Children and Families</w:t>
            </w:r>
            <w:r>
              <w:rPr>
                <w:sz w:val="23"/>
                <w:szCs w:val="23"/>
              </w:rPr>
              <w:t xml:space="preserve"> ministry in our </w:t>
            </w:r>
            <w:proofErr w:type="spellStart"/>
            <w:r>
              <w:rPr>
                <w:sz w:val="23"/>
                <w:szCs w:val="23"/>
              </w:rPr>
              <w:t>dicoeses</w:t>
            </w:r>
            <w:proofErr w:type="spellEnd"/>
            <w:r>
              <w:rPr>
                <w:sz w:val="23"/>
                <w:szCs w:val="23"/>
              </w:rPr>
              <w:t>.</w:t>
            </w:r>
          </w:p>
          <w:p w14:paraId="795575D8" w14:textId="77777777" w:rsidR="00E05EFA" w:rsidRDefault="00E05EFA" w:rsidP="00E05EFA">
            <w:pPr>
              <w:pStyle w:val="ListParagraph"/>
              <w:spacing w:after="0" w:line="240" w:lineRule="auto"/>
              <w:ind w:left="0"/>
              <w:rPr>
                <w:b/>
                <w:caps/>
                <w:sz w:val="23"/>
                <w:szCs w:val="23"/>
              </w:rPr>
            </w:pPr>
          </w:p>
          <w:p w14:paraId="48C492C8" w14:textId="1FB5A777" w:rsidR="00E05EFA" w:rsidRDefault="00E05EFA" w:rsidP="00E05EFA">
            <w:pPr>
              <w:spacing w:after="0" w:line="240" w:lineRule="auto"/>
              <w:rPr>
                <w:sz w:val="23"/>
                <w:szCs w:val="23"/>
              </w:rPr>
            </w:pPr>
            <w:r w:rsidRPr="004625D9">
              <w:rPr>
                <w:sz w:val="23"/>
                <w:szCs w:val="23"/>
              </w:rPr>
              <w:t xml:space="preserve">The Conference then adjourned for </w:t>
            </w:r>
            <w:r>
              <w:rPr>
                <w:sz w:val="23"/>
                <w:szCs w:val="23"/>
              </w:rPr>
              <w:t>lunch</w:t>
            </w:r>
            <w:r w:rsidRPr="004625D9">
              <w:rPr>
                <w:sz w:val="23"/>
                <w:szCs w:val="23"/>
              </w:rPr>
              <w:t>.</w:t>
            </w:r>
          </w:p>
          <w:p w14:paraId="5ED62E93" w14:textId="4739FC49" w:rsidR="00E05EFA" w:rsidRPr="00B97EED" w:rsidRDefault="00E05EFA" w:rsidP="00E05EFA">
            <w:pPr>
              <w:pStyle w:val="ListParagraph"/>
              <w:spacing w:after="0" w:line="240" w:lineRule="auto"/>
              <w:ind w:left="0"/>
              <w:rPr>
                <w:b/>
                <w:caps/>
                <w:sz w:val="23"/>
                <w:szCs w:val="23"/>
              </w:rPr>
            </w:pPr>
          </w:p>
        </w:tc>
      </w:tr>
      <w:tr w:rsidR="00667612" w:rsidRPr="00084C0E" w14:paraId="0691B6F2" w14:textId="77777777" w:rsidTr="00A14085">
        <w:tc>
          <w:tcPr>
            <w:tcW w:w="221" w:type="pct"/>
            <w:tcMar>
              <w:left w:w="0" w:type="dxa"/>
              <w:right w:w="0" w:type="dxa"/>
            </w:tcMar>
          </w:tcPr>
          <w:p w14:paraId="70F60896" w14:textId="07B7CC01" w:rsidR="00667612" w:rsidRPr="00043920" w:rsidRDefault="00667612" w:rsidP="00C55A8F">
            <w:pPr>
              <w:pStyle w:val="ListParagraph"/>
              <w:numPr>
                <w:ilvl w:val="0"/>
                <w:numId w:val="20"/>
              </w:numPr>
              <w:spacing w:after="0" w:line="240" w:lineRule="auto"/>
              <w:rPr>
                <w:b/>
                <w:caps/>
                <w:sz w:val="23"/>
                <w:szCs w:val="23"/>
              </w:rPr>
            </w:pPr>
          </w:p>
        </w:tc>
        <w:tc>
          <w:tcPr>
            <w:tcW w:w="4779" w:type="pct"/>
          </w:tcPr>
          <w:p w14:paraId="6D2CA6A0" w14:textId="77777777" w:rsidR="00667612" w:rsidRDefault="00E05EFA" w:rsidP="00B97EED">
            <w:pPr>
              <w:pStyle w:val="ListParagraph"/>
              <w:spacing w:after="0" w:line="240" w:lineRule="auto"/>
              <w:ind w:left="0"/>
              <w:rPr>
                <w:b/>
                <w:caps/>
                <w:sz w:val="23"/>
                <w:szCs w:val="23"/>
              </w:rPr>
            </w:pPr>
            <w:r w:rsidRPr="00E05EFA">
              <w:rPr>
                <w:b/>
                <w:caps/>
                <w:sz w:val="23"/>
                <w:szCs w:val="23"/>
              </w:rPr>
              <w:t>Commissioning of National Youth Facilitator</w:t>
            </w:r>
          </w:p>
          <w:p w14:paraId="2EFCB51B" w14:textId="5DCBD28B" w:rsidR="00E05EFA" w:rsidRPr="00E05EFA" w:rsidRDefault="00E05EFA" w:rsidP="00E05EFA">
            <w:pPr>
              <w:pStyle w:val="ListParagraph"/>
              <w:spacing w:after="0" w:line="240" w:lineRule="auto"/>
              <w:ind w:left="0"/>
              <w:rPr>
                <w:sz w:val="23"/>
                <w:szCs w:val="23"/>
              </w:rPr>
            </w:pPr>
            <w:r w:rsidRPr="00E05EFA">
              <w:rPr>
                <w:sz w:val="23"/>
                <w:szCs w:val="23"/>
              </w:rPr>
              <w:t>L</w:t>
            </w:r>
            <w:r>
              <w:rPr>
                <w:sz w:val="23"/>
                <w:szCs w:val="23"/>
              </w:rPr>
              <w:t>o</w:t>
            </w:r>
            <w:r w:rsidRPr="00E05EFA">
              <w:rPr>
                <w:sz w:val="23"/>
                <w:szCs w:val="23"/>
              </w:rPr>
              <w:t xml:space="preserve">rna </w:t>
            </w:r>
            <w:proofErr w:type="spellStart"/>
            <w:r w:rsidRPr="00E05EFA">
              <w:rPr>
                <w:sz w:val="23"/>
                <w:szCs w:val="23"/>
              </w:rPr>
              <w:t>Gray</w:t>
            </w:r>
            <w:proofErr w:type="spellEnd"/>
            <w:r w:rsidRPr="00E05EFA">
              <w:rPr>
                <w:sz w:val="23"/>
                <w:szCs w:val="23"/>
              </w:rPr>
              <w:t xml:space="preserve"> was </w:t>
            </w:r>
            <w:r>
              <w:rPr>
                <w:sz w:val="23"/>
                <w:szCs w:val="23"/>
              </w:rPr>
              <w:t>welcomed</w:t>
            </w:r>
            <w:r w:rsidR="006E206E">
              <w:rPr>
                <w:sz w:val="23"/>
                <w:szCs w:val="23"/>
              </w:rPr>
              <w:t xml:space="preserve"> and</w:t>
            </w:r>
            <w:r>
              <w:rPr>
                <w:sz w:val="23"/>
                <w:szCs w:val="23"/>
              </w:rPr>
              <w:t xml:space="preserve"> introduced</w:t>
            </w:r>
            <w:r w:rsidR="006E206E">
              <w:rPr>
                <w:sz w:val="23"/>
                <w:szCs w:val="23"/>
              </w:rPr>
              <w:t xml:space="preserve"> by Karen </w:t>
            </w:r>
            <w:proofErr w:type="spellStart"/>
            <w:r w:rsidR="006E206E">
              <w:rPr>
                <w:sz w:val="23"/>
                <w:szCs w:val="23"/>
              </w:rPr>
              <w:t>Spoelstra</w:t>
            </w:r>
            <w:proofErr w:type="spellEnd"/>
            <w:r w:rsidR="006E206E">
              <w:rPr>
                <w:sz w:val="23"/>
                <w:szCs w:val="23"/>
              </w:rPr>
              <w:t xml:space="preserve">, </w:t>
            </w:r>
            <w:r>
              <w:rPr>
                <w:sz w:val="23"/>
                <w:szCs w:val="23"/>
              </w:rPr>
              <w:t xml:space="preserve">and </w:t>
            </w:r>
            <w:r w:rsidR="006E206E">
              <w:rPr>
                <w:sz w:val="23"/>
                <w:szCs w:val="23"/>
              </w:rPr>
              <w:t xml:space="preserve">then </w:t>
            </w:r>
            <w:r>
              <w:rPr>
                <w:sz w:val="23"/>
                <w:szCs w:val="23"/>
              </w:rPr>
              <w:t xml:space="preserve">presented to </w:t>
            </w:r>
            <w:r>
              <w:rPr>
                <w:sz w:val="23"/>
                <w:szCs w:val="23"/>
              </w:rPr>
              <w:t xml:space="preserve">The Most Rev’d Philip Richardson </w:t>
            </w:r>
            <w:r>
              <w:rPr>
                <w:sz w:val="23"/>
                <w:szCs w:val="23"/>
              </w:rPr>
              <w:t>who then commissioned Lorna into th</w:t>
            </w:r>
            <w:r w:rsidR="006E206E">
              <w:rPr>
                <w:sz w:val="23"/>
                <w:szCs w:val="23"/>
              </w:rPr>
              <w:t>e</w:t>
            </w:r>
            <w:r>
              <w:rPr>
                <w:sz w:val="23"/>
                <w:szCs w:val="23"/>
              </w:rPr>
              <w:t xml:space="preserve"> role </w:t>
            </w:r>
            <w:r w:rsidR="006E206E">
              <w:rPr>
                <w:sz w:val="23"/>
                <w:szCs w:val="23"/>
              </w:rPr>
              <w:t>of</w:t>
            </w:r>
            <w:r>
              <w:rPr>
                <w:sz w:val="23"/>
                <w:szCs w:val="23"/>
              </w:rPr>
              <w:t xml:space="preserve"> </w:t>
            </w:r>
            <w:r w:rsidR="006E206E" w:rsidRPr="006E206E">
              <w:rPr>
                <w:sz w:val="23"/>
                <w:szCs w:val="23"/>
              </w:rPr>
              <w:t>National Youth Facilitator</w:t>
            </w:r>
            <w:r w:rsidR="006E206E">
              <w:rPr>
                <w:sz w:val="23"/>
                <w:szCs w:val="23"/>
              </w:rPr>
              <w:t>.</w:t>
            </w:r>
          </w:p>
          <w:p w14:paraId="29B4579C" w14:textId="352A333F" w:rsidR="00E05EFA" w:rsidRPr="00B97EED" w:rsidRDefault="00E05EFA" w:rsidP="00E05EFA">
            <w:pPr>
              <w:pStyle w:val="ListParagraph"/>
              <w:spacing w:after="0" w:line="240" w:lineRule="auto"/>
              <w:ind w:left="0"/>
              <w:rPr>
                <w:b/>
                <w:caps/>
                <w:sz w:val="23"/>
                <w:szCs w:val="23"/>
              </w:rPr>
            </w:pPr>
          </w:p>
        </w:tc>
      </w:tr>
      <w:tr w:rsidR="00667612" w:rsidRPr="00084C0E" w14:paraId="552FFDF9" w14:textId="77777777" w:rsidTr="00A14085">
        <w:tc>
          <w:tcPr>
            <w:tcW w:w="221" w:type="pct"/>
            <w:tcMar>
              <w:left w:w="0" w:type="dxa"/>
              <w:right w:w="0" w:type="dxa"/>
            </w:tcMar>
          </w:tcPr>
          <w:p w14:paraId="0F0557C2" w14:textId="77777777" w:rsidR="00667612" w:rsidRPr="00043920" w:rsidRDefault="00667612" w:rsidP="00C55A8F">
            <w:pPr>
              <w:pStyle w:val="ListParagraph"/>
              <w:numPr>
                <w:ilvl w:val="0"/>
                <w:numId w:val="20"/>
              </w:numPr>
              <w:spacing w:after="0" w:line="240" w:lineRule="auto"/>
              <w:rPr>
                <w:b/>
                <w:caps/>
                <w:sz w:val="23"/>
                <w:szCs w:val="23"/>
              </w:rPr>
            </w:pPr>
          </w:p>
        </w:tc>
        <w:tc>
          <w:tcPr>
            <w:tcW w:w="4779" w:type="pct"/>
          </w:tcPr>
          <w:p w14:paraId="6DD67F76" w14:textId="77777777" w:rsidR="00667612" w:rsidRDefault="001F2FC4" w:rsidP="00B97EED">
            <w:pPr>
              <w:pStyle w:val="ListParagraph"/>
              <w:spacing w:after="0" w:line="240" w:lineRule="auto"/>
              <w:ind w:left="0"/>
              <w:rPr>
                <w:b/>
                <w:caps/>
                <w:sz w:val="23"/>
                <w:szCs w:val="23"/>
              </w:rPr>
            </w:pPr>
            <w:r w:rsidRPr="001F2FC4">
              <w:rPr>
                <w:b/>
                <w:caps/>
                <w:sz w:val="23"/>
                <w:szCs w:val="23"/>
              </w:rPr>
              <w:t>Diocese Sharing</w:t>
            </w:r>
            <w:r>
              <w:rPr>
                <w:b/>
                <w:caps/>
                <w:sz w:val="23"/>
                <w:szCs w:val="23"/>
              </w:rPr>
              <w:t xml:space="preserve"> – waikato/taranaki</w:t>
            </w:r>
          </w:p>
          <w:p w14:paraId="13FF535A" w14:textId="18ADC764" w:rsidR="001F2FC4" w:rsidRPr="001F2FC4" w:rsidRDefault="001F2FC4" w:rsidP="001F2FC4">
            <w:pPr>
              <w:pStyle w:val="ListParagraph"/>
              <w:spacing w:after="0" w:line="240" w:lineRule="auto"/>
              <w:ind w:left="0"/>
              <w:rPr>
                <w:sz w:val="23"/>
                <w:szCs w:val="23"/>
              </w:rPr>
            </w:pPr>
            <w:r>
              <w:rPr>
                <w:sz w:val="23"/>
                <w:szCs w:val="23"/>
              </w:rPr>
              <w:t>T</w:t>
            </w:r>
            <w:r w:rsidRPr="001F2FC4">
              <w:rPr>
                <w:sz w:val="23"/>
                <w:szCs w:val="23"/>
              </w:rPr>
              <w:t>he Dio</w:t>
            </w:r>
            <w:r>
              <w:rPr>
                <w:sz w:val="23"/>
                <w:szCs w:val="23"/>
              </w:rPr>
              <w:t>ces</w:t>
            </w:r>
            <w:r w:rsidRPr="001F2FC4">
              <w:rPr>
                <w:sz w:val="23"/>
                <w:szCs w:val="23"/>
              </w:rPr>
              <w:t>e of</w:t>
            </w:r>
            <w:r>
              <w:rPr>
                <w:sz w:val="23"/>
                <w:szCs w:val="23"/>
              </w:rPr>
              <w:t xml:space="preserve"> Waikato/Taranaki gave a presentation.</w:t>
            </w:r>
          </w:p>
          <w:p w14:paraId="452D5440" w14:textId="77777777" w:rsidR="001F2FC4" w:rsidRDefault="001F2FC4" w:rsidP="001F2FC4">
            <w:pPr>
              <w:pStyle w:val="ListParagraph"/>
              <w:spacing w:after="0" w:line="240" w:lineRule="auto"/>
              <w:ind w:left="0"/>
              <w:rPr>
                <w:sz w:val="23"/>
                <w:szCs w:val="23"/>
              </w:rPr>
            </w:pPr>
          </w:p>
          <w:p w14:paraId="5DC70598" w14:textId="3BD1A153" w:rsidR="001F2FC4" w:rsidRPr="001F2FC4" w:rsidRDefault="001F2FC4" w:rsidP="001F2FC4">
            <w:pPr>
              <w:pStyle w:val="ListParagraph"/>
              <w:spacing w:after="0" w:line="240" w:lineRule="auto"/>
              <w:ind w:left="0"/>
              <w:rPr>
                <w:sz w:val="23"/>
                <w:szCs w:val="23"/>
              </w:rPr>
            </w:pPr>
            <w:r>
              <w:rPr>
                <w:sz w:val="23"/>
                <w:szCs w:val="23"/>
              </w:rPr>
              <w:t xml:space="preserve">This was followed </w:t>
            </w:r>
            <w:r w:rsidR="00D534E2">
              <w:rPr>
                <w:sz w:val="23"/>
                <w:szCs w:val="23"/>
              </w:rPr>
              <w:t>by small group</w:t>
            </w:r>
            <w:r w:rsidR="00106125">
              <w:rPr>
                <w:sz w:val="23"/>
                <w:szCs w:val="23"/>
              </w:rPr>
              <w:t xml:space="preserve"> prayer for that diocese, and then discussion in diocese groups about what they heard, what was encouraging and what was challenging in each diocese’s own context.</w:t>
            </w:r>
          </w:p>
          <w:p w14:paraId="5B047601" w14:textId="21AD64C3" w:rsidR="001F2FC4" w:rsidRPr="00B97EED" w:rsidRDefault="001F2FC4" w:rsidP="001F2FC4">
            <w:pPr>
              <w:pStyle w:val="ListParagraph"/>
              <w:spacing w:after="0" w:line="240" w:lineRule="auto"/>
              <w:ind w:left="0"/>
              <w:rPr>
                <w:b/>
                <w:caps/>
                <w:sz w:val="23"/>
                <w:szCs w:val="23"/>
              </w:rPr>
            </w:pPr>
          </w:p>
        </w:tc>
      </w:tr>
      <w:tr w:rsidR="006E206E" w:rsidRPr="00084C0E" w14:paraId="61C67C75" w14:textId="77777777" w:rsidTr="00A14085">
        <w:tc>
          <w:tcPr>
            <w:tcW w:w="221" w:type="pct"/>
            <w:tcMar>
              <w:left w:w="0" w:type="dxa"/>
              <w:right w:w="0" w:type="dxa"/>
            </w:tcMar>
          </w:tcPr>
          <w:p w14:paraId="6B589561" w14:textId="58E4BA51" w:rsidR="006E206E" w:rsidRPr="00043920" w:rsidRDefault="006E206E" w:rsidP="00C55A8F">
            <w:pPr>
              <w:pStyle w:val="ListParagraph"/>
              <w:numPr>
                <w:ilvl w:val="0"/>
                <w:numId w:val="20"/>
              </w:numPr>
              <w:spacing w:after="0" w:line="240" w:lineRule="auto"/>
              <w:rPr>
                <w:b/>
                <w:caps/>
                <w:sz w:val="23"/>
                <w:szCs w:val="23"/>
              </w:rPr>
            </w:pPr>
          </w:p>
        </w:tc>
        <w:tc>
          <w:tcPr>
            <w:tcW w:w="4779" w:type="pct"/>
          </w:tcPr>
          <w:p w14:paraId="59BCD78F" w14:textId="76C83ED0" w:rsidR="00106125" w:rsidRDefault="00106125" w:rsidP="00106125">
            <w:pPr>
              <w:pStyle w:val="ListParagraph"/>
              <w:spacing w:after="0" w:line="240" w:lineRule="auto"/>
              <w:ind w:left="0"/>
              <w:rPr>
                <w:b/>
                <w:caps/>
                <w:sz w:val="23"/>
                <w:szCs w:val="23"/>
              </w:rPr>
            </w:pPr>
            <w:r w:rsidRPr="001F2FC4">
              <w:rPr>
                <w:b/>
                <w:caps/>
                <w:sz w:val="23"/>
                <w:szCs w:val="23"/>
              </w:rPr>
              <w:t>Diocese Sharing</w:t>
            </w:r>
            <w:r>
              <w:rPr>
                <w:b/>
                <w:caps/>
                <w:sz w:val="23"/>
                <w:szCs w:val="23"/>
              </w:rPr>
              <w:t xml:space="preserve"> – </w:t>
            </w:r>
            <w:r>
              <w:rPr>
                <w:b/>
                <w:caps/>
                <w:sz w:val="23"/>
                <w:szCs w:val="23"/>
              </w:rPr>
              <w:t>CHRISTCHURCH</w:t>
            </w:r>
          </w:p>
          <w:p w14:paraId="3CA66AF5" w14:textId="23D12D81" w:rsidR="00106125" w:rsidRPr="001F2FC4" w:rsidRDefault="00106125" w:rsidP="00106125">
            <w:pPr>
              <w:pStyle w:val="ListParagraph"/>
              <w:spacing w:after="0" w:line="240" w:lineRule="auto"/>
              <w:ind w:left="0"/>
              <w:rPr>
                <w:sz w:val="23"/>
                <w:szCs w:val="23"/>
              </w:rPr>
            </w:pPr>
            <w:r>
              <w:rPr>
                <w:sz w:val="23"/>
                <w:szCs w:val="23"/>
              </w:rPr>
              <w:t>T</w:t>
            </w:r>
            <w:r w:rsidRPr="001F2FC4">
              <w:rPr>
                <w:sz w:val="23"/>
                <w:szCs w:val="23"/>
              </w:rPr>
              <w:t>he Dio</w:t>
            </w:r>
            <w:r>
              <w:rPr>
                <w:sz w:val="23"/>
                <w:szCs w:val="23"/>
              </w:rPr>
              <w:t>ces</w:t>
            </w:r>
            <w:r w:rsidRPr="001F2FC4">
              <w:rPr>
                <w:sz w:val="23"/>
                <w:szCs w:val="23"/>
              </w:rPr>
              <w:t>e of</w:t>
            </w:r>
            <w:r>
              <w:rPr>
                <w:sz w:val="23"/>
                <w:szCs w:val="23"/>
              </w:rPr>
              <w:t xml:space="preserve"> </w:t>
            </w:r>
            <w:r>
              <w:rPr>
                <w:sz w:val="23"/>
                <w:szCs w:val="23"/>
              </w:rPr>
              <w:t>Christchurch</w:t>
            </w:r>
            <w:r>
              <w:rPr>
                <w:sz w:val="23"/>
                <w:szCs w:val="23"/>
              </w:rPr>
              <w:t xml:space="preserve"> gave a presentation.</w:t>
            </w:r>
          </w:p>
          <w:p w14:paraId="576202F5" w14:textId="77777777" w:rsidR="00106125" w:rsidRDefault="00106125" w:rsidP="00106125">
            <w:pPr>
              <w:pStyle w:val="ListParagraph"/>
              <w:spacing w:after="0" w:line="240" w:lineRule="auto"/>
              <w:ind w:left="0"/>
              <w:rPr>
                <w:sz w:val="23"/>
                <w:szCs w:val="23"/>
              </w:rPr>
            </w:pPr>
          </w:p>
          <w:p w14:paraId="6618558E" w14:textId="77777777" w:rsidR="00106125" w:rsidRPr="001F2FC4" w:rsidRDefault="00106125" w:rsidP="00106125">
            <w:pPr>
              <w:pStyle w:val="ListParagraph"/>
              <w:spacing w:after="0" w:line="240" w:lineRule="auto"/>
              <w:ind w:left="0"/>
              <w:rPr>
                <w:sz w:val="23"/>
                <w:szCs w:val="23"/>
              </w:rPr>
            </w:pPr>
            <w:r>
              <w:rPr>
                <w:sz w:val="23"/>
                <w:szCs w:val="23"/>
              </w:rPr>
              <w:t>This was followed by small group prayer for that diocese, and then discussion in diocese groups about what they heard, what was encouraging and what was challenging in each diocese’s own context.</w:t>
            </w:r>
          </w:p>
          <w:p w14:paraId="40679B88" w14:textId="77777777" w:rsidR="006E206E" w:rsidRPr="00B97EED" w:rsidRDefault="006E206E" w:rsidP="00B97EED">
            <w:pPr>
              <w:pStyle w:val="ListParagraph"/>
              <w:spacing w:after="0" w:line="240" w:lineRule="auto"/>
              <w:ind w:left="0"/>
              <w:rPr>
                <w:b/>
                <w:caps/>
                <w:sz w:val="23"/>
                <w:szCs w:val="23"/>
              </w:rPr>
            </w:pPr>
          </w:p>
        </w:tc>
      </w:tr>
      <w:tr w:rsidR="006E206E" w:rsidRPr="00084C0E" w14:paraId="1C021E8C" w14:textId="77777777" w:rsidTr="00A14085">
        <w:tc>
          <w:tcPr>
            <w:tcW w:w="221" w:type="pct"/>
            <w:tcMar>
              <w:left w:w="0" w:type="dxa"/>
              <w:right w:w="0" w:type="dxa"/>
            </w:tcMar>
          </w:tcPr>
          <w:p w14:paraId="62228185" w14:textId="77777777" w:rsidR="006E206E" w:rsidRPr="00043920" w:rsidRDefault="006E206E" w:rsidP="00C55A8F">
            <w:pPr>
              <w:pStyle w:val="ListParagraph"/>
              <w:numPr>
                <w:ilvl w:val="0"/>
                <w:numId w:val="20"/>
              </w:numPr>
              <w:spacing w:after="0" w:line="240" w:lineRule="auto"/>
              <w:rPr>
                <w:b/>
                <w:caps/>
                <w:sz w:val="23"/>
                <w:szCs w:val="23"/>
              </w:rPr>
            </w:pPr>
          </w:p>
        </w:tc>
        <w:tc>
          <w:tcPr>
            <w:tcW w:w="4779" w:type="pct"/>
          </w:tcPr>
          <w:p w14:paraId="7B62FA81" w14:textId="2CE1CA59" w:rsidR="00A907F4" w:rsidRDefault="00A907F4" w:rsidP="00A907F4">
            <w:pPr>
              <w:pStyle w:val="ListParagraph"/>
              <w:spacing w:after="0" w:line="240" w:lineRule="auto"/>
              <w:ind w:left="0"/>
              <w:rPr>
                <w:b/>
                <w:caps/>
                <w:sz w:val="23"/>
                <w:szCs w:val="23"/>
              </w:rPr>
            </w:pPr>
            <w:r w:rsidRPr="001F2FC4">
              <w:rPr>
                <w:b/>
                <w:caps/>
                <w:sz w:val="23"/>
                <w:szCs w:val="23"/>
              </w:rPr>
              <w:t>Diocese Sharing</w:t>
            </w:r>
            <w:r>
              <w:rPr>
                <w:b/>
                <w:caps/>
                <w:sz w:val="23"/>
                <w:szCs w:val="23"/>
              </w:rPr>
              <w:t xml:space="preserve"> – </w:t>
            </w:r>
            <w:r>
              <w:rPr>
                <w:b/>
                <w:caps/>
                <w:sz w:val="23"/>
                <w:szCs w:val="23"/>
              </w:rPr>
              <w:t>DUNEDIN</w:t>
            </w:r>
          </w:p>
          <w:p w14:paraId="1F311C5A" w14:textId="74AB8FE0" w:rsidR="00A907F4" w:rsidRPr="001F2FC4" w:rsidRDefault="00A907F4" w:rsidP="00A907F4">
            <w:pPr>
              <w:pStyle w:val="ListParagraph"/>
              <w:spacing w:after="0" w:line="240" w:lineRule="auto"/>
              <w:ind w:left="0"/>
              <w:rPr>
                <w:sz w:val="23"/>
                <w:szCs w:val="23"/>
              </w:rPr>
            </w:pPr>
            <w:r>
              <w:rPr>
                <w:sz w:val="23"/>
                <w:szCs w:val="23"/>
              </w:rPr>
              <w:t>T</w:t>
            </w:r>
            <w:r w:rsidRPr="001F2FC4">
              <w:rPr>
                <w:sz w:val="23"/>
                <w:szCs w:val="23"/>
              </w:rPr>
              <w:t>he Dio</w:t>
            </w:r>
            <w:r>
              <w:rPr>
                <w:sz w:val="23"/>
                <w:szCs w:val="23"/>
              </w:rPr>
              <w:t>ces</w:t>
            </w:r>
            <w:r w:rsidRPr="001F2FC4">
              <w:rPr>
                <w:sz w:val="23"/>
                <w:szCs w:val="23"/>
              </w:rPr>
              <w:t>e of</w:t>
            </w:r>
            <w:r>
              <w:rPr>
                <w:sz w:val="23"/>
                <w:szCs w:val="23"/>
              </w:rPr>
              <w:t xml:space="preserve"> </w:t>
            </w:r>
            <w:r>
              <w:rPr>
                <w:sz w:val="23"/>
                <w:szCs w:val="23"/>
              </w:rPr>
              <w:t>Dunedin</w:t>
            </w:r>
            <w:r>
              <w:rPr>
                <w:sz w:val="23"/>
                <w:szCs w:val="23"/>
              </w:rPr>
              <w:t xml:space="preserve"> gave a presentation.</w:t>
            </w:r>
          </w:p>
          <w:p w14:paraId="3A197B58" w14:textId="77777777" w:rsidR="00A907F4" w:rsidRDefault="00A907F4" w:rsidP="00A907F4">
            <w:pPr>
              <w:pStyle w:val="ListParagraph"/>
              <w:spacing w:after="0" w:line="240" w:lineRule="auto"/>
              <w:ind w:left="0"/>
              <w:rPr>
                <w:sz w:val="23"/>
                <w:szCs w:val="23"/>
              </w:rPr>
            </w:pPr>
          </w:p>
          <w:p w14:paraId="7E9D9FDA" w14:textId="77777777" w:rsidR="00A907F4" w:rsidRPr="001F2FC4" w:rsidRDefault="00A907F4" w:rsidP="00A907F4">
            <w:pPr>
              <w:pStyle w:val="ListParagraph"/>
              <w:spacing w:after="0" w:line="240" w:lineRule="auto"/>
              <w:ind w:left="0"/>
              <w:rPr>
                <w:sz w:val="23"/>
                <w:szCs w:val="23"/>
              </w:rPr>
            </w:pPr>
            <w:r>
              <w:rPr>
                <w:sz w:val="23"/>
                <w:szCs w:val="23"/>
              </w:rPr>
              <w:t>This was followed by small group prayer for that diocese, and then discussion in diocese groups about what they heard, what was encouraging and what was challenging in each diocese’s own context.</w:t>
            </w:r>
          </w:p>
          <w:p w14:paraId="000A79F1" w14:textId="77777777" w:rsidR="00A907F4" w:rsidRDefault="00A907F4" w:rsidP="00A907F4">
            <w:pPr>
              <w:spacing w:after="0" w:line="240" w:lineRule="auto"/>
              <w:rPr>
                <w:sz w:val="23"/>
                <w:szCs w:val="23"/>
              </w:rPr>
            </w:pPr>
          </w:p>
          <w:p w14:paraId="02764285" w14:textId="1E829B72" w:rsidR="00A907F4" w:rsidRDefault="00A907F4" w:rsidP="00A907F4">
            <w:pPr>
              <w:spacing w:after="0" w:line="240" w:lineRule="auto"/>
              <w:rPr>
                <w:sz w:val="23"/>
                <w:szCs w:val="23"/>
              </w:rPr>
            </w:pPr>
            <w:r w:rsidRPr="004625D9">
              <w:rPr>
                <w:sz w:val="23"/>
                <w:szCs w:val="23"/>
              </w:rPr>
              <w:t xml:space="preserve">The Conference then adjourned for </w:t>
            </w:r>
            <w:r>
              <w:rPr>
                <w:sz w:val="23"/>
                <w:szCs w:val="23"/>
              </w:rPr>
              <w:t>the day</w:t>
            </w:r>
            <w:r w:rsidRPr="004625D9">
              <w:rPr>
                <w:sz w:val="23"/>
                <w:szCs w:val="23"/>
              </w:rPr>
              <w:t>.</w:t>
            </w:r>
          </w:p>
          <w:p w14:paraId="60CFB93C" w14:textId="77777777" w:rsidR="006E206E" w:rsidRPr="00B97EED" w:rsidRDefault="006E206E" w:rsidP="00B97EED">
            <w:pPr>
              <w:pStyle w:val="ListParagraph"/>
              <w:spacing w:after="0" w:line="240" w:lineRule="auto"/>
              <w:ind w:left="0"/>
              <w:rPr>
                <w:b/>
                <w:caps/>
                <w:sz w:val="23"/>
                <w:szCs w:val="23"/>
              </w:rPr>
            </w:pPr>
          </w:p>
        </w:tc>
      </w:tr>
    </w:tbl>
    <w:p w14:paraId="57CCDCCC" w14:textId="77777777" w:rsidR="00A907F4" w:rsidRDefault="00A907F4" w:rsidP="00A907F4">
      <w:pPr>
        <w:spacing w:after="0" w:line="240" w:lineRule="auto"/>
      </w:pPr>
    </w:p>
    <w:p w14:paraId="6DEEA34F" w14:textId="77777777" w:rsidR="00682C10" w:rsidRDefault="00682C10" w:rsidP="00A907F4">
      <w:pPr>
        <w:spacing w:after="0" w:line="240" w:lineRule="auto"/>
      </w:pPr>
    </w:p>
    <w:p w14:paraId="693F5CD1" w14:textId="622A2EA7" w:rsidR="00A907F4" w:rsidRPr="00EB66C6" w:rsidRDefault="00A907F4" w:rsidP="00A907F4">
      <w:pPr>
        <w:spacing w:after="0" w:line="240" w:lineRule="auto"/>
        <w:rPr>
          <w:u w:val="single"/>
        </w:rPr>
      </w:pPr>
      <w:r>
        <w:rPr>
          <w:u w:val="single"/>
        </w:rPr>
        <w:t>SATURD</w:t>
      </w:r>
      <w:r w:rsidRPr="00EB66C6">
        <w:rPr>
          <w:u w:val="single"/>
        </w:rPr>
        <w:t xml:space="preserve">AY </w:t>
      </w:r>
      <w:r>
        <w:rPr>
          <w:u w:val="single"/>
        </w:rPr>
        <w:t>5</w:t>
      </w:r>
      <w:r w:rsidRPr="00EB66C6">
        <w:rPr>
          <w:u w:val="single"/>
        </w:rPr>
        <w:t xml:space="preserve"> MAY 2018</w:t>
      </w:r>
    </w:p>
    <w:p w14:paraId="3ED8AE8B" w14:textId="77777777" w:rsidR="00A907F4" w:rsidRDefault="00A907F4" w:rsidP="00A907F4">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990"/>
      </w:tblGrid>
      <w:tr w:rsidR="00A907F4" w:rsidRPr="00084C0E" w14:paraId="02B0B866" w14:textId="77777777" w:rsidTr="00A42666">
        <w:tc>
          <w:tcPr>
            <w:tcW w:w="221" w:type="pct"/>
            <w:tcMar>
              <w:left w:w="0" w:type="dxa"/>
              <w:right w:w="0" w:type="dxa"/>
            </w:tcMar>
          </w:tcPr>
          <w:p w14:paraId="2DB7D1E4" w14:textId="77777777" w:rsidR="00A907F4" w:rsidRPr="00043920" w:rsidRDefault="00A907F4" w:rsidP="00A907F4">
            <w:pPr>
              <w:pStyle w:val="ListParagraph"/>
              <w:numPr>
                <w:ilvl w:val="0"/>
                <w:numId w:val="20"/>
              </w:numPr>
              <w:spacing w:after="0" w:line="240" w:lineRule="auto"/>
              <w:rPr>
                <w:b/>
                <w:caps/>
                <w:sz w:val="23"/>
                <w:szCs w:val="23"/>
              </w:rPr>
            </w:pPr>
          </w:p>
        </w:tc>
        <w:tc>
          <w:tcPr>
            <w:tcW w:w="4779" w:type="pct"/>
          </w:tcPr>
          <w:p w14:paraId="40E8AA92" w14:textId="61873D3E" w:rsidR="00A907F4" w:rsidRDefault="00A907F4" w:rsidP="00A42666">
            <w:pPr>
              <w:spacing w:after="0" w:line="240" w:lineRule="auto"/>
              <w:rPr>
                <w:b/>
                <w:caps/>
                <w:sz w:val="23"/>
                <w:szCs w:val="23"/>
              </w:rPr>
            </w:pPr>
            <w:r w:rsidRPr="00A907F4">
              <w:rPr>
                <w:b/>
                <w:caps/>
                <w:sz w:val="23"/>
                <w:szCs w:val="23"/>
              </w:rPr>
              <w:t xml:space="preserve">Discussion of General Synod </w:t>
            </w:r>
            <w:r>
              <w:rPr>
                <w:b/>
                <w:caps/>
                <w:sz w:val="23"/>
                <w:szCs w:val="23"/>
              </w:rPr>
              <w:t>BILLS/</w:t>
            </w:r>
            <w:r w:rsidRPr="00A907F4">
              <w:rPr>
                <w:b/>
                <w:caps/>
                <w:sz w:val="23"/>
                <w:szCs w:val="23"/>
              </w:rPr>
              <w:t>Motions</w:t>
            </w:r>
          </w:p>
          <w:p w14:paraId="6AC7BE34" w14:textId="15AF905A" w:rsidR="00A907F4" w:rsidRDefault="00A907F4" w:rsidP="00A907F4">
            <w:pPr>
              <w:pStyle w:val="ListParagraph"/>
              <w:spacing w:after="0" w:line="240" w:lineRule="auto"/>
              <w:ind w:left="0"/>
              <w:rPr>
                <w:sz w:val="23"/>
                <w:szCs w:val="23"/>
              </w:rPr>
            </w:pPr>
            <w:r>
              <w:rPr>
                <w:sz w:val="23"/>
                <w:szCs w:val="23"/>
              </w:rPr>
              <w:t>The General Synod bills/motions that had been prioritised on the previous day were discussed in order of priority as established by that process</w:t>
            </w:r>
            <w:r w:rsidRPr="00A907F4">
              <w:rPr>
                <w:sz w:val="23"/>
                <w:szCs w:val="23"/>
              </w:rPr>
              <w:t>.</w:t>
            </w:r>
          </w:p>
          <w:p w14:paraId="1D3EAC0B" w14:textId="77777777" w:rsidR="00A907F4" w:rsidRDefault="00A907F4" w:rsidP="00A907F4">
            <w:pPr>
              <w:pStyle w:val="ListParagraph"/>
              <w:spacing w:after="0" w:line="240" w:lineRule="auto"/>
              <w:ind w:left="0"/>
              <w:rPr>
                <w:b/>
                <w:caps/>
                <w:sz w:val="23"/>
                <w:szCs w:val="23"/>
              </w:rPr>
            </w:pPr>
          </w:p>
          <w:p w14:paraId="085AD8EC" w14:textId="77777777" w:rsidR="002E1FFD" w:rsidRDefault="002E1FFD" w:rsidP="002E1FFD">
            <w:pPr>
              <w:spacing w:after="0" w:line="240" w:lineRule="auto"/>
              <w:rPr>
                <w:sz w:val="23"/>
                <w:szCs w:val="23"/>
              </w:rPr>
            </w:pPr>
            <w:r w:rsidRPr="004625D9">
              <w:rPr>
                <w:sz w:val="23"/>
                <w:szCs w:val="23"/>
              </w:rPr>
              <w:t>The Conference then adjourned for morning tea.</w:t>
            </w:r>
          </w:p>
          <w:p w14:paraId="4A38DE30" w14:textId="4BDCA58C" w:rsidR="002E1FFD" w:rsidRPr="009B3652" w:rsidRDefault="002E1FFD" w:rsidP="00A907F4">
            <w:pPr>
              <w:pStyle w:val="ListParagraph"/>
              <w:spacing w:after="0" w:line="240" w:lineRule="auto"/>
              <w:ind w:left="0"/>
              <w:rPr>
                <w:b/>
                <w:caps/>
                <w:sz w:val="23"/>
                <w:szCs w:val="23"/>
              </w:rPr>
            </w:pPr>
          </w:p>
        </w:tc>
      </w:tr>
      <w:tr w:rsidR="002E1FFD" w:rsidRPr="00084C0E" w14:paraId="2B9519CC" w14:textId="77777777" w:rsidTr="00A42666">
        <w:tc>
          <w:tcPr>
            <w:tcW w:w="221" w:type="pct"/>
            <w:tcMar>
              <w:left w:w="0" w:type="dxa"/>
              <w:right w:w="0" w:type="dxa"/>
            </w:tcMar>
          </w:tcPr>
          <w:p w14:paraId="21D677B9" w14:textId="77777777" w:rsidR="002E1FFD" w:rsidRPr="00043920" w:rsidRDefault="002E1FFD" w:rsidP="00A907F4">
            <w:pPr>
              <w:pStyle w:val="ListParagraph"/>
              <w:numPr>
                <w:ilvl w:val="0"/>
                <w:numId w:val="20"/>
              </w:numPr>
              <w:spacing w:after="0" w:line="240" w:lineRule="auto"/>
              <w:rPr>
                <w:b/>
                <w:caps/>
                <w:sz w:val="23"/>
                <w:szCs w:val="23"/>
              </w:rPr>
            </w:pPr>
          </w:p>
        </w:tc>
        <w:tc>
          <w:tcPr>
            <w:tcW w:w="4779" w:type="pct"/>
          </w:tcPr>
          <w:p w14:paraId="6B113D9B" w14:textId="2A1F873B" w:rsidR="000B6D8E" w:rsidRDefault="000B6D8E" w:rsidP="000B6D8E">
            <w:pPr>
              <w:pStyle w:val="ListParagraph"/>
              <w:spacing w:after="0" w:line="240" w:lineRule="auto"/>
              <w:ind w:left="0"/>
              <w:rPr>
                <w:b/>
                <w:caps/>
                <w:sz w:val="23"/>
                <w:szCs w:val="23"/>
              </w:rPr>
            </w:pPr>
            <w:r w:rsidRPr="001F2FC4">
              <w:rPr>
                <w:b/>
                <w:caps/>
                <w:sz w:val="23"/>
                <w:szCs w:val="23"/>
              </w:rPr>
              <w:t>Diocese Sharing</w:t>
            </w:r>
            <w:r>
              <w:rPr>
                <w:b/>
                <w:caps/>
                <w:sz w:val="23"/>
                <w:szCs w:val="23"/>
              </w:rPr>
              <w:t xml:space="preserve"> – </w:t>
            </w:r>
            <w:r>
              <w:rPr>
                <w:b/>
                <w:caps/>
                <w:sz w:val="23"/>
                <w:szCs w:val="23"/>
              </w:rPr>
              <w:t>nelson</w:t>
            </w:r>
          </w:p>
          <w:p w14:paraId="0F75617E" w14:textId="399C1167" w:rsidR="000B6D8E" w:rsidRPr="001F2FC4" w:rsidRDefault="000B6D8E" w:rsidP="000B6D8E">
            <w:pPr>
              <w:pStyle w:val="ListParagraph"/>
              <w:spacing w:after="0" w:line="240" w:lineRule="auto"/>
              <w:ind w:left="0"/>
              <w:rPr>
                <w:sz w:val="23"/>
                <w:szCs w:val="23"/>
              </w:rPr>
            </w:pPr>
            <w:r>
              <w:rPr>
                <w:sz w:val="23"/>
                <w:szCs w:val="23"/>
              </w:rPr>
              <w:t>T</w:t>
            </w:r>
            <w:r w:rsidRPr="001F2FC4">
              <w:rPr>
                <w:sz w:val="23"/>
                <w:szCs w:val="23"/>
              </w:rPr>
              <w:t>he Dio</w:t>
            </w:r>
            <w:r>
              <w:rPr>
                <w:sz w:val="23"/>
                <w:szCs w:val="23"/>
              </w:rPr>
              <w:t>ces</w:t>
            </w:r>
            <w:r w:rsidRPr="001F2FC4">
              <w:rPr>
                <w:sz w:val="23"/>
                <w:szCs w:val="23"/>
              </w:rPr>
              <w:t>e of</w:t>
            </w:r>
            <w:r>
              <w:rPr>
                <w:sz w:val="23"/>
                <w:szCs w:val="23"/>
              </w:rPr>
              <w:t xml:space="preserve"> </w:t>
            </w:r>
            <w:r>
              <w:rPr>
                <w:sz w:val="23"/>
                <w:szCs w:val="23"/>
              </w:rPr>
              <w:t>Nelson</w:t>
            </w:r>
            <w:r>
              <w:rPr>
                <w:sz w:val="23"/>
                <w:szCs w:val="23"/>
              </w:rPr>
              <w:t xml:space="preserve"> gave a presentation.</w:t>
            </w:r>
          </w:p>
          <w:p w14:paraId="2529CDC1" w14:textId="77777777" w:rsidR="000B6D8E" w:rsidRDefault="000B6D8E" w:rsidP="000B6D8E">
            <w:pPr>
              <w:pStyle w:val="ListParagraph"/>
              <w:spacing w:after="0" w:line="240" w:lineRule="auto"/>
              <w:ind w:left="0"/>
              <w:rPr>
                <w:sz w:val="23"/>
                <w:szCs w:val="23"/>
              </w:rPr>
            </w:pPr>
          </w:p>
          <w:p w14:paraId="4FC73AAE" w14:textId="77777777" w:rsidR="000B6D8E" w:rsidRPr="001F2FC4" w:rsidRDefault="000B6D8E" w:rsidP="000B6D8E">
            <w:pPr>
              <w:pStyle w:val="ListParagraph"/>
              <w:spacing w:after="0" w:line="240" w:lineRule="auto"/>
              <w:ind w:left="0"/>
              <w:rPr>
                <w:sz w:val="23"/>
                <w:szCs w:val="23"/>
              </w:rPr>
            </w:pPr>
            <w:r>
              <w:rPr>
                <w:sz w:val="23"/>
                <w:szCs w:val="23"/>
              </w:rPr>
              <w:t>This was followed by small group prayer for that diocese, and then discussion in diocese groups about what they heard, what was encouraging and what was challenging in each diocese’s own context.</w:t>
            </w:r>
          </w:p>
          <w:p w14:paraId="29230FB0" w14:textId="77777777" w:rsidR="000B6D8E" w:rsidRDefault="000B6D8E" w:rsidP="002E1FFD">
            <w:pPr>
              <w:spacing w:after="0" w:line="240" w:lineRule="auto"/>
              <w:rPr>
                <w:sz w:val="23"/>
                <w:szCs w:val="23"/>
              </w:rPr>
            </w:pPr>
          </w:p>
          <w:p w14:paraId="090C8AD9" w14:textId="55CEABF7" w:rsidR="002E1FFD" w:rsidRDefault="002E1FFD" w:rsidP="002E1FFD">
            <w:pPr>
              <w:spacing w:after="0" w:line="240" w:lineRule="auto"/>
              <w:rPr>
                <w:sz w:val="23"/>
                <w:szCs w:val="23"/>
              </w:rPr>
            </w:pPr>
            <w:r w:rsidRPr="004625D9">
              <w:rPr>
                <w:sz w:val="23"/>
                <w:szCs w:val="23"/>
              </w:rPr>
              <w:t xml:space="preserve">The Conference then adjourned for </w:t>
            </w:r>
            <w:r>
              <w:rPr>
                <w:sz w:val="23"/>
                <w:szCs w:val="23"/>
              </w:rPr>
              <w:t>lunch</w:t>
            </w:r>
            <w:r w:rsidRPr="004625D9">
              <w:rPr>
                <w:sz w:val="23"/>
                <w:szCs w:val="23"/>
              </w:rPr>
              <w:t>.</w:t>
            </w:r>
          </w:p>
          <w:p w14:paraId="3BBBB82B" w14:textId="77777777" w:rsidR="002E1FFD" w:rsidRPr="00A907F4" w:rsidRDefault="002E1FFD" w:rsidP="002E1FFD">
            <w:pPr>
              <w:pStyle w:val="ListParagraph"/>
              <w:spacing w:after="0" w:line="240" w:lineRule="auto"/>
              <w:ind w:left="0"/>
              <w:rPr>
                <w:b/>
                <w:caps/>
                <w:sz w:val="23"/>
                <w:szCs w:val="23"/>
              </w:rPr>
            </w:pPr>
          </w:p>
        </w:tc>
      </w:tr>
      <w:tr w:rsidR="00A907F4" w:rsidRPr="00084C0E" w14:paraId="3EC60848" w14:textId="77777777" w:rsidTr="00A42666">
        <w:tc>
          <w:tcPr>
            <w:tcW w:w="221" w:type="pct"/>
            <w:tcMar>
              <w:left w:w="0" w:type="dxa"/>
              <w:right w:w="0" w:type="dxa"/>
            </w:tcMar>
          </w:tcPr>
          <w:p w14:paraId="509ED62E" w14:textId="77777777" w:rsidR="00A907F4" w:rsidRPr="00043920" w:rsidRDefault="00A907F4" w:rsidP="00A907F4">
            <w:pPr>
              <w:pStyle w:val="ListParagraph"/>
              <w:numPr>
                <w:ilvl w:val="0"/>
                <w:numId w:val="20"/>
              </w:numPr>
              <w:spacing w:after="0" w:line="240" w:lineRule="auto"/>
              <w:rPr>
                <w:b/>
                <w:caps/>
                <w:sz w:val="23"/>
                <w:szCs w:val="23"/>
              </w:rPr>
            </w:pPr>
          </w:p>
        </w:tc>
        <w:tc>
          <w:tcPr>
            <w:tcW w:w="4779" w:type="pct"/>
          </w:tcPr>
          <w:p w14:paraId="241CAFE4" w14:textId="67B4DBA9" w:rsidR="002E1FFD" w:rsidRDefault="002E1FFD" w:rsidP="002E1FFD">
            <w:pPr>
              <w:pStyle w:val="ListParagraph"/>
              <w:spacing w:after="0" w:line="240" w:lineRule="auto"/>
              <w:ind w:left="0"/>
              <w:rPr>
                <w:b/>
                <w:caps/>
                <w:sz w:val="23"/>
                <w:szCs w:val="23"/>
              </w:rPr>
            </w:pPr>
            <w:r w:rsidRPr="001F2FC4">
              <w:rPr>
                <w:b/>
                <w:caps/>
                <w:sz w:val="23"/>
                <w:szCs w:val="23"/>
              </w:rPr>
              <w:t>Diocese Sharing</w:t>
            </w:r>
            <w:r>
              <w:rPr>
                <w:b/>
                <w:caps/>
                <w:sz w:val="23"/>
                <w:szCs w:val="23"/>
              </w:rPr>
              <w:t xml:space="preserve"> – </w:t>
            </w:r>
            <w:r w:rsidR="000B6D8E">
              <w:rPr>
                <w:b/>
                <w:caps/>
                <w:sz w:val="23"/>
                <w:szCs w:val="23"/>
              </w:rPr>
              <w:t>AUCKLAND, WAIAPU, WELLINGTON</w:t>
            </w:r>
          </w:p>
          <w:p w14:paraId="7B947DBD" w14:textId="4FB0AC84" w:rsidR="002E1FFD" w:rsidRPr="001F2FC4" w:rsidRDefault="002E1FFD" w:rsidP="002E1FFD">
            <w:pPr>
              <w:pStyle w:val="ListParagraph"/>
              <w:spacing w:after="0" w:line="240" w:lineRule="auto"/>
              <w:ind w:left="0"/>
              <w:rPr>
                <w:sz w:val="23"/>
                <w:szCs w:val="23"/>
              </w:rPr>
            </w:pPr>
            <w:r>
              <w:rPr>
                <w:sz w:val="23"/>
                <w:szCs w:val="23"/>
              </w:rPr>
              <w:t>T</w:t>
            </w:r>
            <w:r w:rsidRPr="001F2FC4">
              <w:rPr>
                <w:sz w:val="23"/>
                <w:szCs w:val="23"/>
              </w:rPr>
              <w:t>he Dio</w:t>
            </w:r>
            <w:r>
              <w:rPr>
                <w:sz w:val="23"/>
                <w:szCs w:val="23"/>
              </w:rPr>
              <w:t>ces</w:t>
            </w:r>
            <w:r w:rsidRPr="001F2FC4">
              <w:rPr>
                <w:sz w:val="23"/>
                <w:szCs w:val="23"/>
              </w:rPr>
              <w:t>e</w:t>
            </w:r>
            <w:r w:rsidR="000B6D8E">
              <w:rPr>
                <w:sz w:val="23"/>
                <w:szCs w:val="23"/>
              </w:rPr>
              <w:t>s</w:t>
            </w:r>
            <w:r w:rsidRPr="001F2FC4">
              <w:rPr>
                <w:sz w:val="23"/>
                <w:szCs w:val="23"/>
              </w:rPr>
              <w:t xml:space="preserve"> of</w:t>
            </w:r>
            <w:r>
              <w:rPr>
                <w:sz w:val="23"/>
                <w:szCs w:val="23"/>
              </w:rPr>
              <w:t xml:space="preserve"> </w:t>
            </w:r>
            <w:r w:rsidR="000B6D8E" w:rsidRPr="000B6D8E">
              <w:rPr>
                <w:sz w:val="23"/>
                <w:szCs w:val="23"/>
              </w:rPr>
              <w:t xml:space="preserve">Auckland, </w:t>
            </w:r>
            <w:proofErr w:type="spellStart"/>
            <w:r w:rsidR="000B6D8E" w:rsidRPr="000B6D8E">
              <w:rPr>
                <w:sz w:val="23"/>
                <w:szCs w:val="23"/>
              </w:rPr>
              <w:t>Waiapu</w:t>
            </w:r>
            <w:proofErr w:type="spellEnd"/>
            <w:r w:rsidR="000B6D8E" w:rsidRPr="000B6D8E">
              <w:rPr>
                <w:sz w:val="23"/>
                <w:szCs w:val="23"/>
              </w:rPr>
              <w:t xml:space="preserve">, </w:t>
            </w:r>
            <w:r w:rsidR="000B6D8E">
              <w:rPr>
                <w:sz w:val="23"/>
                <w:szCs w:val="23"/>
              </w:rPr>
              <w:t xml:space="preserve">and </w:t>
            </w:r>
            <w:r w:rsidR="000B6D8E" w:rsidRPr="000B6D8E">
              <w:rPr>
                <w:sz w:val="23"/>
                <w:szCs w:val="23"/>
              </w:rPr>
              <w:t xml:space="preserve">Wellington </w:t>
            </w:r>
            <w:r w:rsidR="000B6D8E">
              <w:rPr>
                <w:sz w:val="23"/>
                <w:szCs w:val="23"/>
              </w:rPr>
              <w:t xml:space="preserve">each </w:t>
            </w:r>
            <w:r>
              <w:rPr>
                <w:sz w:val="23"/>
                <w:szCs w:val="23"/>
              </w:rPr>
              <w:t>gave a presentation.</w:t>
            </w:r>
          </w:p>
          <w:p w14:paraId="0AA8B98B" w14:textId="77777777" w:rsidR="002E1FFD" w:rsidRDefault="002E1FFD" w:rsidP="002E1FFD">
            <w:pPr>
              <w:pStyle w:val="ListParagraph"/>
              <w:spacing w:after="0" w:line="240" w:lineRule="auto"/>
              <w:ind w:left="0"/>
              <w:rPr>
                <w:sz w:val="23"/>
                <w:szCs w:val="23"/>
              </w:rPr>
            </w:pPr>
          </w:p>
          <w:p w14:paraId="05E2C2F8" w14:textId="28CA419A" w:rsidR="002E1FFD" w:rsidRPr="001F2FC4" w:rsidRDefault="000B6D8E" w:rsidP="002E1FFD">
            <w:pPr>
              <w:pStyle w:val="ListParagraph"/>
              <w:spacing w:after="0" w:line="240" w:lineRule="auto"/>
              <w:ind w:left="0"/>
              <w:rPr>
                <w:sz w:val="23"/>
                <w:szCs w:val="23"/>
              </w:rPr>
            </w:pPr>
            <w:r>
              <w:rPr>
                <w:sz w:val="23"/>
                <w:szCs w:val="23"/>
              </w:rPr>
              <w:t>Each of these</w:t>
            </w:r>
            <w:r w:rsidR="002E1FFD">
              <w:rPr>
                <w:sz w:val="23"/>
                <w:szCs w:val="23"/>
              </w:rPr>
              <w:t xml:space="preserve"> w</w:t>
            </w:r>
            <w:r>
              <w:rPr>
                <w:sz w:val="23"/>
                <w:szCs w:val="23"/>
              </w:rPr>
              <w:t>ere</w:t>
            </w:r>
            <w:r w:rsidR="002E1FFD">
              <w:rPr>
                <w:sz w:val="23"/>
                <w:szCs w:val="23"/>
              </w:rPr>
              <w:t xml:space="preserve"> followed by small group prayer for that diocese, and then discussion in diocese groups about what they heard, what was encouraging and what was challenging in each diocese’s own context.</w:t>
            </w:r>
          </w:p>
          <w:p w14:paraId="576AFF03" w14:textId="77777777" w:rsidR="002E1FFD" w:rsidRDefault="002E1FFD" w:rsidP="002E1FFD">
            <w:pPr>
              <w:spacing w:after="0" w:line="240" w:lineRule="auto"/>
              <w:rPr>
                <w:b/>
                <w:caps/>
                <w:sz w:val="23"/>
                <w:szCs w:val="23"/>
              </w:rPr>
            </w:pPr>
          </w:p>
        </w:tc>
      </w:tr>
      <w:tr w:rsidR="000B6D8E" w:rsidRPr="00084C0E" w14:paraId="3DAAF76A" w14:textId="77777777" w:rsidTr="00A42666">
        <w:tc>
          <w:tcPr>
            <w:tcW w:w="221" w:type="pct"/>
            <w:tcMar>
              <w:left w:w="0" w:type="dxa"/>
              <w:right w:w="0" w:type="dxa"/>
            </w:tcMar>
          </w:tcPr>
          <w:p w14:paraId="3113EC30" w14:textId="77777777" w:rsidR="000B6D8E" w:rsidRPr="00043920" w:rsidRDefault="000B6D8E" w:rsidP="00A907F4">
            <w:pPr>
              <w:pStyle w:val="ListParagraph"/>
              <w:numPr>
                <w:ilvl w:val="0"/>
                <w:numId w:val="20"/>
              </w:numPr>
              <w:spacing w:after="0" w:line="240" w:lineRule="auto"/>
              <w:rPr>
                <w:b/>
                <w:caps/>
                <w:sz w:val="23"/>
                <w:szCs w:val="23"/>
              </w:rPr>
            </w:pPr>
          </w:p>
        </w:tc>
        <w:tc>
          <w:tcPr>
            <w:tcW w:w="4779" w:type="pct"/>
          </w:tcPr>
          <w:p w14:paraId="4957747E" w14:textId="381927AC" w:rsidR="000B6D8E" w:rsidRDefault="000B6D8E" w:rsidP="000B6D8E">
            <w:pPr>
              <w:spacing w:after="0" w:line="240" w:lineRule="auto"/>
              <w:rPr>
                <w:b/>
                <w:caps/>
                <w:sz w:val="23"/>
                <w:szCs w:val="23"/>
              </w:rPr>
            </w:pPr>
            <w:r w:rsidRPr="00A907F4">
              <w:rPr>
                <w:b/>
                <w:caps/>
                <w:sz w:val="23"/>
                <w:szCs w:val="23"/>
              </w:rPr>
              <w:t xml:space="preserve">Discussion of General Synod </w:t>
            </w:r>
            <w:r>
              <w:rPr>
                <w:b/>
                <w:caps/>
                <w:sz w:val="23"/>
                <w:szCs w:val="23"/>
              </w:rPr>
              <w:t>BILLS/</w:t>
            </w:r>
            <w:r w:rsidRPr="00A907F4">
              <w:rPr>
                <w:b/>
                <w:caps/>
                <w:sz w:val="23"/>
                <w:szCs w:val="23"/>
              </w:rPr>
              <w:t>Motions</w:t>
            </w:r>
            <w:r>
              <w:rPr>
                <w:b/>
                <w:caps/>
                <w:sz w:val="23"/>
                <w:szCs w:val="23"/>
              </w:rPr>
              <w:t xml:space="preserve"> (continued)</w:t>
            </w:r>
          </w:p>
          <w:p w14:paraId="7C19D5EC" w14:textId="489931D2" w:rsidR="000B6D8E" w:rsidRDefault="000B6D8E" w:rsidP="000B6D8E">
            <w:pPr>
              <w:pStyle w:val="ListParagraph"/>
              <w:spacing w:after="0" w:line="240" w:lineRule="auto"/>
              <w:ind w:left="0"/>
              <w:rPr>
                <w:sz w:val="23"/>
                <w:szCs w:val="23"/>
              </w:rPr>
            </w:pPr>
            <w:r>
              <w:rPr>
                <w:sz w:val="23"/>
                <w:szCs w:val="23"/>
              </w:rPr>
              <w:t xml:space="preserve">The </w:t>
            </w:r>
            <w:r>
              <w:rPr>
                <w:sz w:val="23"/>
                <w:szCs w:val="23"/>
              </w:rPr>
              <w:t xml:space="preserve">Conference continued discussion of </w:t>
            </w:r>
            <w:r>
              <w:rPr>
                <w:sz w:val="23"/>
                <w:szCs w:val="23"/>
              </w:rPr>
              <w:t xml:space="preserve">General Synod bills/motions that had been prioritised on the previous day in </w:t>
            </w:r>
            <w:r>
              <w:rPr>
                <w:sz w:val="23"/>
                <w:szCs w:val="23"/>
              </w:rPr>
              <w:t xml:space="preserve">the </w:t>
            </w:r>
            <w:r>
              <w:rPr>
                <w:sz w:val="23"/>
                <w:szCs w:val="23"/>
              </w:rPr>
              <w:t>order of priority as established by that process</w:t>
            </w:r>
            <w:r w:rsidRPr="00A907F4">
              <w:rPr>
                <w:sz w:val="23"/>
                <w:szCs w:val="23"/>
              </w:rPr>
              <w:t>.</w:t>
            </w:r>
          </w:p>
          <w:p w14:paraId="6458CC85" w14:textId="77777777" w:rsidR="000B6D8E" w:rsidRPr="001F2FC4" w:rsidRDefault="000B6D8E" w:rsidP="002E1FFD">
            <w:pPr>
              <w:pStyle w:val="ListParagraph"/>
              <w:spacing w:after="0" w:line="240" w:lineRule="auto"/>
              <w:ind w:left="0"/>
              <w:rPr>
                <w:b/>
                <w:caps/>
                <w:sz w:val="23"/>
                <w:szCs w:val="23"/>
              </w:rPr>
            </w:pPr>
          </w:p>
        </w:tc>
      </w:tr>
      <w:tr w:rsidR="00682C10" w:rsidRPr="00084C0E" w14:paraId="0744DC7E" w14:textId="77777777" w:rsidTr="00A42666">
        <w:tc>
          <w:tcPr>
            <w:tcW w:w="221" w:type="pct"/>
            <w:tcMar>
              <w:left w:w="0" w:type="dxa"/>
              <w:right w:w="0" w:type="dxa"/>
            </w:tcMar>
          </w:tcPr>
          <w:p w14:paraId="48A4077E" w14:textId="77777777" w:rsidR="00682C10" w:rsidRPr="00043920" w:rsidRDefault="00682C10" w:rsidP="00A907F4">
            <w:pPr>
              <w:pStyle w:val="ListParagraph"/>
              <w:numPr>
                <w:ilvl w:val="0"/>
                <w:numId w:val="20"/>
              </w:numPr>
              <w:spacing w:after="0" w:line="240" w:lineRule="auto"/>
              <w:rPr>
                <w:b/>
                <w:caps/>
                <w:sz w:val="23"/>
                <w:szCs w:val="23"/>
              </w:rPr>
            </w:pPr>
          </w:p>
        </w:tc>
        <w:tc>
          <w:tcPr>
            <w:tcW w:w="4779" w:type="pct"/>
          </w:tcPr>
          <w:p w14:paraId="77CB9481" w14:textId="77777777" w:rsidR="00682C10" w:rsidRDefault="00682C10" w:rsidP="000B6D8E">
            <w:pPr>
              <w:spacing w:after="0" w:line="240" w:lineRule="auto"/>
              <w:rPr>
                <w:b/>
                <w:caps/>
                <w:sz w:val="23"/>
                <w:szCs w:val="23"/>
              </w:rPr>
            </w:pPr>
            <w:r>
              <w:rPr>
                <w:b/>
                <w:caps/>
                <w:sz w:val="23"/>
                <w:szCs w:val="23"/>
              </w:rPr>
              <w:t>ELECTIONS</w:t>
            </w:r>
          </w:p>
          <w:p w14:paraId="78ADCEE9" w14:textId="00A06C33" w:rsidR="00682C10" w:rsidRDefault="00682C10" w:rsidP="00682C10">
            <w:pPr>
              <w:pStyle w:val="ListParagraph"/>
              <w:spacing w:after="0" w:line="240" w:lineRule="auto"/>
              <w:ind w:left="0"/>
              <w:rPr>
                <w:sz w:val="23"/>
                <w:szCs w:val="23"/>
              </w:rPr>
            </w:pPr>
            <w:r w:rsidRPr="00682C10">
              <w:rPr>
                <w:sz w:val="23"/>
                <w:szCs w:val="23"/>
              </w:rPr>
              <w:t xml:space="preserve">No elections were necessary.   </w:t>
            </w:r>
            <w:r>
              <w:rPr>
                <w:sz w:val="23"/>
                <w:szCs w:val="23"/>
              </w:rPr>
              <w:t>T</w:t>
            </w:r>
            <w:r w:rsidRPr="00682C10">
              <w:rPr>
                <w:sz w:val="23"/>
                <w:szCs w:val="23"/>
              </w:rPr>
              <w:t xml:space="preserve">he names of those who </w:t>
            </w:r>
            <w:r w:rsidR="007D400D">
              <w:rPr>
                <w:sz w:val="23"/>
                <w:szCs w:val="23"/>
              </w:rPr>
              <w:t>were</w:t>
            </w:r>
            <w:r w:rsidRPr="00682C10">
              <w:rPr>
                <w:sz w:val="23"/>
                <w:szCs w:val="23"/>
              </w:rPr>
              <w:t xml:space="preserve"> nominated to General Synod and those appointed to the Inter Diocesan Conference Coordinating Group </w:t>
            </w:r>
            <w:r>
              <w:rPr>
                <w:sz w:val="23"/>
                <w:szCs w:val="23"/>
              </w:rPr>
              <w:t xml:space="preserve">were </w:t>
            </w:r>
            <w:r w:rsidRPr="00682C10">
              <w:rPr>
                <w:sz w:val="23"/>
                <w:szCs w:val="23"/>
              </w:rPr>
              <w:t>as follows:</w:t>
            </w:r>
          </w:p>
          <w:p w14:paraId="3EE7C0D9" w14:textId="77777777" w:rsidR="00682C10" w:rsidRDefault="00682C10" w:rsidP="00682C10">
            <w:pPr>
              <w:pStyle w:val="ListParagraph"/>
              <w:spacing w:after="0" w:line="240" w:lineRule="auto"/>
              <w:ind w:left="0"/>
              <w:rPr>
                <w:sz w:val="23"/>
                <w:szCs w:val="23"/>
              </w:rPr>
            </w:pPr>
          </w:p>
          <w:p w14:paraId="028025DB" w14:textId="474817D4" w:rsidR="0022048B" w:rsidRPr="0022048B" w:rsidRDefault="0022048B" w:rsidP="0022048B">
            <w:pPr>
              <w:pStyle w:val="ListParagraph"/>
              <w:spacing w:after="0" w:line="240" w:lineRule="auto"/>
              <w:ind w:left="0"/>
              <w:rPr>
                <w:sz w:val="23"/>
                <w:szCs w:val="23"/>
              </w:rPr>
            </w:pPr>
            <w:r w:rsidRPr="0022048B">
              <w:rPr>
                <w:sz w:val="23"/>
                <w:szCs w:val="23"/>
              </w:rPr>
              <w:t xml:space="preserve">NOMINATIONS FROM IDC FORWARDED TO GENERAL SYNOD </w:t>
            </w:r>
          </w:p>
          <w:p w14:paraId="0938FE21" w14:textId="7D69992F" w:rsidR="0022048B" w:rsidRPr="0022048B" w:rsidRDefault="0022048B" w:rsidP="0022048B">
            <w:pPr>
              <w:pStyle w:val="ListParagraph"/>
              <w:spacing w:after="0" w:line="240" w:lineRule="auto"/>
              <w:ind w:left="0"/>
              <w:rPr>
                <w:sz w:val="23"/>
                <w:szCs w:val="23"/>
              </w:rPr>
            </w:pPr>
            <w:r w:rsidRPr="0022048B">
              <w:rPr>
                <w:b/>
                <w:sz w:val="23"/>
                <w:szCs w:val="23"/>
              </w:rPr>
              <w:t>Standing Committee of the General Synod /</w:t>
            </w:r>
            <w:proofErr w:type="spellStart"/>
            <w:r w:rsidRPr="0022048B">
              <w:rPr>
                <w:b/>
                <w:sz w:val="23"/>
                <w:szCs w:val="23"/>
              </w:rPr>
              <w:t>te</w:t>
            </w:r>
            <w:proofErr w:type="spellEnd"/>
            <w:r w:rsidRPr="0022048B">
              <w:rPr>
                <w:b/>
                <w:sz w:val="23"/>
                <w:szCs w:val="23"/>
              </w:rPr>
              <w:t xml:space="preserve"> </w:t>
            </w:r>
            <w:proofErr w:type="spellStart"/>
            <w:r w:rsidRPr="0022048B">
              <w:rPr>
                <w:b/>
                <w:sz w:val="23"/>
                <w:szCs w:val="23"/>
              </w:rPr>
              <w:t>Hīnota</w:t>
            </w:r>
            <w:proofErr w:type="spellEnd"/>
            <w:r w:rsidRPr="0022048B">
              <w:rPr>
                <w:b/>
                <w:sz w:val="23"/>
                <w:szCs w:val="23"/>
              </w:rPr>
              <w:t xml:space="preserve"> </w:t>
            </w:r>
            <w:proofErr w:type="spellStart"/>
            <w:r w:rsidRPr="0022048B">
              <w:rPr>
                <w:b/>
                <w:sz w:val="23"/>
                <w:szCs w:val="23"/>
              </w:rPr>
              <w:t>Whānui</w:t>
            </w:r>
            <w:proofErr w:type="spellEnd"/>
          </w:p>
          <w:p w14:paraId="243F77BB" w14:textId="1188597C" w:rsidR="0022048B" w:rsidRPr="0022048B" w:rsidRDefault="0022048B" w:rsidP="0022048B">
            <w:pPr>
              <w:pStyle w:val="ListParagraph"/>
              <w:spacing w:after="0" w:line="240" w:lineRule="auto"/>
              <w:ind w:left="0"/>
              <w:rPr>
                <w:sz w:val="23"/>
                <w:szCs w:val="23"/>
              </w:rPr>
            </w:pPr>
            <w:r w:rsidRPr="0022048B">
              <w:rPr>
                <w:sz w:val="23"/>
                <w:szCs w:val="23"/>
              </w:rPr>
              <w:t>Auckland</w:t>
            </w:r>
            <w:r w:rsidRPr="0022048B">
              <w:rPr>
                <w:sz w:val="23"/>
                <w:szCs w:val="23"/>
              </w:rPr>
              <w:tab/>
            </w:r>
            <w:r w:rsidRPr="0022048B">
              <w:rPr>
                <w:sz w:val="23"/>
                <w:szCs w:val="23"/>
              </w:rPr>
              <w:tab/>
            </w:r>
            <w:r w:rsidRPr="0022048B">
              <w:rPr>
                <w:sz w:val="23"/>
                <w:szCs w:val="23"/>
              </w:rPr>
              <w:t>The Rev’d Clare Barrie</w:t>
            </w:r>
          </w:p>
          <w:p w14:paraId="31E102DF" w14:textId="3B7AF646" w:rsidR="0022048B" w:rsidRPr="0022048B" w:rsidRDefault="0022048B" w:rsidP="0022048B">
            <w:pPr>
              <w:pStyle w:val="ListParagraph"/>
              <w:spacing w:after="0" w:line="240" w:lineRule="auto"/>
              <w:ind w:left="0"/>
              <w:rPr>
                <w:sz w:val="23"/>
                <w:szCs w:val="23"/>
              </w:rPr>
            </w:pPr>
            <w:r w:rsidRPr="0022048B">
              <w:rPr>
                <w:sz w:val="23"/>
                <w:szCs w:val="23"/>
              </w:rPr>
              <w:lastRenderedPageBreak/>
              <w:t>Christchurch</w:t>
            </w:r>
            <w:r w:rsidRPr="0022048B">
              <w:rPr>
                <w:sz w:val="23"/>
                <w:szCs w:val="23"/>
              </w:rPr>
              <w:tab/>
            </w:r>
            <w:r w:rsidRPr="0022048B">
              <w:rPr>
                <w:sz w:val="23"/>
                <w:szCs w:val="23"/>
              </w:rPr>
              <w:tab/>
            </w:r>
            <w:r w:rsidRPr="0022048B">
              <w:rPr>
                <w:sz w:val="23"/>
                <w:szCs w:val="23"/>
              </w:rPr>
              <w:t>Ms Lorraine (</w:t>
            </w:r>
            <w:proofErr w:type="spellStart"/>
            <w:r w:rsidRPr="0022048B">
              <w:rPr>
                <w:sz w:val="23"/>
                <w:szCs w:val="23"/>
              </w:rPr>
              <w:t>Moka</w:t>
            </w:r>
            <w:proofErr w:type="spellEnd"/>
            <w:r w:rsidRPr="0022048B">
              <w:rPr>
                <w:sz w:val="23"/>
                <w:szCs w:val="23"/>
              </w:rPr>
              <w:t>) Ritchie</w:t>
            </w:r>
          </w:p>
          <w:p w14:paraId="2037F8DC" w14:textId="690024C5" w:rsidR="0022048B" w:rsidRPr="0022048B" w:rsidRDefault="0022048B" w:rsidP="0022048B">
            <w:pPr>
              <w:pStyle w:val="ListParagraph"/>
              <w:spacing w:after="0" w:line="240" w:lineRule="auto"/>
              <w:ind w:left="0"/>
              <w:rPr>
                <w:sz w:val="23"/>
                <w:szCs w:val="23"/>
              </w:rPr>
            </w:pPr>
            <w:r w:rsidRPr="0022048B">
              <w:rPr>
                <w:sz w:val="23"/>
                <w:szCs w:val="23"/>
              </w:rPr>
              <w:t>Dunedin</w:t>
            </w:r>
            <w:r w:rsidRPr="0022048B">
              <w:rPr>
                <w:sz w:val="23"/>
                <w:szCs w:val="23"/>
              </w:rPr>
              <w:tab/>
            </w:r>
            <w:r w:rsidRPr="0022048B">
              <w:rPr>
                <w:sz w:val="23"/>
                <w:szCs w:val="23"/>
              </w:rPr>
              <w:tab/>
            </w:r>
            <w:r w:rsidRPr="0022048B">
              <w:rPr>
                <w:sz w:val="23"/>
                <w:szCs w:val="23"/>
              </w:rPr>
              <w:t>The Rev’d Michael Wallace</w:t>
            </w:r>
          </w:p>
          <w:p w14:paraId="1E52CD37" w14:textId="1F2C0323" w:rsidR="0022048B" w:rsidRPr="0022048B" w:rsidRDefault="0022048B" w:rsidP="0022048B">
            <w:pPr>
              <w:pStyle w:val="ListParagraph"/>
              <w:spacing w:after="0" w:line="240" w:lineRule="auto"/>
              <w:ind w:left="0"/>
              <w:rPr>
                <w:sz w:val="23"/>
                <w:szCs w:val="23"/>
              </w:rPr>
            </w:pPr>
            <w:r w:rsidRPr="0022048B">
              <w:rPr>
                <w:sz w:val="23"/>
                <w:szCs w:val="23"/>
              </w:rPr>
              <w:t>Nelson</w:t>
            </w:r>
            <w:r w:rsidRPr="0022048B">
              <w:rPr>
                <w:sz w:val="23"/>
                <w:szCs w:val="23"/>
              </w:rPr>
              <w:tab/>
            </w:r>
            <w:r w:rsidRPr="0022048B">
              <w:rPr>
                <w:sz w:val="23"/>
                <w:szCs w:val="23"/>
              </w:rPr>
              <w:tab/>
            </w:r>
            <w:r w:rsidRPr="0022048B">
              <w:rPr>
                <w:sz w:val="23"/>
                <w:szCs w:val="23"/>
              </w:rPr>
              <w:tab/>
              <w:t>Mr Ian Pask</w:t>
            </w:r>
          </w:p>
          <w:p w14:paraId="699780C8" w14:textId="76811D7E" w:rsidR="0022048B" w:rsidRPr="0022048B" w:rsidRDefault="0022048B" w:rsidP="0022048B">
            <w:pPr>
              <w:pStyle w:val="ListParagraph"/>
              <w:spacing w:after="0" w:line="240" w:lineRule="auto"/>
              <w:ind w:left="0"/>
              <w:rPr>
                <w:sz w:val="23"/>
                <w:szCs w:val="23"/>
              </w:rPr>
            </w:pPr>
            <w:proofErr w:type="spellStart"/>
            <w:r w:rsidRPr="0022048B">
              <w:rPr>
                <w:sz w:val="23"/>
                <w:szCs w:val="23"/>
              </w:rPr>
              <w:t>Waiapu</w:t>
            </w:r>
            <w:proofErr w:type="spellEnd"/>
            <w:r w:rsidRPr="0022048B">
              <w:rPr>
                <w:sz w:val="23"/>
                <w:szCs w:val="23"/>
              </w:rPr>
              <w:tab/>
            </w:r>
            <w:r w:rsidRPr="0022048B">
              <w:rPr>
                <w:sz w:val="23"/>
                <w:szCs w:val="23"/>
              </w:rPr>
              <w:tab/>
            </w:r>
            <w:r w:rsidRPr="0022048B">
              <w:rPr>
                <w:sz w:val="23"/>
                <w:szCs w:val="23"/>
              </w:rPr>
              <w:tab/>
              <w:t>The Rev Joanne Crosse</w:t>
            </w:r>
          </w:p>
          <w:p w14:paraId="743475A2" w14:textId="2F269524" w:rsidR="0022048B" w:rsidRDefault="0022048B" w:rsidP="0022048B">
            <w:pPr>
              <w:pStyle w:val="ListParagraph"/>
              <w:spacing w:after="0" w:line="240" w:lineRule="auto"/>
              <w:ind w:left="0"/>
              <w:rPr>
                <w:sz w:val="23"/>
                <w:szCs w:val="23"/>
              </w:rPr>
            </w:pPr>
            <w:r w:rsidRPr="0022048B">
              <w:rPr>
                <w:sz w:val="23"/>
                <w:szCs w:val="23"/>
              </w:rPr>
              <w:t>Waikato</w:t>
            </w:r>
            <w:r>
              <w:rPr>
                <w:sz w:val="23"/>
                <w:szCs w:val="23"/>
              </w:rPr>
              <w:t>/Taranaki</w:t>
            </w:r>
            <w:r w:rsidRPr="0022048B">
              <w:rPr>
                <w:sz w:val="23"/>
                <w:szCs w:val="23"/>
              </w:rPr>
              <w:tab/>
            </w:r>
            <w:r w:rsidRPr="0022048B">
              <w:rPr>
                <w:sz w:val="23"/>
                <w:szCs w:val="23"/>
              </w:rPr>
              <w:t>The Rev’d Jaqueline Paterson</w:t>
            </w:r>
          </w:p>
          <w:p w14:paraId="38A12A86" w14:textId="343A4264" w:rsidR="0022048B" w:rsidRDefault="0022048B" w:rsidP="0022048B">
            <w:pPr>
              <w:pStyle w:val="ListParagraph"/>
              <w:spacing w:after="0" w:line="240" w:lineRule="auto"/>
              <w:ind w:left="0"/>
              <w:rPr>
                <w:sz w:val="23"/>
                <w:szCs w:val="23"/>
              </w:rPr>
            </w:pPr>
            <w:r w:rsidRPr="0022048B">
              <w:rPr>
                <w:sz w:val="23"/>
                <w:szCs w:val="23"/>
              </w:rPr>
              <w:t>Wellington</w:t>
            </w:r>
            <w:r w:rsidRPr="0022048B">
              <w:rPr>
                <w:sz w:val="23"/>
                <w:szCs w:val="23"/>
              </w:rPr>
              <w:tab/>
            </w:r>
            <w:r w:rsidRPr="0022048B">
              <w:rPr>
                <w:sz w:val="23"/>
                <w:szCs w:val="23"/>
              </w:rPr>
              <w:tab/>
              <w:t>Mr John Whitehead</w:t>
            </w:r>
          </w:p>
          <w:p w14:paraId="24EEF866" w14:textId="77777777" w:rsidR="0022048B" w:rsidRDefault="0022048B" w:rsidP="0022048B">
            <w:pPr>
              <w:pStyle w:val="ListParagraph"/>
              <w:spacing w:after="0" w:line="240" w:lineRule="auto"/>
              <w:ind w:left="0"/>
              <w:rPr>
                <w:sz w:val="23"/>
                <w:szCs w:val="23"/>
              </w:rPr>
            </w:pPr>
          </w:p>
          <w:p w14:paraId="788C94D9" w14:textId="10004C0D" w:rsidR="0022048B" w:rsidRPr="0022048B" w:rsidRDefault="0022048B" w:rsidP="0022048B">
            <w:pPr>
              <w:pStyle w:val="ListParagraph"/>
              <w:spacing w:after="0" w:line="240" w:lineRule="auto"/>
              <w:ind w:left="0"/>
              <w:rPr>
                <w:b/>
                <w:sz w:val="23"/>
                <w:szCs w:val="23"/>
              </w:rPr>
            </w:pPr>
            <w:r w:rsidRPr="0022048B">
              <w:rPr>
                <w:b/>
                <w:sz w:val="23"/>
                <w:szCs w:val="23"/>
              </w:rPr>
              <w:t>Anglican Missions Board</w:t>
            </w:r>
          </w:p>
          <w:p w14:paraId="42CD1F61" w14:textId="76723F46" w:rsidR="0022048B" w:rsidRPr="0022048B" w:rsidRDefault="0022048B" w:rsidP="0022048B">
            <w:pPr>
              <w:pStyle w:val="ListParagraph"/>
              <w:spacing w:after="0" w:line="240" w:lineRule="auto"/>
              <w:ind w:left="0"/>
              <w:rPr>
                <w:sz w:val="23"/>
                <w:szCs w:val="23"/>
              </w:rPr>
            </w:pPr>
            <w:r w:rsidRPr="0022048B">
              <w:rPr>
                <w:sz w:val="23"/>
                <w:szCs w:val="23"/>
              </w:rPr>
              <w:t xml:space="preserve">The Most Rev Philip Richardson </w:t>
            </w:r>
          </w:p>
          <w:p w14:paraId="5239AC12" w14:textId="17F2553F" w:rsidR="0022048B" w:rsidRPr="0022048B" w:rsidRDefault="0022048B" w:rsidP="0022048B">
            <w:pPr>
              <w:pStyle w:val="ListParagraph"/>
              <w:spacing w:after="0" w:line="240" w:lineRule="auto"/>
              <w:ind w:left="0"/>
              <w:rPr>
                <w:sz w:val="23"/>
                <w:szCs w:val="23"/>
              </w:rPr>
            </w:pPr>
            <w:r w:rsidRPr="0022048B">
              <w:rPr>
                <w:sz w:val="23"/>
                <w:szCs w:val="23"/>
              </w:rPr>
              <w:t>Mr Steve Perris</w:t>
            </w:r>
          </w:p>
          <w:p w14:paraId="098B1498" w14:textId="5D8C068F" w:rsidR="0022048B" w:rsidRPr="0022048B" w:rsidRDefault="0022048B" w:rsidP="0022048B">
            <w:pPr>
              <w:pStyle w:val="ListParagraph"/>
              <w:spacing w:after="0" w:line="240" w:lineRule="auto"/>
              <w:ind w:left="0"/>
              <w:rPr>
                <w:sz w:val="23"/>
                <w:szCs w:val="23"/>
              </w:rPr>
            </w:pPr>
            <w:r w:rsidRPr="0022048B">
              <w:rPr>
                <w:sz w:val="23"/>
                <w:szCs w:val="23"/>
              </w:rPr>
              <w:t>vacancy</w:t>
            </w:r>
          </w:p>
          <w:p w14:paraId="31FA3E8C" w14:textId="77777777" w:rsidR="0022048B" w:rsidRPr="0022048B" w:rsidRDefault="0022048B" w:rsidP="0022048B">
            <w:pPr>
              <w:pStyle w:val="ListParagraph"/>
              <w:spacing w:after="0" w:line="240" w:lineRule="auto"/>
              <w:ind w:left="0"/>
              <w:rPr>
                <w:sz w:val="23"/>
                <w:szCs w:val="23"/>
              </w:rPr>
            </w:pPr>
          </w:p>
          <w:p w14:paraId="683E4E09" w14:textId="5B22D112" w:rsidR="0022048B" w:rsidRPr="0022048B" w:rsidRDefault="0022048B" w:rsidP="0022048B">
            <w:pPr>
              <w:pStyle w:val="ListParagraph"/>
              <w:spacing w:after="0" w:line="240" w:lineRule="auto"/>
              <w:ind w:left="0"/>
              <w:rPr>
                <w:b/>
                <w:sz w:val="23"/>
                <w:szCs w:val="23"/>
              </w:rPr>
            </w:pPr>
            <w:r w:rsidRPr="0022048B">
              <w:rPr>
                <w:b/>
                <w:sz w:val="23"/>
                <w:szCs w:val="23"/>
              </w:rPr>
              <w:t>Archives and History Committee</w:t>
            </w:r>
          </w:p>
          <w:p w14:paraId="506C2BEF" w14:textId="77777777" w:rsidR="0022048B" w:rsidRDefault="0022048B" w:rsidP="0022048B">
            <w:pPr>
              <w:pStyle w:val="ListParagraph"/>
              <w:spacing w:after="0" w:line="240" w:lineRule="auto"/>
              <w:ind w:left="0"/>
              <w:rPr>
                <w:sz w:val="23"/>
                <w:szCs w:val="23"/>
              </w:rPr>
            </w:pPr>
            <w:r w:rsidRPr="0022048B">
              <w:rPr>
                <w:sz w:val="23"/>
                <w:szCs w:val="23"/>
              </w:rPr>
              <w:t>Ms Jane Teal</w:t>
            </w:r>
          </w:p>
          <w:p w14:paraId="05E779A0" w14:textId="60DE5FEA" w:rsidR="0022048B" w:rsidRPr="0022048B" w:rsidRDefault="0022048B" w:rsidP="0022048B">
            <w:pPr>
              <w:pStyle w:val="ListParagraph"/>
              <w:spacing w:after="0" w:line="240" w:lineRule="auto"/>
              <w:ind w:left="0"/>
              <w:rPr>
                <w:sz w:val="23"/>
                <w:szCs w:val="23"/>
              </w:rPr>
            </w:pPr>
            <w:r w:rsidRPr="0022048B">
              <w:rPr>
                <w:sz w:val="23"/>
                <w:szCs w:val="23"/>
              </w:rPr>
              <w:t xml:space="preserve">The Rev John </w:t>
            </w:r>
            <w:proofErr w:type="spellStart"/>
            <w:r w:rsidRPr="0022048B">
              <w:rPr>
                <w:sz w:val="23"/>
                <w:szCs w:val="23"/>
              </w:rPr>
              <w:t>McCaul</w:t>
            </w:r>
            <w:proofErr w:type="spellEnd"/>
            <w:r w:rsidRPr="0022048B">
              <w:rPr>
                <w:sz w:val="23"/>
                <w:szCs w:val="23"/>
              </w:rPr>
              <w:t xml:space="preserve"> </w:t>
            </w:r>
          </w:p>
          <w:p w14:paraId="39B0232B" w14:textId="77777777" w:rsidR="0022048B" w:rsidRPr="0022048B" w:rsidRDefault="0022048B" w:rsidP="0022048B">
            <w:pPr>
              <w:pStyle w:val="ListParagraph"/>
              <w:spacing w:after="0" w:line="240" w:lineRule="auto"/>
              <w:ind w:left="0"/>
              <w:rPr>
                <w:sz w:val="23"/>
                <w:szCs w:val="23"/>
              </w:rPr>
            </w:pPr>
          </w:p>
          <w:p w14:paraId="3541E9BC" w14:textId="504BB514" w:rsidR="0022048B" w:rsidRPr="0022048B" w:rsidRDefault="0022048B" w:rsidP="0022048B">
            <w:pPr>
              <w:pStyle w:val="ListParagraph"/>
              <w:spacing w:after="0" w:line="240" w:lineRule="auto"/>
              <w:ind w:left="0"/>
              <w:rPr>
                <w:b/>
                <w:sz w:val="23"/>
                <w:szCs w:val="23"/>
              </w:rPr>
            </w:pPr>
            <w:r w:rsidRPr="0022048B">
              <w:rPr>
                <w:b/>
                <w:sz w:val="23"/>
                <w:szCs w:val="23"/>
              </w:rPr>
              <w:t>C</w:t>
            </w:r>
            <w:r w:rsidRPr="0022048B">
              <w:rPr>
                <w:b/>
                <w:sz w:val="23"/>
                <w:szCs w:val="23"/>
              </w:rPr>
              <w:t>ommission on Treaty and Partnership Issues</w:t>
            </w:r>
          </w:p>
          <w:p w14:paraId="5FC6BAEB" w14:textId="77777777" w:rsidR="0022048B" w:rsidRDefault="0022048B" w:rsidP="0022048B">
            <w:pPr>
              <w:pStyle w:val="ListParagraph"/>
              <w:spacing w:after="0" w:line="240" w:lineRule="auto"/>
              <w:ind w:left="0"/>
              <w:rPr>
                <w:sz w:val="23"/>
                <w:szCs w:val="23"/>
              </w:rPr>
            </w:pPr>
            <w:r w:rsidRPr="0022048B">
              <w:rPr>
                <w:sz w:val="23"/>
                <w:szCs w:val="23"/>
              </w:rPr>
              <w:t>Ms Lorraine (</w:t>
            </w:r>
            <w:proofErr w:type="spellStart"/>
            <w:r w:rsidRPr="0022048B">
              <w:rPr>
                <w:sz w:val="23"/>
                <w:szCs w:val="23"/>
              </w:rPr>
              <w:t>Moka</w:t>
            </w:r>
            <w:proofErr w:type="spellEnd"/>
            <w:r w:rsidRPr="0022048B">
              <w:rPr>
                <w:sz w:val="23"/>
                <w:szCs w:val="23"/>
              </w:rPr>
              <w:t>) Ritchie</w:t>
            </w:r>
          </w:p>
          <w:p w14:paraId="27D372CD" w14:textId="65FDAF1F" w:rsidR="0022048B" w:rsidRPr="0022048B" w:rsidRDefault="0022048B" w:rsidP="0022048B">
            <w:pPr>
              <w:pStyle w:val="ListParagraph"/>
              <w:spacing w:after="0" w:line="240" w:lineRule="auto"/>
              <w:ind w:left="0"/>
              <w:rPr>
                <w:sz w:val="23"/>
                <w:szCs w:val="23"/>
              </w:rPr>
            </w:pPr>
            <w:r w:rsidRPr="0022048B">
              <w:rPr>
                <w:sz w:val="23"/>
                <w:szCs w:val="23"/>
              </w:rPr>
              <w:t>Karen Yung</w:t>
            </w:r>
          </w:p>
          <w:p w14:paraId="5BEA8739" w14:textId="77777777" w:rsidR="0022048B" w:rsidRPr="0022048B" w:rsidRDefault="0022048B" w:rsidP="0022048B">
            <w:pPr>
              <w:pStyle w:val="ListParagraph"/>
              <w:spacing w:after="0" w:line="240" w:lineRule="auto"/>
              <w:ind w:left="0"/>
              <w:rPr>
                <w:sz w:val="23"/>
                <w:szCs w:val="23"/>
              </w:rPr>
            </w:pPr>
          </w:p>
          <w:p w14:paraId="4F526D4C" w14:textId="7C7E54E2" w:rsidR="0022048B" w:rsidRPr="0022048B" w:rsidRDefault="0022048B" w:rsidP="0022048B">
            <w:pPr>
              <w:pStyle w:val="ListParagraph"/>
              <w:spacing w:after="0" w:line="240" w:lineRule="auto"/>
              <w:ind w:left="0"/>
              <w:rPr>
                <w:b/>
                <w:sz w:val="23"/>
                <w:szCs w:val="23"/>
              </w:rPr>
            </w:pPr>
            <w:r w:rsidRPr="0022048B">
              <w:rPr>
                <w:b/>
                <w:sz w:val="23"/>
                <w:szCs w:val="23"/>
              </w:rPr>
              <w:t>New Zealand Anglican Church Pension Board</w:t>
            </w:r>
          </w:p>
          <w:p w14:paraId="0041A096" w14:textId="5EF6F417" w:rsidR="0022048B" w:rsidRPr="0022048B" w:rsidRDefault="0022048B" w:rsidP="0022048B">
            <w:pPr>
              <w:pStyle w:val="ListParagraph"/>
              <w:spacing w:after="0" w:line="240" w:lineRule="auto"/>
              <w:ind w:left="0"/>
              <w:rPr>
                <w:sz w:val="23"/>
                <w:szCs w:val="23"/>
              </w:rPr>
            </w:pPr>
            <w:r w:rsidRPr="0022048B">
              <w:rPr>
                <w:sz w:val="23"/>
                <w:szCs w:val="23"/>
              </w:rPr>
              <w:t>The Very Rev Lawrence Kimberley</w:t>
            </w:r>
          </w:p>
          <w:p w14:paraId="70BA40A1" w14:textId="77777777" w:rsidR="0022048B" w:rsidRPr="0022048B" w:rsidRDefault="0022048B" w:rsidP="0022048B">
            <w:pPr>
              <w:pStyle w:val="ListParagraph"/>
              <w:spacing w:after="0" w:line="240" w:lineRule="auto"/>
              <w:ind w:left="0"/>
              <w:rPr>
                <w:sz w:val="23"/>
                <w:szCs w:val="23"/>
              </w:rPr>
            </w:pPr>
          </w:p>
          <w:p w14:paraId="3ABE4A71" w14:textId="42FEF43E" w:rsidR="0022048B" w:rsidRPr="0022048B" w:rsidRDefault="0022048B" w:rsidP="0022048B">
            <w:pPr>
              <w:pStyle w:val="ListParagraph"/>
              <w:spacing w:after="0" w:line="240" w:lineRule="auto"/>
              <w:ind w:left="0"/>
              <w:rPr>
                <w:b/>
                <w:sz w:val="23"/>
                <w:szCs w:val="23"/>
              </w:rPr>
            </w:pPr>
            <w:proofErr w:type="spellStart"/>
            <w:r w:rsidRPr="0022048B">
              <w:rPr>
                <w:b/>
                <w:sz w:val="23"/>
                <w:szCs w:val="23"/>
              </w:rPr>
              <w:t>Te</w:t>
            </w:r>
            <w:proofErr w:type="spellEnd"/>
            <w:r w:rsidRPr="0022048B">
              <w:rPr>
                <w:b/>
                <w:sz w:val="23"/>
                <w:szCs w:val="23"/>
              </w:rPr>
              <w:t xml:space="preserve"> Kotahitanga</w:t>
            </w:r>
          </w:p>
          <w:p w14:paraId="6D3A6ED6" w14:textId="77777777" w:rsidR="0022048B" w:rsidRDefault="0022048B" w:rsidP="0022048B">
            <w:pPr>
              <w:pStyle w:val="ListParagraph"/>
              <w:spacing w:after="0" w:line="240" w:lineRule="auto"/>
              <w:ind w:left="0"/>
              <w:rPr>
                <w:sz w:val="23"/>
                <w:szCs w:val="23"/>
              </w:rPr>
            </w:pPr>
            <w:r w:rsidRPr="0022048B">
              <w:rPr>
                <w:sz w:val="23"/>
                <w:szCs w:val="23"/>
              </w:rPr>
              <w:t xml:space="preserve">The Rev Tim </w:t>
            </w:r>
            <w:proofErr w:type="spellStart"/>
            <w:r w:rsidRPr="0022048B">
              <w:rPr>
                <w:sz w:val="23"/>
                <w:szCs w:val="23"/>
              </w:rPr>
              <w:t>Meadowcroft</w:t>
            </w:r>
            <w:proofErr w:type="spellEnd"/>
          </w:p>
          <w:p w14:paraId="3FF72B62" w14:textId="75BAEB8B" w:rsidR="0022048B" w:rsidRPr="0022048B" w:rsidRDefault="0022048B" w:rsidP="0022048B">
            <w:pPr>
              <w:pStyle w:val="ListParagraph"/>
              <w:spacing w:after="0" w:line="240" w:lineRule="auto"/>
              <w:ind w:left="0"/>
              <w:rPr>
                <w:sz w:val="23"/>
                <w:szCs w:val="23"/>
              </w:rPr>
            </w:pPr>
            <w:r w:rsidRPr="0022048B">
              <w:rPr>
                <w:sz w:val="23"/>
                <w:szCs w:val="23"/>
              </w:rPr>
              <w:t xml:space="preserve">Mrs Karen </w:t>
            </w:r>
            <w:proofErr w:type="spellStart"/>
            <w:r w:rsidRPr="0022048B">
              <w:rPr>
                <w:sz w:val="23"/>
                <w:szCs w:val="23"/>
              </w:rPr>
              <w:t>Spoelstra</w:t>
            </w:r>
            <w:proofErr w:type="spellEnd"/>
          </w:p>
          <w:p w14:paraId="653FC165" w14:textId="692DCBB5" w:rsidR="0022048B" w:rsidRPr="0022048B" w:rsidRDefault="0022048B" w:rsidP="0022048B">
            <w:pPr>
              <w:pStyle w:val="ListParagraph"/>
              <w:spacing w:after="0" w:line="240" w:lineRule="auto"/>
              <w:ind w:left="0"/>
              <w:rPr>
                <w:sz w:val="23"/>
                <w:szCs w:val="23"/>
              </w:rPr>
            </w:pPr>
          </w:p>
          <w:p w14:paraId="3DE0E3CB" w14:textId="420D7E66" w:rsidR="0022048B" w:rsidRPr="0022048B" w:rsidRDefault="0022048B" w:rsidP="0022048B">
            <w:pPr>
              <w:pStyle w:val="ListParagraph"/>
              <w:spacing w:after="0" w:line="240" w:lineRule="auto"/>
              <w:ind w:left="0"/>
              <w:rPr>
                <w:sz w:val="23"/>
                <w:szCs w:val="23"/>
              </w:rPr>
            </w:pPr>
            <w:r w:rsidRPr="0022048B">
              <w:rPr>
                <w:sz w:val="23"/>
                <w:szCs w:val="23"/>
              </w:rPr>
              <w:t>NOMINATIONS FROM IDCCG T</w:t>
            </w:r>
            <w:r>
              <w:rPr>
                <w:sz w:val="23"/>
                <w:szCs w:val="23"/>
              </w:rPr>
              <w:t>O BE FORWARDED TO GENERAL SYNOD</w:t>
            </w:r>
          </w:p>
          <w:p w14:paraId="5D881797" w14:textId="14E20110" w:rsidR="0022048B" w:rsidRPr="00E854BF" w:rsidRDefault="0022048B" w:rsidP="0022048B">
            <w:pPr>
              <w:pStyle w:val="ListParagraph"/>
              <w:spacing w:after="0" w:line="240" w:lineRule="auto"/>
              <w:ind w:left="0"/>
              <w:rPr>
                <w:b/>
                <w:sz w:val="23"/>
                <w:szCs w:val="23"/>
              </w:rPr>
            </w:pPr>
            <w:r w:rsidRPr="00E854BF">
              <w:rPr>
                <w:b/>
                <w:sz w:val="23"/>
                <w:szCs w:val="23"/>
              </w:rPr>
              <w:t>Commission on the Treaty/</w:t>
            </w:r>
            <w:proofErr w:type="spellStart"/>
            <w:r w:rsidRPr="00E854BF">
              <w:rPr>
                <w:b/>
                <w:sz w:val="23"/>
                <w:szCs w:val="23"/>
              </w:rPr>
              <w:t>Tiriti</w:t>
            </w:r>
            <w:proofErr w:type="spellEnd"/>
            <w:r w:rsidRPr="00E854BF">
              <w:rPr>
                <w:b/>
                <w:sz w:val="23"/>
                <w:szCs w:val="23"/>
              </w:rPr>
              <w:t>, Church and Nation</w:t>
            </w:r>
          </w:p>
          <w:p w14:paraId="5F293D43" w14:textId="77777777" w:rsidR="00E854BF" w:rsidRDefault="0022048B" w:rsidP="0022048B">
            <w:pPr>
              <w:pStyle w:val="ListParagraph"/>
              <w:spacing w:after="0" w:line="240" w:lineRule="auto"/>
              <w:ind w:left="0"/>
              <w:rPr>
                <w:sz w:val="23"/>
                <w:szCs w:val="23"/>
              </w:rPr>
            </w:pPr>
            <w:r w:rsidRPr="0022048B">
              <w:rPr>
                <w:sz w:val="23"/>
                <w:szCs w:val="23"/>
              </w:rPr>
              <w:t xml:space="preserve">The Rev’d Richard </w:t>
            </w:r>
            <w:proofErr w:type="spellStart"/>
            <w:r w:rsidRPr="0022048B">
              <w:rPr>
                <w:sz w:val="23"/>
                <w:szCs w:val="23"/>
              </w:rPr>
              <w:t>Bonifant</w:t>
            </w:r>
            <w:proofErr w:type="spellEnd"/>
          </w:p>
          <w:p w14:paraId="2A1A81D0" w14:textId="4C200982" w:rsidR="0022048B" w:rsidRPr="0022048B" w:rsidRDefault="0022048B" w:rsidP="0022048B">
            <w:pPr>
              <w:pStyle w:val="ListParagraph"/>
              <w:spacing w:after="0" w:line="240" w:lineRule="auto"/>
              <w:ind w:left="0"/>
              <w:rPr>
                <w:sz w:val="23"/>
                <w:szCs w:val="23"/>
              </w:rPr>
            </w:pPr>
            <w:r w:rsidRPr="0022048B">
              <w:rPr>
                <w:sz w:val="23"/>
                <w:szCs w:val="23"/>
              </w:rPr>
              <w:t>vacancy</w:t>
            </w:r>
          </w:p>
          <w:p w14:paraId="7B9B8E0A" w14:textId="77777777" w:rsidR="0022048B" w:rsidRPr="0022048B" w:rsidRDefault="0022048B" w:rsidP="0022048B">
            <w:pPr>
              <w:pStyle w:val="ListParagraph"/>
              <w:spacing w:after="0" w:line="240" w:lineRule="auto"/>
              <w:ind w:left="0"/>
              <w:rPr>
                <w:sz w:val="23"/>
                <w:szCs w:val="23"/>
              </w:rPr>
            </w:pPr>
          </w:p>
          <w:p w14:paraId="19A50F52" w14:textId="64919759" w:rsidR="0022048B" w:rsidRPr="00E854BF" w:rsidRDefault="0022048B" w:rsidP="0022048B">
            <w:pPr>
              <w:pStyle w:val="ListParagraph"/>
              <w:spacing w:after="0" w:line="240" w:lineRule="auto"/>
              <w:ind w:left="0"/>
              <w:rPr>
                <w:b/>
                <w:sz w:val="23"/>
                <w:szCs w:val="23"/>
              </w:rPr>
            </w:pPr>
            <w:r w:rsidRPr="00E854BF">
              <w:rPr>
                <w:b/>
                <w:sz w:val="23"/>
                <w:szCs w:val="23"/>
              </w:rPr>
              <w:t>Common Life Liturgical Commission</w:t>
            </w:r>
          </w:p>
          <w:p w14:paraId="2867222D" w14:textId="77777777" w:rsidR="00E854BF" w:rsidRDefault="0022048B" w:rsidP="0022048B">
            <w:pPr>
              <w:pStyle w:val="ListParagraph"/>
              <w:spacing w:after="0" w:line="240" w:lineRule="auto"/>
              <w:ind w:left="0"/>
              <w:rPr>
                <w:sz w:val="23"/>
                <w:szCs w:val="23"/>
              </w:rPr>
            </w:pPr>
            <w:r w:rsidRPr="0022048B">
              <w:rPr>
                <w:sz w:val="23"/>
                <w:szCs w:val="23"/>
              </w:rPr>
              <w:t xml:space="preserve">The </w:t>
            </w:r>
            <w:proofErr w:type="spellStart"/>
            <w:r w:rsidRPr="0022048B">
              <w:rPr>
                <w:sz w:val="23"/>
                <w:szCs w:val="23"/>
              </w:rPr>
              <w:t>Ven</w:t>
            </w:r>
            <w:proofErr w:type="spellEnd"/>
            <w:r w:rsidRPr="0022048B">
              <w:rPr>
                <w:sz w:val="23"/>
                <w:szCs w:val="23"/>
              </w:rPr>
              <w:t xml:space="preserve"> Carole Hughes</w:t>
            </w:r>
          </w:p>
          <w:p w14:paraId="69ED9742" w14:textId="1796EA3F" w:rsidR="0022048B" w:rsidRPr="0022048B" w:rsidRDefault="0022048B" w:rsidP="0022048B">
            <w:pPr>
              <w:pStyle w:val="ListParagraph"/>
              <w:spacing w:after="0" w:line="240" w:lineRule="auto"/>
              <w:ind w:left="0"/>
              <w:rPr>
                <w:sz w:val="23"/>
                <w:szCs w:val="23"/>
              </w:rPr>
            </w:pPr>
            <w:r w:rsidRPr="0022048B">
              <w:rPr>
                <w:sz w:val="23"/>
                <w:szCs w:val="23"/>
              </w:rPr>
              <w:t xml:space="preserve">The </w:t>
            </w:r>
            <w:proofErr w:type="spellStart"/>
            <w:r w:rsidRPr="0022048B">
              <w:rPr>
                <w:sz w:val="23"/>
                <w:szCs w:val="23"/>
              </w:rPr>
              <w:t>Ven</w:t>
            </w:r>
            <w:proofErr w:type="spellEnd"/>
            <w:r w:rsidRPr="0022048B">
              <w:rPr>
                <w:sz w:val="23"/>
                <w:szCs w:val="23"/>
              </w:rPr>
              <w:t xml:space="preserve"> Nick </w:t>
            </w:r>
            <w:proofErr w:type="spellStart"/>
            <w:r w:rsidRPr="0022048B">
              <w:rPr>
                <w:sz w:val="23"/>
                <w:szCs w:val="23"/>
              </w:rPr>
              <w:t>Mountfort</w:t>
            </w:r>
            <w:proofErr w:type="spellEnd"/>
          </w:p>
          <w:p w14:paraId="5AD0BCC8" w14:textId="77777777" w:rsidR="0022048B" w:rsidRPr="0022048B" w:rsidRDefault="0022048B" w:rsidP="0022048B">
            <w:pPr>
              <w:pStyle w:val="ListParagraph"/>
              <w:spacing w:after="0" w:line="240" w:lineRule="auto"/>
              <w:ind w:left="0"/>
              <w:rPr>
                <w:sz w:val="23"/>
                <w:szCs w:val="23"/>
              </w:rPr>
            </w:pPr>
          </w:p>
          <w:p w14:paraId="0164617E" w14:textId="44CE4C27" w:rsidR="0022048B" w:rsidRPr="00E854BF" w:rsidRDefault="0022048B" w:rsidP="0022048B">
            <w:pPr>
              <w:pStyle w:val="ListParagraph"/>
              <w:spacing w:after="0" w:line="240" w:lineRule="auto"/>
              <w:ind w:left="0"/>
              <w:rPr>
                <w:b/>
                <w:sz w:val="23"/>
                <w:szCs w:val="23"/>
              </w:rPr>
            </w:pPr>
            <w:r w:rsidRPr="00E854BF">
              <w:rPr>
                <w:b/>
                <w:sz w:val="23"/>
                <w:szCs w:val="23"/>
              </w:rPr>
              <w:t>Council for Anglican Women’s Studies</w:t>
            </w:r>
          </w:p>
          <w:p w14:paraId="1191417F" w14:textId="77777777" w:rsidR="00E854BF" w:rsidRDefault="0022048B" w:rsidP="0022048B">
            <w:pPr>
              <w:pStyle w:val="ListParagraph"/>
              <w:spacing w:after="0" w:line="240" w:lineRule="auto"/>
              <w:ind w:left="0"/>
              <w:rPr>
                <w:sz w:val="23"/>
                <w:szCs w:val="23"/>
              </w:rPr>
            </w:pPr>
            <w:r w:rsidRPr="0022048B">
              <w:rPr>
                <w:sz w:val="23"/>
                <w:szCs w:val="23"/>
              </w:rPr>
              <w:t xml:space="preserve">The </w:t>
            </w:r>
            <w:proofErr w:type="spellStart"/>
            <w:r w:rsidRPr="0022048B">
              <w:rPr>
                <w:sz w:val="23"/>
                <w:szCs w:val="23"/>
              </w:rPr>
              <w:t>Ven</w:t>
            </w:r>
            <w:proofErr w:type="spellEnd"/>
            <w:r w:rsidRPr="0022048B">
              <w:rPr>
                <w:sz w:val="23"/>
                <w:szCs w:val="23"/>
              </w:rPr>
              <w:t xml:space="preserve"> Canon Helen </w:t>
            </w:r>
            <w:proofErr w:type="spellStart"/>
            <w:r w:rsidRPr="0022048B">
              <w:rPr>
                <w:sz w:val="23"/>
                <w:szCs w:val="23"/>
              </w:rPr>
              <w:t>Roud</w:t>
            </w:r>
            <w:proofErr w:type="spellEnd"/>
          </w:p>
          <w:p w14:paraId="3F9233FA" w14:textId="35AC6BB9" w:rsidR="0022048B" w:rsidRPr="0022048B" w:rsidRDefault="0022048B" w:rsidP="0022048B">
            <w:pPr>
              <w:pStyle w:val="ListParagraph"/>
              <w:spacing w:after="0" w:line="240" w:lineRule="auto"/>
              <w:ind w:left="0"/>
              <w:rPr>
                <w:sz w:val="23"/>
                <w:szCs w:val="23"/>
              </w:rPr>
            </w:pPr>
            <w:r w:rsidRPr="0022048B">
              <w:rPr>
                <w:sz w:val="23"/>
                <w:szCs w:val="23"/>
              </w:rPr>
              <w:t>vacancy</w:t>
            </w:r>
          </w:p>
          <w:p w14:paraId="1A228BEB" w14:textId="77777777" w:rsidR="0022048B" w:rsidRPr="0022048B" w:rsidRDefault="0022048B" w:rsidP="0022048B">
            <w:pPr>
              <w:pStyle w:val="ListParagraph"/>
              <w:spacing w:after="0" w:line="240" w:lineRule="auto"/>
              <w:ind w:left="0"/>
              <w:rPr>
                <w:sz w:val="23"/>
                <w:szCs w:val="23"/>
              </w:rPr>
            </w:pPr>
          </w:p>
          <w:p w14:paraId="3A5E820D" w14:textId="3EC438A8" w:rsidR="0022048B" w:rsidRPr="00E854BF" w:rsidRDefault="0022048B" w:rsidP="0022048B">
            <w:pPr>
              <w:pStyle w:val="ListParagraph"/>
              <w:spacing w:after="0" w:line="240" w:lineRule="auto"/>
              <w:ind w:left="0"/>
              <w:rPr>
                <w:b/>
                <w:sz w:val="23"/>
                <w:szCs w:val="23"/>
              </w:rPr>
            </w:pPr>
            <w:r w:rsidRPr="00E854BF">
              <w:rPr>
                <w:b/>
                <w:sz w:val="23"/>
                <w:szCs w:val="23"/>
              </w:rPr>
              <w:t xml:space="preserve">Council for Ecumenism </w:t>
            </w:r>
          </w:p>
          <w:p w14:paraId="5935D1C8" w14:textId="77777777" w:rsidR="00E854BF" w:rsidRDefault="0022048B" w:rsidP="0022048B">
            <w:pPr>
              <w:pStyle w:val="ListParagraph"/>
              <w:spacing w:after="0" w:line="240" w:lineRule="auto"/>
              <w:ind w:left="0"/>
              <w:rPr>
                <w:sz w:val="23"/>
                <w:szCs w:val="23"/>
              </w:rPr>
            </w:pPr>
            <w:r w:rsidRPr="0022048B">
              <w:rPr>
                <w:sz w:val="23"/>
                <w:szCs w:val="23"/>
              </w:rPr>
              <w:t xml:space="preserve">The </w:t>
            </w:r>
            <w:proofErr w:type="spellStart"/>
            <w:r w:rsidRPr="0022048B">
              <w:rPr>
                <w:sz w:val="23"/>
                <w:szCs w:val="23"/>
              </w:rPr>
              <w:t>Ven</w:t>
            </w:r>
            <w:proofErr w:type="spellEnd"/>
            <w:r w:rsidRPr="0022048B">
              <w:rPr>
                <w:sz w:val="23"/>
                <w:szCs w:val="23"/>
              </w:rPr>
              <w:t xml:space="preserve"> Anne Mills</w:t>
            </w:r>
          </w:p>
          <w:p w14:paraId="2003B9AF" w14:textId="00BDBB74" w:rsidR="0022048B" w:rsidRPr="0022048B" w:rsidRDefault="00E854BF" w:rsidP="0022048B">
            <w:pPr>
              <w:pStyle w:val="ListParagraph"/>
              <w:spacing w:after="0" w:line="240" w:lineRule="auto"/>
              <w:ind w:left="0"/>
              <w:rPr>
                <w:sz w:val="23"/>
                <w:szCs w:val="23"/>
              </w:rPr>
            </w:pPr>
            <w:r>
              <w:rPr>
                <w:sz w:val="23"/>
                <w:szCs w:val="23"/>
              </w:rPr>
              <w:t>T</w:t>
            </w:r>
            <w:r w:rsidR="0022048B" w:rsidRPr="0022048B">
              <w:rPr>
                <w:sz w:val="23"/>
                <w:szCs w:val="23"/>
              </w:rPr>
              <w:t>he Rev Canon Michael Wallace</w:t>
            </w:r>
          </w:p>
          <w:p w14:paraId="49F72054" w14:textId="77777777" w:rsidR="0022048B" w:rsidRPr="0022048B" w:rsidRDefault="0022048B" w:rsidP="0022048B">
            <w:pPr>
              <w:pStyle w:val="ListParagraph"/>
              <w:spacing w:after="0" w:line="240" w:lineRule="auto"/>
              <w:ind w:left="0"/>
              <w:rPr>
                <w:sz w:val="23"/>
                <w:szCs w:val="23"/>
              </w:rPr>
            </w:pPr>
          </w:p>
          <w:p w14:paraId="1D615E99" w14:textId="1917547F" w:rsidR="0022048B" w:rsidRPr="00E854BF" w:rsidRDefault="0022048B" w:rsidP="0022048B">
            <w:pPr>
              <w:pStyle w:val="ListParagraph"/>
              <w:spacing w:after="0" w:line="240" w:lineRule="auto"/>
              <w:ind w:left="0"/>
              <w:rPr>
                <w:b/>
                <w:sz w:val="23"/>
                <w:szCs w:val="23"/>
              </w:rPr>
            </w:pPr>
            <w:r w:rsidRPr="00E854BF">
              <w:rPr>
                <w:b/>
                <w:sz w:val="23"/>
                <w:szCs w:val="23"/>
              </w:rPr>
              <w:t>The Tikanga Toru Youth Commission</w:t>
            </w:r>
          </w:p>
          <w:p w14:paraId="269FE2DA" w14:textId="77777777" w:rsidR="00E854BF" w:rsidRDefault="0022048B" w:rsidP="0022048B">
            <w:pPr>
              <w:pStyle w:val="ListParagraph"/>
              <w:spacing w:after="0" w:line="240" w:lineRule="auto"/>
              <w:ind w:left="0"/>
              <w:rPr>
                <w:sz w:val="23"/>
                <w:szCs w:val="23"/>
              </w:rPr>
            </w:pPr>
            <w:r w:rsidRPr="0022048B">
              <w:rPr>
                <w:sz w:val="23"/>
                <w:szCs w:val="23"/>
              </w:rPr>
              <w:t>Rosanna Williams</w:t>
            </w:r>
          </w:p>
          <w:p w14:paraId="0BCF723F" w14:textId="5ECE7A78" w:rsidR="0022048B" w:rsidRPr="0022048B" w:rsidRDefault="0022048B" w:rsidP="0022048B">
            <w:pPr>
              <w:pStyle w:val="ListParagraph"/>
              <w:spacing w:after="0" w:line="240" w:lineRule="auto"/>
              <w:ind w:left="0"/>
              <w:rPr>
                <w:sz w:val="23"/>
                <w:szCs w:val="23"/>
              </w:rPr>
            </w:pPr>
            <w:proofErr w:type="spellStart"/>
            <w:r w:rsidRPr="0022048B">
              <w:rPr>
                <w:sz w:val="23"/>
                <w:szCs w:val="23"/>
              </w:rPr>
              <w:t>O'love</w:t>
            </w:r>
            <w:proofErr w:type="spellEnd"/>
            <w:r w:rsidRPr="0022048B">
              <w:rPr>
                <w:sz w:val="23"/>
                <w:szCs w:val="23"/>
              </w:rPr>
              <w:t xml:space="preserve"> </w:t>
            </w:r>
            <w:proofErr w:type="spellStart"/>
            <w:r w:rsidRPr="0022048B">
              <w:rPr>
                <w:sz w:val="23"/>
                <w:szCs w:val="23"/>
              </w:rPr>
              <w:t>Uluave</w:t>
            </w:r>
            <w:proofErr w:type="spellEnd"/>
          </w:p>
          <w:p w14:paraId="305E8140" w14:textId="77777777" w:rsidR="0022048B" w:rsidRPr="0022048B" w:rsidRDefault="0022048B" w:rsidP="0022048B">
            <w:pPr>
              <w:pStyle w:val="ListParagraph"/>
              <w:spacing w:after="0" w:line="240" w:lineRule="auto"/>
              <w:ind w:left="0"/>
              <w:rPr>
                <w:sz w:val="23"/>
                <w:szCs w:val="23"/>
              </w:rPr>
            </w:pPr>
          </w:p>
          <w:p w14:paraId="15F7D79D" w14:textId="6FF6354B" w:rsidR="0022048B" w:rsidRPr="007D400D" w:rsidRDefault="0022048B" w:rsidP="0022048B">
            <w:pPr>
              <w:pStyle w:val="ListParagraph"/>
              <w:spacing w:after="0" w:line="240" w:lineRule="auto"/>
              <w:ind w:left="0"/>
              <w:rPr>
                <w:b/>
                <w:sz w:val="23"/>
                <w:szCs w:val="23"/>
              </w:rPr>
            </w:pPr>
            <w:r w:rsidRPr="007D400D">
              <w:rPr>
                <w:b/>
                <w:sz w:val="23"/>
                <w:szCs w:val="23"/>
              </w:rPr>
              <w:t>Judicial Committee</w:t>
            </w:r>
          </w:p>
          <w:p w14:paraId="691E960B" w14:textId="732556C7" w:rsidR="0022048B" w:rsidRPr="007D400D" w:rsidRDefault="0022048B" w:rsidP="0022048B">
            <w:pPr>
              <w:pStyle w:val="ListParagraph"/>
              <w:spacing w:after="0" w:line="240" w:lineRule="auto"/>
              <w:ind w:left="0"/>
              <w:rPr>
                <w:sz w:val="23"/>
                <w:szCs w:val="23"/>
              </w:rPr>
            </w:pPr>
            <w:r w:rsidRPr="007D400D">
              <w:rPr>
                <w:b/>
                <w:sz w:val="23"/>
                <w:szCs w:val="23"/>
              </w:rPr>
              <w:t>House of Laity</w:t>
            </w:r>
            <w:r w:rsidRPr="007D400D">
              <w:rPr>
                <w:b/>
                <w:sz w:val="23"/>
                <w:szCs w:val="23"/>
              </w:rPr>
              <w:tab/>
            </w:r>
            <w:r w:rsidRPr="007D400D">
              <w:rPr>
                <w:b/>
                <w:sz w:val="23"/>
                <w:szCs w:val="23"/>
              </w:rPr>
              <w:tab/>
            </w:r>
            <w:r w:rsidRPr="007D400D">
              <w:rPr>
                <w:b/>
                <w:sz w:val="23"/>
                <w:szCs w:val="23"/>
              </w:rPr>
              <w:tab/>
              <w:t>House of Clergy</w:t>
            </w:r>
            <w:r w:rsidRPr="007D400D">
              <w:rPr>
                <w:b/>
                <w:sz w:val="23"/>
                <w:szCs w:val="23"/>
              </w:rPr>
              <w:tab/>
              <w:t>House of Bishops</w:t>
            </w:r>
          </w:p>
          <w:p w14:paraId="556F1B0E" w14:textId="77526DC3" w:rsidR="0022048B" w:rsidRPr="0022048B" w:rsidRDefault="0022048B" w:rsidP="0022048B">
            <w:pPr>
              <w:pStyle w:val="ListParagraph"/>
              <w:spacing w:after="0" w:line="240" w:lineRule="auto"/>
              <w:ind w:left="0"/>
              <w:rPr>
                <w:sz w:val="23"/>
                <w:szCs w:val="23"/>
              </w:rPr>
            </w:pPr>
            <w:r w:rsidRPr="0022048B">
              <w:rPr>
                <w:sz w:val="23"/>
                <w:szCs w:val="23"/>
              </w:rPr>
              <w:t>Ms Brigit Brant</w:t>
            </w:r>
            <w:r w:rsidRPr="0022048B">
              <w:rPr>
                <w:sz w:val="23"/>
                <w:szCs w:val="23"/>
              </w:rPr>
              <w:tab/>
            </w:r>
            <w:r w:rsidRPr="0022048B">
              <w:rPr>
                <w:sz w:val="23"/>
                <w:szCs w:val="23"/>
              </w:rPr>
              <w:tab/>
            </w:r>
            <w:r w:rsidR="007D400D" w:rsidRPr="0022048B">
              <w:rPr>
                <w:sz w:val="23"/>
                <w:szCs w:val="23"/>
              </w:rPr>
              <w:tab/>
            </w:r>
            <w:r w:rsidRPr="0022048B">
              <w:rPr>
                <w:sz w:val="23"/>
                <w:szCs w:val="23"/>
              </w:rPr>
              <w:t xml:space="preserve">The Rev Joel </w:t>
            </w:r>
            <w:proofErr w:type="spellStart"/>
            <w:r w:rsidRPr="0022048B">
              <w:rPr>
                <w:sz w:val="23"/>
                <w:szCs w:val="23"/>
              </w:rPr>
              <w:t>Rowse</w:t>
            </w:r>
            <w:proofErr w:type="spellEnd"/>
            <w:r w:rsidRPr="0022048B">
              <w:rPr>
                <w:sz w:val="23"/>
                <w:szCs w:val="23"/>
              </w:rPr>
              <w:t xml:space="preserve"> </w:t>
            </w:r>
            <w:r w:rsidRPr="0022048B">
              <w:rPr>
                <w:sz w:val="23"/>
                <w:szCs w:val="23"/>
              </w:rPr>
              <w:tab/>
            </w:r>
          </w:p>
          <w:p w14:paraId="226DD9FB" w14:textId="77777777" w:rsidR="0022048B" w:rsidRPr="0022048B" w:rsidRDefault="0022048B" w:rsidP="0022048B">
            <w:pPr>
              <w:pStyle w:val="ListParagraph"/>
              <w:spacing w:after="0" w:line="240" w:lineRule="auto"/>
              <w:ind w:left="0"/>
              <w:rPr>
                <w:sz w:val="23"/>
                <w:szCs w:val="23"/>
              </w:rPr>
            </w:pPr>
            <w:r w:rsidRPr="0022048B">
              <w:rPr>
                <w:sz w:val="23"/>
                <w:szCs w:val="23"/>
              </w:rPr>
              <w:t xml:space="preserve">Judge Chris Harding </w:t>
            </w:r>
          </w:p>
          <w:p w14:paraId="6B502941" w14:textId="77777777" w:rsidR="0022048B" w:rsidRPr="0022048B" w:rsidRDefault="0022048B" w:rsidP="0022048B">
            <w:pPr>
              <w:pStyle w:val="ListParagraph"/>
              <w:spacing w:after="0" w:line="240" w:lineRule="auto"/>
              <w:ind w:left="0"/>
              <w:rPr>
                <w:sz w:val="23"/>
                <w:szCs w:val="23"/>
              </w:rPr>
            </w:pPr>
            <w:r w:rsidRPr="0022048B">
              <w:rPr>
                <w:sz w:val="23"/>
                <w:szCs w:val="23"/>
              </w:rPr>
              <w:t xml:space="preserve">Judge Anne </w:t>
            </w:r>
            <w:proofErr w:type="spellStart"/>
            <w:r w:rsidRPr="0022048B">
              <w:rPr>
                <w:sz w:val="23"/>
                <w:szCs w:val="23"/>
              </w:rPr>
              <w:t>McAloon</w:t>
            </w:r>
            <w:proofErr w:type="spellEnd"/>
          </w:p>
          <w:p w14:paraId="7D4B8FDB" w14:textId="77777777" w:rsidR="0022048B" w:rsidRPr="0022048B" w:rsidRDefault="0022048B" w:rsidP="0022048B">
            <w:pPr>
              <w:pStyle w:val="ListParagraph"/>
              <w:spacing w:after="0" w:line="240" w:lineRule="auto"/>
              <w:ind w:left="0"/>
              <w:rPr>
                <w:sz w:val="23"/>
                <w:szCs w:val="23"/>
              </w:rPr>
            </w:pPr>
          </w:p>
          <w:p w14:paraId="20C409B6" w14:textId="1790A9D6" w:rsidR="0022048B" w:rsidRPr="007D400D" w:rsidRDefault="0022048B" w:rsidP="0022048B">
            <w:pPr>
              <w:pStyle w:val="ListParagraph"/>
              <w:spacing w:after="0" w:line="240" w:lineRule="auto"/>
              <w:ind w:left="0"/>
              <w:rPr>
                <w:b/>
                <w:sz w:val="23"/>
                <w:szCs w:val="23"/>
              </w:rPr>
            </w:pPr>
            <w:r w:rsidRPr="007D400D">
              <w:rPr>
                <w:b/>
                <w:sz w:val="23"/>
                <w:szCs w:val="23"/>
              </w:rPr>
              <w:t>Tribunal under the Church of England Empowering Act 1928</w:t>
            </w:r>
          </w:p>
          <w:p w14:paraId="444A8572" w14:textId="06A538DA" w:rsidR="0022048B" w:rsidRPr="007D400D" w:rsidRDefault="0022048B" w:rsidP="0022048B">
            <w:pPr>
              <w:pStyle w:val="ListParagraph"/>
              <w:spacing w:after="0" w:line="240" w:lineRule="auto"/>
              <w:ind w:left="0"/>
              <w:rPr>
                <w:b/>
                <w:sz w:val="23"/>
                <w:szCs w:val="23"/>
              </w:rPr>
            </w:pPr>
            <w:r w:rsidRPr="007D400D">
              <w:rPr>
                <w:b/>
                <w:sz w:val="23"/>
                <w:szCs w:val="23"/>
              </w:rPr>
              <w:t>House of Clergy</w:t>
            </w:r>
          </w:p>
          <w:p w14:paraId="79EE44AC" w14:textId="77777777" w:rsidR="0022048B" w:rsidRPr="0022048B" w:rsidRDefault="0022048B" w:rsidP="0022048B">
            <w:pPr>
              <w:pStyle w:val="ListParagraph"/>
              <w:spacing w:after="0" w:line="240" w:lineRule="auto"/>
              <w:ind w:left="0"/>
              <w:rPr>
                <w:sz w:val="23"/>
                <w:szCs w:val="23"/>
              </w:rPr>
            </w:pPr>
            <w:r w:rsidRPr="0022048B">
              <w:rPr>
                <w:sz w:val="23"/>
                <w:szCs w:val="23"/>
              </w:rPr>
              <w:t>vacancy</w:t>
            </w:r>
          </w:p>
          <w:p w14:paraId="44CD67A8" w14:textId="77777777" w:rsidR="0022048B" w:rsidRPr="0022048B" w:rsidRDefault="0022048B" w:rsidP="0022048B">
            <w:pPr>
              <w:pStyle w:val="ListParagraph"/>
              <w:spacing w:after="0" w:line="240" w:lineRule="auto"/>
              <w:ind w:left="0"/>
              <w:rPr>
                <w:sz w:val="23"/>
                <w:szCs w:val="23"/>
              </w:rPr>
            </w:pPr>
          </w:p>
          <w:p w14:paraId="1E33A0B5" w14:textId="31394F90" w:rsidR="0022048B" w:rsidRPr="007D400D" w:rsidRDefault="0022048B" w:rsidP="0022048B">
            <w:pPr>
              <w:pStyle w:val="ListParagraph"/>
              <w:spacing w:after="0" w:line="240" w:lineRule="auto"/>
              <w:ind w:left="0"/>
              <w:rPr>
                <w:b/>
                <w:sz w:val="23"/>
                <w:szCs w:val="23"/>
              </w:rPr>
            </w:pPr>
            <w:r w:rsidRPr="007D400D">
              <w:rPr>
                <w:b/>
                <w:sz w:val="23"/>
                <w:szCs w:val="23"/>
              </w:rPr>
              <w:t>Tribunal on Doctrine</w:t>
            </w:r>
          </w:p>
          <w:p w14:paraId="4526A19A" w14:textId="67888D88" w:rsidR="0022048B" w:rsidRPr="007D400D" w:rsidRDefault="007D400D" w:rsidP="0022048B">
            <w:pPr>
              <w:pStyle w:val="ListParagraph"/>
              <w:spacing w:after="0" w:line="240" w:lineRule="auto"/>
              <w:ind w:left="0"/>
              <w:rPr>
                <w:b/>
                <w:sz w:val="23"/>
                <w:szCs w:val="23"/>
              </w:rPr>
            </w:pPr>
            <w:r w:rsidRPr="007D400D">
              <w:rPr>
                <w:b/>
                <w:sz w:val="23"/>
                <w:szCs w:val="23"/>
              </w:rPr>
              <w:t>House of Laity</w:t>
            </w:r>
          </w:p>
          <w:p w14:paraId="761273B3" w14:textId="34624DBB" w:rsidR="0022048B" w:rsidRPr="0022048B" w:rsidRDefault="0022048B" w:rsidP="0022048B">
            <w:pPr>
              <w:pStyle w:val="ListParagraph"/>
              <w:spacing w:after="0" w:line="240" w:lineRule="auto"/>
              <w:ind w:left="0"/>
              <w:rPr>
                <w:sz w:val="23"/>
                <w:szCs w:val="23"/>
              </w:rPr>
            </w:pPr>
            <w:r w:rsidRPr="0022048B">
              <w:rPr>
                <w:sz w:val="23"/>
                <w:szCs w:val="23"/>
              </w:rPr>
              <w:t xml:space="preserve">Mr Anthony Hill </w:t>
            </w:r>
          </w:p>
          <w:p w14:paraId="76E55AAF" w14:textId="3A4CC059" w:rsidR="00682C10" w:rsidRDefault="0022048B" w:rsidP="0022048B">
            <w:pPr>
              <w:pStyle w:val="ListParagraph"/>
              <w:spacing w:after="0" w:line="240" w:lineRule="auto"/>
              <w:ind w:left="0"/>
              <w:rPr>
                <w:sz w:val="23"/>
                <w:szCs w:val="23"/>
              </w:rPr>
            </w:pPr>
            <w:r w:rsidRPr="0022048B">
              <w:rPr>
                <w:sz w:val="23"/>
                <w:szCs w:val="23"/>
              </w:rPr>
              <w:t>Mr Don Mathieson</w:t>
            </w:r>
          </w:p>
          <w:p w14:paraId="57D4F3CB" w14:textId="77777777" w:rsidR="00682C10" w:rsidRDefault="00682C10" w:rsidP="00682C10">
            <w:pPr>
              <w:pStyle w:val="ListParagraph"/>
              <w:spacing w:after="0" w:line="240" w:lineRule="auto"/>
              <w:ind w:left="0"/>
              <w:rPr>
                <w:sz w:val="23"/>
                <w:szCs w:val="23"/>
              </w:rPr>
            </w:pPr>
          </w:p>
          <w:p w14:paraId="3F1537BE" w14:textId="0774ED5E" w:rsidR="007D400D" w:rsidRPr="007D400D" w:rsidRDefault="007D400D" w:rsidP="007D400D">
            <w:pPr>
              <w:pStyle w:val="ListParagraph"/>
              <w:spacing w:after="0" w:line="240" w:lineRule="auto"/>
              <w:ind w:left="0"/>
              <w:rPr>
                <w:b/>
                <w:sz w:val="23"/>
                <w:szCs w:val="23"/>
              </w:rPr>
            </w:pPr>
            <w:r w:rsidRPr="007D400D">
              <w:rPr>
                <w:b/>
                <w:sz w:val="23"/>
                <w:szCs w:val="23"/>
              </w:rPr>
              <w:t>INTER DIOCESAN CONFERENCE COORDINATING GROUP</w:t>
            </w:r>
          </w:p>
          <w:p w14:paraId="2C083849" w14:textId="22743AD4" w:rsidR="007D400D" w:rsidRPr="007D400D" w:rsidRDefault="007D400D" w:rsidP="007D400D">
            <w:pPr>
              <w:pStyle w:val="ListParagraph"/>
              <w:spacing w:after="0" w:line="240" w:lineRule="auto"/>
              <w:ind w:left="0"/>
              <w:rPr>
                <w:sz w:val="23"/>
                <w:szCs w:val="23"/>
              </w:rPr>
            </w:pPr>
            <w:r w:rsidRPr="007D400D">
              <w:rPr>
                <w:sz w:val="23"/>
                <w:szCs w:val="23"/>
              </w:rPr>
              <w:t>Auckland</w:t>
            </w:r>
            <w:r w:rsidRPr="007D400D">
              <w:rPr>
                <w:sz w:val="23"/>
                <w:szCs w:val="23"/>
              </w:rPr>
              <w:tab/>
            </w:r>
            <w:r w:rsidRPr="007D400D">
              <w:rPr>
                <w:sz w:val="23"/>
                <w:szCs w:val="23"/>
              </w:rPr>
              <w:tab/>
            </w:r>
            <w:proofErr w:type="spellStart"/>
            <w:r>
              <w:rPr>
                <w:sz w:val="23"/>
                <w:szCs w:val="23"/>
              </w:rPr>
              <w:t>Capt</w:t>
            </w:r>
            <w:proofErr w:type="spellEnd"/>
            <w:r>
              <w:rPr>
                <w:sz w:val="23"/>
                <w:szCs w:val="23"/>
              </w:rPr>
              <w:t xml:space="preserve"> Peter Lloyd</w:t>
            </w:r>
          </w:p>
          <w:p w14:paraId="52640E34" w14:textId="73DF85A3" w:rsidR="007D400D" w:rsidRPr="007D400D" w:rsidRDefault="007D400D" w:rsidP="007D400D">
            <w:pPr>
              <w:pStyle w:val="ListParagraph"/>
              <w:spacing w:after="0" w:line="240" w:lineRule="auto"/>
              <w:ind w:left="0"/>
              <w:rPr>
                <w:sz w:val="23"/>
                <w:szCs w:val="23"/>
              </w:rPr>
            </w:pPr>
            <w:r w:rsidRPr="007D400D">
              <w:rPr>
                <w:sz w:val="23"/>
                <w:szCs w:val="23"/>
              </w:rPr>
              <w:t>Christchurch</w:t>
            </w:r>
            <w:r w:rsidRPr="007D400D">
              <w:rPr>
                <w:sz w:val="23"/>
                <w:szCs w:val="23"/>
              </w:rPr>
              <w:tab/>
            </w:r>
            <w:r w:rsidRPr="007D400D">
              <w:rPr>
                <w:sz w:val="23"/>
                <w:szCs w:val="23"/>
              </w:rPr>
              <w:tab/>
            </w:r>
            <w:r>
              <w:rPr>
                <w:sz w:val="23"/>
                <w:szCs w:val="23"/>
              </w:rPr>
              <w:t xml:space="preserve">Mr Byron </w:t>
            </w:r>
            <w:proofErr w:type="spellStart"/>
            <w:r>
              <w:rPr>
                <w:sz w:val="23"/>
                <w:szCs w:val="23"/>
              </w:rPr>
              <w:t>Behm</w:t>
            </w:r>
            <w:proofErr w:type="spellEnd"/>
          </w:p>
          <w:p w14:paraId="6381B7E1" w14:textId="48A900F3" w:rsidR="007D400D" w:rsidRPr="007D400D" w:rsidRDefault="007D400D" w:rsidP="007D400D">
            <w:pPr>
              <w:pStyle w:val="ListParagraph"/>
              <w:spacing w:after="0" w:line="240" w:lineRule="auto"/>
              <w:ind w:left="0"/>
              <w:rPr>
                <w:sz w:val="23"/>
                <w:szCs w:val="23"/>
              </w:rPr>
            </w:pPr>
            <w:r w:rsidRPr="007D400D">
              <w:rPr>
                <w:sz w:val="23"/>
                <w:szCs w:val="23"/>
              </w:rPr>
              <w:t>Dunedin</w:t>
            </w:r>
            <w:r w:rsidRPr="007D400D">
              <w:rPr>
                <w:sz w:val="23"/>
                <w:szCs w:val="23"/>
              </w:rPr>
              <w:tab/>
            </w:r>
            <w:r w:rsidRPr="007D400D">
              <w:rPr>
                <w:sz w:val="23"/>
                <w:szCs w:val="23"/>
              </w:rPr>
              <w:tab/>
            </w:r>
            <w:r>
              <w:rPr>
                <w:sz w:val="23"/>
                <w:szCs w:val="23"/>
              </w:rPr>
              <w:t>The Rev’d Andrea McDougall</w:t>
            </w:r>
          </w:p>
          <w:p w14:paraId="02782E86" w14:textId="1FD5AECB" w:rsidR="007D400D" w:rsidRPr="007D400D" w:rsidRDefault="007D400D" w:rsidP="007D400D">
            <w:pPr>
              <w:pStyle w:val="ListParagraph"/>
              <w:spacing w:after="0" w:line="240" w:lineRule="auto"/>
              <w:ind w:left="0"/>
              <w:rPr>
                <w:sz w:val="23"/>
                <w:szCs w:val="23"/>
              </w:rPr>
            </w:pPr>
            <w:r w:rsidRPr="007D400D">
              <w:rPr>
                <w:sz w:val="23"/>
                <w:szCs w:val="23"/>
              </w:rPr>
              <w:t>Nelson</w:t>
            </w:r>
            <w:r w:rsidRPr="007D400D">
              <w:rPr>
                <w:sz w:val="23"/>
                <w:szCs w:val="23"/>
              </w:rPr>
              <w:tab/>
            </w:r>
            <w:r w:rsidRPr="007D400D">
              <w:rPr>
                <w:sz w:val="23"/>
                <w:szCs w:val="23"/>
              </w:rPr>
              <w:tab/>
            </w:r>
            <w:r w:rsidRPr="007D400D">
              <w:rPr>
                <w:sz w:val="23"/>
                <w:szCs w:val="23"/>
              </w:rPr>
              <w:tab/>
              <w:t>Mr Ian Pask</w:t>
            </w:r>
          </w:p>
          <w:p w14:paraId="579D80DA" w14:textId="1696567A" w:rsidR="007D400D" w:rsidRPr="007D400D" w:rsidRDefault="007D400D" w:rsidP="007D400D">
            <w:pPr>
              <w:pStyle w:val="ListParagraph"/>
              <w:spacing w:after="0" w:line="240" w:lineRule="auto"/>
              <w:ind w:left="0"/>
              <w:rPr>
                <w:sz w:val="23"/>
                <w:szCs w:val="23"/>
              </w:rPr>
            </w:pPr>
            <w:proofErr w:type="spellStart"/>
            <w:r w:rsidRPr="007D400D">
              <w:rPr>
                <w:sz w:val="23"/>
                <w:szCs w:val="23"/>
              </w:rPr>
              <w:t>Waiapu</w:t>
            </w:r>
            <w:proofErr w:type="spellEnd"/>
            <w:r w:rsidRPr="007D400D">
              <w:rPr>
                <w:sz w:val="23"/>
                <w:szCs w:val="23"/>
              </w:rPr>
              <w:tab/>
            </w:r>
            <w:r w:rsidRPr="007D400D">
              <w:rPr>
                <w:sz w:val="23"/>
                <w:szCs w:val="23"/>
              </w:rPr>
              <w:tab/>
            </w:r>
            <w:r w:rsidRPr="007D400D">
              <w:rPr>
                <w:sz w:val="23"/>
                <w:szCs w:val="23"/>
              </w:rPr>
              <w:tab/>
            </w:r>
            <w:r>
              <w:rPr>
                <w:sz w:val="23"/>
                <w:szCs w:val="23"/>
              </w:rPr>
              <w:t>Miss Alison Thomson</w:t>
            </w:r>
          </w:p>
          <w:p w14:paraId="5065118D" w14:textId="77777777" w:rsidR="007D400D" w:rsidRPr="007D400D" w:rsidRDefault="007D400D" w:rsidP="007D400D">
            <w:pPr>
              <w:pStyle w:val="ListParagraph"/>
              <w:spacing w:after="0" w:line="240" w:lineRule="auto"/>
              <w:ind w:left="0"/>
              <w:rPr>
                <w:sz w:val="23"/>
                <w:szCs w:val="23"/>
              </w:rPr>
            </w:pPr>
            <w:r w:rsidRPr="007D400D">
              <w:rPr>
                <w:sz w:val="23"/>
                <w:szCs w:val="23"/>
              </w:rPr>
              <w:t>Waikato &amp; Taranaki</w:t>
            </w:r>
            <w:r w:rsidRPr="007D400D">
              <w:rPr>
                <w:sz w:val="23"/>
                <w:szCs w:val="23"/>
              </w:rPr>
              <w:tab/>
              <w:t>The Most Rev Philip Richardson</w:t>
            </w:r>
          </w:p>
          <w:p w14:paraId="6116C1DD" w14:textId="77777777" w:rsidR="00682C10" w:rsidRDefault="007D400D" w:rsidP="007D400D">
            <w:pPr>
              <w:pStyle w:val="ListParagraph"/>
              <w:spacing w:after="0" w:line="240" w:lineRule="auto"/>
              <w:ind w:left="0"/>
              <w:rPr>
                <w:sz w:val="23"/>
                <w:szCs w:val="23"/>
              </w:rPr>
            </w:pPr>
            <w:r w:rsidRPr="007D400D">
              <w:rPr>
                <w:sz w:val="23"/>
                <w:szCs w:val="23"/>
              </w:rPr>
              <w:t>Wellington</w:t>
            </w:r>
            <w:r w:rsidRPr="007D400D">
              <w:rPr>
                <w:sz w:val="23"/>
                <w:szCs w:val="23"/>
              </w:rPr>
              <w:tab/>
            </w:r>
            <w:r w:rsidRPr="007D400D">
              <w:rPr>
                <w:sz w:val="23"/>
                <w:szCs w:val="23"/>
              </w:rPr>
              <w:tab/>
              <w:t xml:space="preserve">The </w:t>
            </w:r>
            <w:proofErr w:type="spellStart"/>
            <w:r w:rsidRPr="007D400D">
              <w:rPr>
                <w:sz w:val="23"/>
                <w:szCs w:val="23"/>
              </w:rPr>
              <w:t>Ven</w:t>
            </w:r>
            <w:proofErr w:type="spellEnd"/>
            <w:r w:rsidRPr="007D400D">
              <w:rPr>
                <w:sz w:val="23"/>
                <w:szCs w:val="23"/>
              </w:rPr>
              <w:t xml:space="preserve"> Wendy Scott</w:t>
            </w:r>
          </w:p>
          <w:p w14:paraId="57C04C88" w14:textId="6DD794C6" w:rsidR="007D400D" w:rsidRPr="00A907F4" w:rsidRDefault="007D400D" w:rsidP="007D400D">
            <w:pPr>
              <w:pStyle w:val="ListParagraph"/>
              <w:spacing w:after="0" w:line="240" w:lineRule="auto"/>
              <w:ind w:left="0"/>
              <w:rPr>
                <w:b/>
                <w:caps/>
                <w:sz w:val="23"/>
                <w:szCs w:val="23"/>
              </w:rPr>
            </w:pPr>
            <w:bookmarkStart w:id="0" w:name="_GoBack"/>
            <w:bookmarkEnd w:id="0"/>
          </w:p>
        </w:tc>
      </w:tr>
      <w:tr w:rsidR="00A907F4" w:rsidRPr="00084C0E" w14:paraId="751DD5EF" w14:textId="77777777" w:rsidTr="00A42666">
        <w:tc>
          <w:tcPr>
            <w:tcW w:w="221" w:type="pct"/>
            <w:tcMar>
              <w:left w:w="0" w:type="dxa"/>
              <w:right w:w="0" w:type="dxa"/>
            </w:tcMar>
          </w:tcPr>
          <w:p w14:paraId="4E38851A" w14:textId="580D04AF" w:rsidR="00A907F4" w:rsidRPr="00043920" w:rsidRDefault="00A907F4" w:rsidP="00A907F4">
            <w:pPr>
              <w:pStyle w:val="ListParagraph"/>
              <w:numPr>
                <w:ilvl w:val="0"/>
                <w:numId w:val="20"/>
              </w:numPr>
              <w:spacing w:after="0" w:line="240" w:lineRule="auto"/>
              <w:rPr>
                <w:b/>
                <w:caps/>
                <w:sz w:val="23"/>
                <w:szCs w:val="23"/>
              </w:rPr>
            </w:pPr>
          </w:p>
        </w:tc>
        <w:tc>
          <w:tcPr>
            <w:tcW w:w="4779" w:type="pct"/>
          </w:tcPr>
          <w:p w14:paraId="4F0F3220" w14:textId="77777777" w:rsidR="00A907F4" w:rsidRPr="002E1FFD" w:rsidRDefault="002E1FFD" w:rsidP="002E1FFD">
            <w:pPr>
              <w:pStyle w:val="ListParagraph"/>
              <w:spacing w:after="0" w:line="240" w:lineRule="auto"/>
              <w:ind w:left="0"/>
              <w:rPr>
                <w:b/>
                <w:caps/>
                <w:sz w:val="23"/>
                <w:szCs w:val="23"/>
              </w:rPr>
            </w:pPr>
            <w:r w:rsidRPr="002E1FFD">
              <w:rPr>
                <w:b/>
                <w:caps/>
                <w:sz w:val="23"/>
                <w:szCs w:val="23"/>
              </w:rPr>
              <w:t>Vote of Appreciation and Thanks</w:t>
            </w:r>
          </w:p>
          <w:p w14:paraId="1502D490" w14:textId="3FA1EAAE" w:rsidR="002E1FFD" w:rsidRDefault="000B6D8E" w:rsidP="00A42666">
            <w:pPr>
              <w:spacing w:after="0" w:line="240" w:lineRule="auto"/>
              <w:rPr>
                <w:sz w:val="23"/>
                <w:szCs w:val="23"/>
              </w:rPr>
            </w:pPr>
            <w:r>
              <w:rPr>
                <w:sz w:val="23"/>
                <w:szCs w:val="23"/>
              </w:rPr>
              <w:t xml:space="preserve">The </w:t>
            </w:r>
            <w:proofErr w:type="spellStart"/>
            <w:r>
              <w:rPr>
                <w:sz w:val="23"/>
                <w:szCs w:val="23"/>
              </w:rPr>
              <w:t>Ven</w:t>
            </w:r>
            <w:proofErr w:type="spellEnd"/>
            <w:r>
              <w:rPr>
                <w:sz w:val="23"/>
                <w:szCs w:val="23"/>
              </w:rPr>
              <w:t xml:space="preserve"> Wendy Scott gave a vote of thanks to the </w:t>
            </w:r>
            <w:r w:rsidRPr="001F2FC4">
              <w:rPr>
                <w:sz w:val="23"/>
                <w:szCs w:val="23"/>
              </w:rPr>
              <w:t>Dio</w:t>
            </w:r>
            <w:r>
              <w:rPr>
                <w:sz w:val="23"/>
                <w:szCs w:val="23"/>
              </w:rPr>
              <w:t>ces</w:t>
            </w:r>
            <w:r w:rsidRPr="001F2FC4">
              <w:rPr>
                <w:sz w:val="23"/>
                <w:szCs w:val="23"/>
              </w:rPr>
              <w:t>e of</w:t>
            </w:r>
            <w:r>
              <w:rPr>
                <w:sz w:val="23"/>
                <w:szCs w:val="23"/>
              </w:rPr>
              <w:t xml:space="preserve"> Waikato/Taranaki </w:t>
            </w:r>
            <w:r>
              <w:rPr>
                <w:sz w:val="23"/>
                <w:szCs w:val="23"/>
              </w:rPr>
              <w:t>for hosting, the General Synod organising committee and staff, Paul Carey, and Peg Riley.</w:t>
            </w:r>
          </w:p>
          <w:p w14:paraId="41B4FC8A" w14:textId="77777777" w:rsidR="000B6D8E" w:rsidRDefault="000B6D8E" w:rsidP="00A42666">
            <w:pPr>
              <w:spacing w:after="0" w:line="240" w:lineRule="auto"/>
              <w:rPr>
                <w:sz w:val="23"/>
                <w:szCs w:val="23"/>
              </w:rPr>
            </w:pPr>
          </w:p>
          <w:p w14:paraId="26964B67" w14:textId="6ED77359" w:rsidR="000B6D8E" w:rsidRDefault="000B6D8E" w:rsidP="00A42666">
            <w:pPr>
              <w:spacing w:after="0" w:line="240" w:lineRule="auto"/>
              <w:rPr>
                <w:sz w:val="23"/>
                <w:szCs w:val="23"/>
              </w:rPr>
            </w:pPr>
            <w:r>
              <w:rPr>
                <w:sz w:val="23"/>
                <w:szCs w:val="23"/>
              </w:rPr>
              <w:t>The Rev Peg Riley closed the Conference with prayer.</w:t>
            </w:r>
          </w:p>
          <w:p w14:paraId="3016C8B0" w14:textId="5F9E1818" w:rsidR="002E1FFD" w:rsidRPr="00203863" w:rsidRDefault="002E1FFD" w:rsidP="00A42666">
            <w:pPr>
              <w:spacing w:after="0" w:line="240" w:lineRule="auto"/>
              <w:rPr>
                <w:sz w:val="23"/>
                <w:szCs w:val="23"/>
              </w:rPr>
            </w:pPr>
          </w:p>
        </w:tc>
      </w:tr>
    </w:tbl>
    <w:p w14:paraId="5F90E827" w14:textId="77777777" w:rsidR="00A907F4" w:rsidRDefault="00A907F4" w:rsidP="006303C1">
      <w:pPr>
        <w:spacing w:after="0" w:line="240" w:lineRule="auto"/>
        <w:ind w:left="2160" w:hanging="2160"/>
        <w:rPr>
          <w:caps/>
        </w:rPr>
      </w:pPr>
    </w:p>
    <w:p w14:paraId="0C5104BC" w14:textId="56F47413" w:rsidR="00F81DAF" w:rsidRDefault="00F81DAF" w:rsidP="006303C1">
      <w:pPr>
        <w:spacing w:after="0" w:line="240" w:lineRule="auto"/>
        <w:ind w:left="2160" w:hanging="2160"/>
        <w:rPr>
          <w:caps/>
        </w:rPr>
      </w:pPr>
      <w:r>
        <w:rPr>
          <w:caps/>
        </w:rPr>
        <w:t>PC</w:t>
      </w:r>
      <w:r w:rsidR="000B6D8E">
        <w:rPr>
          <w:caps/>
        </w:rPr>
        <w:t>/1.8</w:t>
      </w:r>
      <w:r w:rsidR="00EB3D85">
        <w:rPr>
          <w:caps/>
        </w:rPr>
        <w:t>.18</w:t>
      </w:r>
    </w:p>
    <w:sectPr w:rsidR="00F81DAF" w:rsidSect="006515CB">
      <w:footerReference w:type="default" r:id="rId9"/>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A0597" w14:textId="77777777" w:rsidR="00CC5F5E" w:rsidRDefault="00CC5F5E">
      <w:pPr>
        <w:spacing w:after="0" w:line="240" w:lineRule="auto"/>
      </w:pPr>
      <w:r>
        <w:separator/>
      </w:r>
    </w:p>
  </w:endnote>
  <w:endnote w:type="continuationSeparator" w:id="0">
    <w:p w14:paraId="30442324" w14:textId="77777777" w:rsidR="00CC5F5E" w:rsidRDefault="00CC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C0B47" w14:textId="6BB9645E" w:rsidR="004910F1" w:rsidRDefault="004910F1" w:rsidP="00672C3A">
    <w:pPr>
      <w:pStyle w:val="Footer"/>
      <w:jc w:val="right"/>
    </w:pPr>
    <w:r>
      <w:t xml:space="preserve">Page </w:t>
    </w:r>
    <w:r>
      <w:fldChar w:fldCharType="begin"/>
    </w:r>
    <w:r>
      <w:instrText xml:space="preserve"> PAGE   \* MERGEFORMAT </w:instrText>
    </w:r>
    <w:r>
      <w:fldChar w:fldCharType="separate"/>
    </w:r>
    <w:r w:rsidR="007D400D">
      <w:rPr>
        <w:noProof/>
      </w:rPr>
      <w:t>13</w:t>
    </w:r>
    <w:r>
      <w:fldChar w:fldCharType="end"/>
    </w:r>
    <w:r>
      <w:t xml:space="preserve"> of </w:t>
    </w:r>
    <w:fldSimple w:instr=" NUMPAGES   \* MERGEFORMAT ">
      <w:r w:rsidR="007D400D">
        <w:rPr>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33511" w14:textId="77777777" w:rsidR="00CC5F5E" w:rsidRDefault="00CC5F5E">
      <w:pPr>
        <w:spacing w:after="0" w:line="240" w:lineRule="auto"/>
      </w:pPr>
      <w:r>
        <w:separator/>
      </w:r>
    </w:p>
  </w:footnote>
  <w:footnote w:type="continuationSeparator" w:id="0">
    <w:p w14:paraId="2033E783" w14:textId="77777777" w:rsidR="00CC5F5E" w:rsidRDefault="00CC5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26B"/>
    <w:multiLevelType w:val="hybridMultilevel"/>
    <w:tmpl w:val="A9F83B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9942EE0"/>
    <w:multiLevelType w:val="hybridMultilevel"/>
    <w:tmpl w:val="A0DCC812"/>
    <w:lvl w:ilvl="0" w:tplc="0E485776">
      <w:start w:val="1"/>
      <w:numFmt w:val="decimal"/>
      <w:lvlText w:val="%1."/>
      <w:lvlJc w:val="left"/>
      <w:pPr>
        <w:ind w:left="720" w:hanging="66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A9405BC"/>
    <w:multiLevelType w:val="hybridMultilevel"/>
    <w:tmpl w:val="02C8186C"/>
    <w:lvl w:ilvl="0" w:tplc="0E485776">
      <w:start w:val="1"/>
      <w:numFmt w:val="decimal"/>
      <w:lvlText w:val="%1."/>
      <w:lvlJc w:val="left"/>
      <w:pPr>
        <w:ind w:left="720" w:hanging="66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12B5EEE"/>
    <w:multiLevelType w:val="hybridMultilevel"/>
    <w:tmpl w:val="3424906C"/>
    <w:lvl w:ilvl="0" w:tplc="848ED8D4">
      <w:start w:val="3"/>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4BA5BE5"/>
    <w:multiLevelType w:val="hybridMultilevel"/>
    <w:tmpl w:val="68888ABA"/>
    <w:lvl w:ilvl="0" w:tplc="AD94793E">
      <w:start w:val="1"/>
      <w:numFmt w:val="decimal"/>
      <w:lvlText w:val="%1."/>
      <w:lvlJc w:val="left"/>
      <w:pPr>
        <w:ind w:left="36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89D7D62"/>
    <w:multiLevelType w:val="hybridMultilevel"/>
    <w:tmpl w:val="82CE88E0"/>
    <w:lvl w:ilvl="0" w:tplc="D5B2CC4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A1962F4"/>
    <w:multiLevelType w:val="hybridMultilevel"/>
    <w:tmpl w:val="CCE4D332"/>
    <w:lvl w:ilvl="0" w:tplc="848ED8D4">
      <w:start w:val="3"/>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DE62E59"/>
    <w:multiLevelType w:val="hybridMultilevel"/>
    <w:tmpl w:val="8048BD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22332C21"/>
    <w:multiLevelType w:val="hybridMultilevel"/>
    <w:tmpl w:val="E1EEFFBE"/>
    <w:lvl w:ilvl="0" w:tplc="848ED8D4">
      <w:start w:val="3"/>
      <w:numFmt w:val="bullet"/>
      <w:lvlText w:val=""/>
      <w:lvlJc w:val="left"/>
      <w:pPr>
        <w:ind w:left="720" w:hanging="72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24A4652A"/>
    <w:multiLevelType w:val="hybridMultilevel"/>
    <w:tmpl w:val="F9EA3F5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8226B5B"/>
    <w:multiLevelType w:val="hybridMultilevel"/>
    <w:tmpl w:val="548CFB44"/>
    <w:lvl w:ilvl="0" w:tplc="F5BA64E2">
      <w:start w:val="1"/>
      <w:numFmt w:val="decimal"/>
      <w:lvlText w:val="%1."/>
      <w:lvlJc w:val="left"/>
      <w:pPr>
        <w:ind w:left="360" w:hanging="360"/>
      </w:pPr>
      <w:rPr>
        <w:rFonts w:hint="default"/>
        <w:b/>
      </w:rPr>
    </w:lvl>
    <w:lvl w:ilvl="1" w:tplc="907EBC64">
      <w:start w:val="1"/>
      <w:numFmt w:val="lowerLetter"/>
      <w:lvlText w:val="%2."/>
      <w:lvlJc w:val="left"/>
      <w:pPr>
        <w:ind w:left="737" w:hanging="340"/>
      </w:pPr>
      <w:rPr>
        <w:rFonts w:hint="default"/>
        <w:b/>
      </w:rPr>
    </w:lvl>
    <w:lvl w:ilvl="2" w:tplc="40AC6BC2">
      <w:start w:val="1"/>
      <w:numFmt w:val="lowerRoman"/>
      <w:lvlText w:val="%3."/>
      <w:lvlJc w:val="right"/>
      <w:pPr>
        <w:ind w:left="1134" w:hanging="227"/>
      </w:pPr>
      <w:rPr>
        <w:rFonts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2A855BEF"/>
    <w:multiLevelType w:val="hybridMultilevel"/>
    <w:tmpl w:val="552E1A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2C0F6732"/>
    <w:multiLevelType w:val="hybridMultilevel"/>
    <w:tmpl w:val="7264EE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33464517"/>
    <w:multiLevelType w:val="hybridMultilevel"/>
    <w:tmpl w:val="82E87012"/>
    <w:lvl w:ilvl="0" w:tplc="AD94793E">
      <w:start w:val="1"/>
      <w:numFmt w:val="decimal"/>
      <w:lvlText w:val="%1."/>
      <w:lvlJc w:val="left"/>
      <w:pPr>
        <w:ind w:left="36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50D69AD"/>
    <w:multiLevelType w:val="hybridMultilevel"/>
    <w:tmpl w:val="A0DCC812"/>
    <w:lvl w:ilvl="0" w:tplc="0E485776">
      <w:start w:val="1"/>
      <w:numFmt w:val="decimal"/>
      <w:lvlText w:val="%1."/>
      <w:lvlJc w:val="left"/>
      <w:pPr>
        <w:ind w:left="720" w:hanging="66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6021CD2"/>
    <w:multiLevelType w:val="hybridMultilevel"/>
    <w:tmpl w:val="BE626156"/>
    <w:lvl w:ilvl="0" w:tplc="848ED8D4">
      <w:start w:val="3"/>
      <w:numFmt w:val="bullet"/>
      <w:lvlText w:val=""/>
      <w:lvlJc w:val="left"/>
      <w:pPr>
        <w:ind w:left="1080" w:hanging="72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84247EF"/>
    <w:multiLevelType w:val="hybridMultilevel"/>
    <w:tmpl w:val="CE96E65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48A471A2"/>
    <w:multiLevelType w:val="hybridMultilevel"/>
    <w:tmpl w:val="3BDCD20E"/>
    <w:lvl w:ilvl="0" w:tplc="848ED8D4">
      <w:start w:val="3"/>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AD919E7"/>
    <w:multiLevelType w:val="hybridMultilevel"/>
    <w:tmpl w:val="CECC1264"/>
    <w:lvl w:ilvl="0" w:tplc="4994046A">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0A04DEF"/>
    <w:multiLevelType w:val="hybridMultilevel"/>
    <w:tmpl w:val="1B6430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51EC0A40"/>
    <w:multiLevelType w:val="hybridMultilevel"/>
    <w:tmpl w:val="E2683B0C"/>
    <w:lvl w:ilvl="0" w:tplc="14090015">
      <w:start w:val="1"/>
      <w:numFmt w:val="upperLetter"/>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nsid w:val="57F93846"/>
    <w:multiLevelType w:val="hybridMultilevel"/>
    <w:tmpl w:val="1E8EA7A4"/>
    <w:lvl w:ilvl="0" w:tplc="632E49EA">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5D1543A3"/>
    <w:multiLevelType w:val="hybridMultilevel"/>
    <w:tmpl w:val="F0CAF9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5E041130"/>
    <w:multiLevelType w:val="hybridMultilevel"/>
    <w:tmpl w:val="26AE29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nsid w:val="5EB222B5"/>
    <w:multiLevelType w:val="hybridMultilevel"/>
    <w:tmpl w:val="88664748"/>
    <w:lvl w:ilvl="0" w:tplc="AD94793E">
      <w:start w:val="1"/>
      <w:numFmt w:val="decimal"/>
      <w:lvlText w:val="%1."/>
      <w:lvlJc w:val="left"/>
      <w:pPr>
        <w:ind w:left="36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67BE380B"/>
    <w:multiLevelType w:val="hybridMultilevel"/>
    <w:tmpl w:val="94F29246"/>
    <w:lvl w:ilvl="0" w:tplc="848ED8D4">
      <w:start w:val="3"/>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6AE943DF"/>
    <w:multiLevelType w:val="hybridMultilevel"/>
    <w:tmpl w:val="1CF8DFC0"/>
    <w:lvl w:ilvl="0" w:tplc="CD3ADCB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75E80450"/>
    <w:multiLevelType w:val="multilevel"/>
    <w:tmpl w:val="1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nsid w:val="7C396530"/>
    <w:multiLevelType w:val="hybridMultilevel"/>
    <w:tmpl w:val="81D081D4"/>
    <w:lvl w:ilvl="0" w:tplc="848ED8D4">
      <w:start w:val="3"/>
      <w:numFmt w:val="bullet"/>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3"/>
  </w:num>
  <w:num w:numId="4">
    <w:abstractNumId w:val="10"/>
  </w:num>
  <w:num w:numId="5">
    <w:abstractNumId w:val="20"/>
  </w:num>
  <w:num w:numId="6">
    <w:abstractNumId w:val="24"/>
  </w:num>
  <w:num w:numId="7">
    <w:abstractNumId w:val="13"/>
  </w:num>
  <w:num w:numId="8">
    <w:abstractNumId w:val="4"/>
  </w:num>
  <w:num w:numId="9">
    <w:abstractNumId w:val="8"/>
  </w:num>
  <w:num w:numId="10">
    <w:abstractNumId w:val="15"/>
  </w:num>
  <w:num w:numId="11">
    <w:abstractNumId w:val="18"/>
  </w:num>
  <w:num w:numId="12">
    <w:abstractNumId w:val="17"/>
  </w:num>
  <w:num w:numId="13">
    <w:abstractNumId w:val="3"/>
  </w:num>
  <w:num w:numId="14">
    <w:abstractNumId w:val="28"/>
  </w:num>
  <w:num w:numId="15">
    <w:abstractNumId w:val="25"/>
  </w:num>
  <w:num w:numId="16">
    <w:abstractNumId w:val="6"/>
  </w:num>
  <w:num w:numId="17">
    <w:abstractNumId w:val="16"/>
  </w:num>
  <w:num w:numId="18">
    <w:abstractNumId w:val="22"/>
  </w:num>
  <w:num w:numId="19">
    <w:abstractNumId w:val="14"/>
  </w:num>
  <w:num w:numId="20">
    <w:abstractNumId w:val="2"/>
  </w:num>
  <w:num w:numId="21">
    <w:abstractNumId w:val="5"/>
  </w:num>
  <w:num w:numId="22">
    <w:abstractNumId w:val="11"/>
  </w:num>
  <w:num w:numId="23">
    <w:abstractNumId w:val="0"/>
  </w:num>
  <w:num w:numId="24">
    <w:abstractNumId w:val="7"/>
  </w:num>
  <w:num w:numId="25">
    <w:abstractNumId w:val="12"/>
  </w:num>
  <w:num w:numId="26">
    <w:abstractNumId w:val="19"/>
  </w:num>
  <w:num w:numId="27">
    <w:abstractNumId w:val="21"/>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E8"/>
    <w:rsid w:val="000039A2"/>
    <w:rsid w:val="00005474"/>
    <w:rsid w:val="000064F4"/>
    <w:rsid w:val="0001297E"/>
    <w:rsid w:val="00012D23"/>
    <w:rsid w:val="00014526"/>
    <w:rsid w:val="00015FB9"/>
    <w:rsid w:val="0002286A"/>
    <w:rsid w:val="00027624"/>
    <w:rsid w:val="00033CBC"/>
    <w:rsid w:val="00033FDA"/>
    <w:rsid w:val="00043920"/>
    <w:rsid w:val="00044E31"/>
    <w:rsid w:val="00051094"/>
    <w:rsid w:val="0005233C"/>
    <w:rsid w:val="000548E2"/>
    <w:rsid w:val="0006069C"/>
    <w:rsid w:val="00067EFF"/>
    <w:rsid w:val="000703D5"/>
    <w:rsid w:val="00080255"/>
    <w:rsid w:val="00084C0E"/>
    <w:rsid w:val="00090126"/>
    <w:rsid w:val="000902C7"/>
    <w:rsid w:val="000916D0"/>
    <w:rsid w:val="000A41ED"/>
    <w:rsid w:val="000A52BC"/>
    <w:rsid w:val="000A60CA"/>
    <w:rsid w:val="000A6D52"/>
    <w:rsid w:val="000A759F"/>
    <w:rsid w:val="000B3BBC"/>
    <w:rsid w:val="000B476D"/>
    <w:rsid w:val="000B6C9A"/>
    <w:rsid w:val="000B6D8E"/>
    <w:rsid w:val="000C5CE8"/>
    <w:rsid w:val="000D0441"/>
    <w:rsid w:val="000D3E7D"/>
    <w:rsid w:val="000E2CBA"/>
    <w:rsid w:val="000E4662"/>
    <w:rsid w:val="000F1C68"/>
    <w:rsid w:val="000F2429"/>
    <w:rsid w:val="000F3490"/>
    <w:rsid w:val="00101765"/>
    <w:rsid w:val="00103B9E"/>
    <w:rsid w:val="001057F6"/>
    <w:rsid w:val="001058E0"/>
    <w:rsid w:val="00106125"/>
    <w:rsid w:val="00112827"/>
    <w:rsid w:val="00114186"/>
    <w:rsid w:val="00114BA2"/>
    <w:rsid w:val="00115304"/>
    <w:rsid w:val="00131D51"/>
    <w:rsid w:val="00133D0F"/>
    <w:rsid w:val="00145EBC"/>
    <w:rsid w:val="00146072"/>
    <w:rsid w:val="00152470"/>
    <w:rsid w:val="00153FDA"/>
    <w:rsid w:val="00157193"/>
    <w:rsid w:val="001574F8"/>
    <w:rsid w:val="00173A2C"/>
    <w:rsid w:val="001763E5"/>
    <w:rsid w:val="001766F1"/>
    <w:rsid w:val="00180B06"/>
    <w:rsid w:val="00180C57"/>
    <w:rsid w:val="0018388F"/>
    <w:rsid w:val="00194DA8"/>
    <w:rsid w:val="001A6E4F"/>
    <w:rsid w:val="001B67F7"/>
    <w:rsid w:val="001B712B"/>
    <w:rsid w:val="001D5DAE"/>
    <w:rsid w:val="001D603A"/>
    <w:rsid w:val="001E209B"/>
    <w:rsid w:val="001E5BAE"/>
    <w:rsid w:val="001F2FC4"/>
    <w:rsid w:val="00200091"/>
    <w:rsid w:val="00203863"/>
    <w:rsid w:val="00205A98"/>
    <w:rsid w:val="00206B09"/>
    <w:rsid w:val="00210AB7"/>
    <w:rsid w:val="00217008"/>
    <w:rsid w:val="0022048B"/>
    <w:rsid w:val="00220B2D"/>
    <w:rsid w:val="00223DFF"/>
    <w:rsid w:val="002253DA"/>
    <w:rsid w:val="00232BDB"/>
    <w:rsid w:val="0024317D"/>
    <w:rsid w:val="002444A2"/>
    <w:rsid w:val="002525C4"/>
    <w:rsid w:val="002535FF"/>
    <w:rsid w:val="00256085"/>
    <w:rsid w:val="002628EF"/>
    <w:rsid w:val="00263F56"/>
    <w:rsid w:val="00266D69"/>
    <w:rsid w:val="0027122B"/>
    <w:rsid w:val="00284FE4"/>
    <w:rsid w:val="002854FE"/>
    <w:rsid w:val="002863C0"/>
    <w:rsid w:val="0029216A"/>
    <w:rsid w:val="00292815"/>
    <w:rsid w:val="00296157"/>
    <w:rsid w:val="00296DE2"/>
    <w:rsid w:val="00297E50"/>
    <w:rsid w:val="002A093E"/>
    <w:rsid w:val="002A2EEA"/>
    <w:rsid w:val="002A3885"/>
    <w:rsid w:val="002B2AD5"/>
    <w:rsid w:val="002C69DC"/>
    <w:rsid w:val="002D11D3"/>
    <w:rsid w:val="002E1FFD"/>
    <w:rsid w:val="002F0C4E"/>
    <w:rsid w:val="0030008C"/>
    <w:rsid w:val="003009F7"/>
    <w:rsid w:val="00305A40"/>
    <w:rsid w:val="0030784A"/>
    <w:rsid w:val="00313DEA"/>
    <w:rsid w:val="00316FAA"/>
    <w:rsid w:val="00323679"/>
    <w:rsid w:val="0032607A"/>
    <w:rsid w:val="003261A8"/>
    <w:rsid w:val="0033339B"/>
    <w:rsid w:val="003345CF"/>
    <w:rsid w:val="00334A7B"/>
    <w:rsid w:val="00337764"/>
    <w:rsid w:val="00341A51"/>
    <w:rsid w:val="00347EB1"/>
    <w:rsid w:val="00350CA6"/>
    <w:rsid w:val="00353960"/>
    <w:rsid w:val="003631AF"/>
    <w:rsid w:val="0036681D"/>
    <w:rsid w:val="00372FBF"/>
    <w:rsid w:val="003732B0"/>
    <w:rsid w:val="00386229"/>
    <w:rsid w:val="00394798"/>
    <w:rsid w:val="003A2869"/>
    <w:rsid w:val="003A353A"/>
    <w:rsid w:val="003A41F6"/>
    <w:rsid w:val="003C0A36"/>
    <w:rsid w:val="003C176C"/>
    <w:rsid w:val="003C77A6"/>
    <w:rsid w:val="003D1243"/>
    <w:rsid w:val="003D2864"/>
    <w:rsid w:val="003D709C"/>
    <w:rsid w:val="003F57D6"/>
    <w:rsid w:val="00400F94"/>
    <w:rsid w:val="0040284E"/>
    <w:rsid w:val="0041123A"/>
    <w:rsid w:val="004130C3"/>
    <w:rsid w:val="004216D4"/>
    <w:rsid w:val="004243F7"/>
    <w:rsid w:val="00426F11"/>
    <w:rsid w:val="00430751"/>
    <w:rsid w:val="0043214D"/>
    <w:rsid w:val="00433C70"/>
    <w:rsid w:val="004350D7"/>
    <w:rsid w:val="00442C6A"/>
    <w:rsid w:val="00443EE1"/>
    <w:rsid w:val="0044469E"/>
    <w:rsid w:val="0044507E"/>
    <w:rsid w:val="00454C82"/>
    <w:rsid w:val="004625D9"/>
    <w:rsid w:val="00462F8B"/>
    <w:rsid w:val="00467275"/>
    <w:rsid w:val="004840F2"/>
    <w:rsid w:val="00490882"/>
    <w:rsid w:val="004910F1"/>
    <w:rsid w:val="004B0FF2"/>
    <w:rsid w:val="004B3FC1"/>
    <w:rsid w:val="004C07C3"/>
    <w:rsid w:val="004C7C63"/>
    <w:rsid w:val="004E1378"/>
    <w:rsid w:val="004F23A0"/>
    <w:rsid w:val="004F7652"/>
    <w:rsid w:val="00502942"/>
    <w:rsid w:val="00503A65"/>
    <w:rsid w:val="00507C72"/>
    <w:rsid w:val="00511920"/>
    <w:rsid w:val="005148C2"/>
    <w:rsid w:val="00515452"/>
    <w:rsid w:val="005203F6"/>
    <w:rsid w:val="005221B2"/>
    <w:rsid w:val="00541AB9"/>
    <w:rsid w:val="005465C0"/>
    <w:rsid w:val="0057029E"/>
    <w:rsid w:val="00576797"/>
    <w:rsid w:val="00577892"/>
    <w:rsid w:val="00584060"/>
    <w:rsid w:val="0058674E"/>
    <w:rsid w:val="0058721A"/>
    <w:rsid w:val="00595E97"/>
    <w:rsid w:val="005A5260"/>
    <w:rsid w:val="005B28A4"/>
    <w:rsid w:val="005B3170"/>
    <w:rsid w:val="005B34CB"/>
    <w:rsid w:val="005B3D87"/>
    <w:rsid w:val="005C0D03"/>
    <w:rsid w:val="005C570B"/>
    <w:rsid w:val="005D6AC7"/>
    <w:rsid w:val="005E2321"/>
    <w:rsid w:val="005E3081"/>
    <w:rsid w:val="005E443F"/>
    <w:rsid w:val="005F3E17"/>
    <w:rsid w:val="005F7394"/>
    <w:rsid w:val="00605229"/>
    <w:rsid w:val="006061D3"/>
    <w:rsid w:val="00606BF8"/>
    <w:rsid w:val="0061121B"/>
    <w:rsid w:val="00616D4C"/>
    <w:rsid w:val="00617E28"/>
    <w:rsid w:val="00617FCF"/>
    <w:rsid w:val="006303C1"/>
    <w:rsid w:val="00631376"/>
    <w:rsid w:val="00633932"/>
    <w:rsid w:val="0064228D"/>
    <w:rsid w:val="006515CB"/>
    <w:rsid w:val="00654570"/>
    <w:rsid w:val="00656382"/>
    <w:rsid w:val="00667612"/>
    <w:rsid w:val="00672C3A"/>
    <w:rsid w:val="00674145"/>
    <w:rsid w:val="00675C08"/>
    <w:rsid w:val="0068019C"/>
    <w:rsid w:val="00682C10"/>
    <w:rsid w:val="00683299"/>
    <w:rsid w:val="0069156E"/>
    <w:rsid w:val="00692153"/>
    <w:rsid w:val="00693961"/>
    <w:rsid w:val="00694E7A"/>
    <w:rsid w:val="006975F0"/>
    <w:rsid w:val="00697A58"/>
    <w:rsid w:val="006A1003"/>
    <w:rsid w:val="006A1D05"/>
    <w:rsid w:val="006A4E93"/>
    <w:rsid w:val="006A657C"/>
    <w:rsid w:val="006B1BE2"/>
    <w:rsid w:val="006B285A"/>
    <w:rsid w:val="006B3398"/>
    <w:rsid w:val="006B46B4"/>
    <w:rsid w:val="006B5579"/>
    <w:rsid w:val="006C5A2F"/>
    <w:rsid w:val="006C6832"/>
    <w:rsid w:val="006D1DBB"/>
    <w:rsid w:val="006E0BBC"/>
    <w:rsid w:val="006E206E"/>
    <w:rsid w:val="006E2334"/>
    <w:rsid w:val="006E6F69"/>
    <w:rsid w:val="006F5AB5"/>
    <w:rsid w:val="006F66FB"/>
    <w:rsid w:val="0070022D"/>
    <w:rsid w:val="00702AC6"/>
    <w:rsid w:val="00707037"/>
    <w:rsid w:val="007135EC"/>
    <w:rsid w:val="0071377E"/>
    <w:rsid w:val="00720766"/>
    <w:rsid w:val="00720A05"/>
    <w:rsid w:val="00721B27"/>
    <w:rsid w:val="00730041"/>
    <w:rsid w:val="00737E93"/>
    <w:rsid w:val="00745298"/>
    <w:rsid w:val="00745568"/>
    <w:rsid w:val="00751DB0"/>
    <w:rsid w:val="0075356D"/>
    <w:rsid w:val="00756FBF"/>
    <w:rsid w:val="00767547"/>
    <w:rsid w:val="00770198"/>
    <w:rsid w:val="00775B5D"/>
    <w:rsid w:val="0078063F"/>
    <w:rsid w:val="00781E3A"/>
    <w:rsid w:val="007A2478"/>
    <w:rsid w:val="007B0EBF"/>
    <w:rsid w:val="007B37A6"/>
    <w:rsid w:val="007C2B0F"/>
    <w:rsid w:val="007C316A"/>
    <w:rsid w:val="007C317A"/>
    <w:rsid w:val="007C55A4"/>
    <w:rsid w:val="007C6656"/>
    <w:rsid w:val="007C7154"/>
    <w:rsid w:val="007C7BA2"/>
    <w:rsid w:val="007C7EA0"/>
    <w:rsid w:val="007D400D"/>
    <w:rsid w:val="007E0E9D"/>
    <w:rsid w:val="007E3709"/>
    <w:rsid w:val="007E4707"/>
    <w:rsid w:val="007F006B"/>
    <w:rsid w:val="007F0A29"/>
    <w:rsid w:val="007F1BE1"/>
    <w:rsid w:val="007F5D8E"/>
    <w:rsid w:val="00801EFF"/>
    <w:rsid w:val="00803DC2"/>
    <w:rsid w:val="00804A5A"/>
    <w:rsid w:val="00806B55"/>
    <w:rsid w:val="00814D80"/>
    <w:rsid w:val="00817CDC"/>
    <w:rsid w:val="00822E0B"/>
    <w:rsid w:val="00827E02"/>
    <w:rsid w:val="008306AB"/>
    <w:rsid w:val="00833563"/>
    <w:rsid w:val="00837BF2"/>
    <w:rsid w:val="0084042C"/>
    <w:rsid w:val="008423D8"/>
    <w:rsid w:val="008516E6"/>
    <w:rsid w:val="008676CF"/>
    <w:rsid w:val="00870926"/>
    <w:rsid w:val="00877302"/>
    <w:rsid w:val="0088329C"/>
    <w:rsid w:val="008903D9"/>
    <w:rsid w:val="00895A2D"/>
    <w:rsid w:val="00895E98"/>
    <w:rsid w:val="008979AD"/>
    <w:rsid w:val="008A5172"/>
    <w:rsid w:val="008B7CFD"/>
    <w:rsid w:val="008C3528"/>
    <w:rsid w:val="008D0902"/>
    <w:rsid w:val="008D619B"/>
    <w:rsid w:val="008D64D2"/>
    <w:rsid w:val="008D727A"/>
    <w:rsid w:val="008E62B8"/>
    <w:rsid w:val="008E67FA"/>
    <w:rsid w:val="008F104D"/>
    <w:rsid w:val="008F1E7E"/>
    <w:rsid w:val="008F5B78"/>
    <w:rsid w:val="0090372F"/>
    <w:rsid w:val="009075AF"/>
    <w:rsid w:val="00920CDC"/>
    <w:rsid w:val="00947417"/>
    <w:rsid w:val="00950E52"/>
    <w:rsid w:val="00964DE7"/>
    <w:rsid w:val="009666CA"/>
    <w:rsid w:val="00972756"/>
    <w:rsid w:val="0098566F"/>
    <w:rsid w:val="009866EA"/>
    <w:rsid w:val="00993BD5"/>
    <w:rsid w:val="009A6932"/>
    <w:rsid w:val="009B0AFF"/>
    <w:rsid w:val="009B3652"/>
    <w:rsid w:val="009B388C"/>
    <w:rsid w:val="009B53E0"/>
    <w:rsid w:val="009C645F"/>
    <w:rsid w:val="009C71A4"/>
    <w:rsid w:val="009C7237"/>
    <w:rsid w:val="009C79A7"/>
    <w:rsid w:val="009E18A4"/>
    <w:rsid w:val="009E5F9A"/>
    <w:rsid w:val="00A01B77"/>
    <w:rsid w:val="00A14085"/>
    <w:rsid w:val="00A17931"/>
    <w:rsid w:val="00A26310"/>
    <w:rsid w:val="00A26D1D"/>
    <w:rsid w:val="00A317E9"/>
    <w:rsid w:val="00A4152B"/>
    <w:rsid w:val="00A417BE"/>
    <w:rsid w:val="00A54F95"/>
    <w:rsid w:val="00A55D5C"/>
    <w:rsid w:val="00A667AD"/>
    <w:rsid w:val="00A70275"/>
    <w:rsid w:val="00A716C3"/>
    <w:rsid w:val="00A74895"/>
    <w:rsid w:val="00A86B70"/>
    <w:rsid w:val="00A87AD2"/>
    <w:rsid w:val="00A907F4"/>
    <w:rsid w:val="00A96DD8"/>
    <w:rsid w:val="00AA21D3"/>
    <w:rsid w:val="00AA7C2F"/>
    <w:rsid w:val="00AB09F5"/>
    <w:rsid w:val="00AB2815"/>
    <w:rsid w:val="00AB2C75"/>
    <w:rsid w:val="00AD1609"/>
    <w:rsid w:val="00AD2663"/>
    <w:rsid w:val="00AE0358"/>
    <w:rsid w:val="00AE4B25"/>
    <w:rsid w:val="00AF2B78"/>
    <w:rsid w:val="00AF4A62"/>
    <w:rsid w:val="00AF4A6B"/>
    <w:rsid w:val="00AF6AD4"/>
    <w:rsid w:val="00B015D8"/>
    <w:rsid w:val="00B0257F"/>
    <w:rsid w:val="00B07D64"/>
    <w:rsid w:val="00B17DAF"/>
    <w:rsid w:val="00B22487"/>
    <w:rsid w:val="00B25508"/>
    <w:rsid w:val="00B30CAE"/>
    <w:rsid w:val="00B41227"/>
    <w:rsid w:val="00B53ED3"/>
    <w:rsid w:val="00B5411A"/>
    <w:rsid w:val="00B544F7"/>
    <w:rsid w:val="00B56CF5"/>
    <w:rsid w:val="00B66071"/>
    <w:rsid w:val="00B761EC"/>
    <w:rsid w:val="00B809A1"/>
    <w:rsid w:val="00B811FC"/>
    <w:rsid w:val="00B820B6"/>
    <w:rsid w:val="00B86A8D"/>
    <w:rsid w:val="00B97EED"/>
    <w:rsid w:val="00BA2922"/>
    <w:rsid w:val="00BA3448"/>
    <w:rsid w:val="00BA4B88"/>
    <w:rsid w:val="00BA6EEF"/>
    <w:rsid w:val="00BA7C7C"/>
    <w:rsid w:val="00BD10CB"/>
    <w:rsid w:val="00BD3FB8"/>
    <w:rsid w:val="00BD5329"/>
    <w:rsid w:val="00BD676B"/>
    <w:rsid w:val="00BF539F"/>
    <w:rsid w:val="00C02482"/>
    <w:rsid w:val="00C038AC"/>
    <w:rsid w:val="00C070AF"/>
    <w:rsid w:val="00C07C35"/>
    <w:rsid w:val="00C138DC"/>
    <w:rsid w:val="00C21FD8"/>
    <w:rsid w:val="00C305E2"/>
    <w:rsid w:val="00C35E80"/>
    <w:rsid w:val="00C41EB7"/>
    <w:rsid w:val="00C4269B"/>
    <w:rsid w:val="00C45D3B"/>
    <w:rsid w:val="00C50098"/>
    <w:rsid w:val="00C5176A"/>
    <w:rsid w:val="00C55A8F"/>
    <w:rsid w:val="00C57C56"/>
    <w:rsid w:val="00C633C3"/>
    <w:rsid w:val="00C6443D"/>
    <w:rsid w:val="00C6461B"/>
    <w:rsid w:val="00C70215"/>
    <w:rsid w:val="00C8796E"/>
    <w:rsid w:val="00CA1689"/>
    <w:rsid w:val="00CA44EB"/>
    <w:rsid w:val="00CA58AB"/>
    <w:rsid w:val="00CB1A4B"/>
    <w:rsid w:val="00CC26C6"/>
    <w:rsid w:val="00CC3360"/>
    <w:rsid w:val="00CC5F5E"/>
    <w:rsid w:val="00CC6749"/>
    <w:rsid w:val="00CE186C"/>
    <w:rsid w:val="00CE2D11"/>
    <w:rsid w:val="00CE4FA6"/>
    <w:rsid w:val="00CE6B9A"/>
    <w:rsid w:val="00CF3ACB"/>
    <w:rsid w:val="00CF3E69"/>
    <w:rsid w:val="00D05394"/>
    <w:rsid w:val="00D0572A"/>
    <w:rsid w:val="00D16B90"/>
    <w:rsid w:val="00D17F37"/>
    <w:rsid w:val="00D2264A"/>
    <w:rsid w:val="00D22DE9"/>
    <w:rsid w:val="00D33471"/>
    <w:rsid w:val="00D35208"/>
    <w:rsid w:val="00D4009D"/>
    <w:rsid w:val="00D503A3"/>
    <w:rsid w:val="00D52FCB"/>
    <w:rsid w:val="00D534E2"/>
    <w:rsid w:val="00D53A1B"/>
    <w:rsid w:val="00D57424"/>
    <w:rsid w:val="00D609CB"/>
    <w:rsid w:val="00D72D4A"/>
    <w:rsid w:val="00D7510A"/>
    <w:rsid w:val="00D8696D"/>
    <w:rsid w:val="00D900CC"/>
    <w:rsid w:val="00D903EB"/>
    <w:rsid w:val="00D90827"/>
    <w:rsid w:val="00D91372"/>
    <w:rsid w:val="00D9585B"/>
    <w:rsid w:val="00D95B6A"/>
    <w:rsid w:val="00D96C10"/>
    <w:rsid w:val="00D96F52"/>
    <w:rsid w:val="00D97E3C"/>
    <w:rsid w:val="00DB04D4"/>
    <w:rsid w:val="00DB511A"/>
    <w:rsid w:val="00DC616F"/>
    <w:rsid w:val="00DC7BC3"/>
    <w:rsid w:val="00DD1FF3"/>
    <w:rsid w:val="00DD43A0"/>
    <w:rsid w:val="00DE5E74"/>
    <w:rsid w:val="00DF06D3"/>
    <w:rsid w:val="00DF2EF6"/>
    <w:rsid w:val="00DF65B6"/>
    <w:rsid w:val="00E01867"/>
    <w:rsid w:val="00E05876"/>
    <w:rsid w:val="00E05EFA"/>
    <w:rsid w:val="00E06C9E"/>
    <w:rsid w:val="00E15653"/>
    <w:rsid w:val="00E16BB9"/>
    <w:rsid w:val="00E217C8"/>
    <w:rsid w:val="00E23B6B"/>
    <w:rsid w:val="00E3096C"/>
    <w:rsid w:val="00E46B1D"/>
    <w:rsid w:val="00E5113D"/>
    <w:rsid w:val="00E52AE8"/>
    <w:rsid w:val="00E54182"/>
    <w:rsid w:val="00E54B9D"/>
    <w:rsid w:val="00E57871"/>
    <w:rsid w:val="00E63700"/>
    <w:rsid w:val="00E67333"/>
    <w:rsid w:val="00E7611A"/>
    <w:rsid w:val="00E82D8A"/>
    <w:rsid w:val="00E854BF"/>
    <w:rsid w:val="00E8582C"/>
    <w:rsid w:val="00E97419"/>
    <w:rsid w:val="00EA17AA"/>
    <w:rsid w:val="00EA2243"/>
    <w:rsid w:val="00EA2C8A"/>
    <w:rsid w:val="00EB0419"/>
    <w:rsid w:val="00EB3728"/>
    <w:rsid w:val="00EB3D85"/>
    <w:rsid w:val="00EB66C6"/>
    <w:rsid w:val="00EC3C58"/>
    <w:rsid w:val="00ED5076"/>
    <w:rsid w:val="00EE4751"/>
    <w:rsid w:val="00EE4DD4"/>
    <w:rsid w:val="00EF2B87"/>
    <w:rsid w:val="00F04398"/>
    <w:rsid w:val="00F04558"/>
    <w:rsid w:val="00F0566A"/>
    <w:rsid w:val="00F11A7B"/>
    <w:rsid w:val="00F16245"/>
    <w:rsid w:val="00F175C8"/>
    <w:rsid w:val="00F17F8F"/>
    <w:rsid w:val="00F22640"/>
    <w:rsid w:val="00F26AC8"/>
    <w:rsid w:val="00F3129D"/>
    <w:rsid w:val="00F32C5E"/>
    <w:rsid w:val="00F32D5C"/>
    <w:rsid w:val="00F33C45"/>
    <w:rsid w:val="00F432E0"/>
    <w:rsid w:val="00F5018B"/>
    <w:rsid w:val="00F62A2F"/>
    <w:rsid w:val="00F67E57"/>
    <w:rsid w:val="00F80C36"/>
    <w:rsid w:val="00F81DAF"/>
    <w:rsid w:val="00F833C5"/>
    <w:rsid w:val="00F84653"/>
    <w:rsid w:val="00F8532C"/>
    <w:rsid w:val="00F8546B"/>
    <w:rsid w:val="00F944A5"/>
    <w:rsid w:val="00F954E8"/>
    <w:rsid w:val="00F9733D"/>
    <w:rsid w:val="00FA1328"/>
    <w:rsid w:val="00FA374A"/>
    <w:rsid w:val="00FA6201"/>
    <w:rsid w:val="00FA72D6"/>
    <w:rsid w:val="00FC3D80"/>
    <w:rsid w:val="00FC4614"/>
    <w:rsid w:val="00FD2096"/>
    <w:rsid w:val="00FE0248"/>
    <w:rsid w:val="00FE54FB"/>
    <w:rsid w:val="00FF269D"/>
    <w:rsid w:val="00FF5A5F"/>
    <w:rsid w:val="00FF5BE6"/>
    <w:rsid w:val="00FF7B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AE8"/>
    <w:pPr>
      <w:ind w:left="720"/>
      <w:contextualSpacing/>
    </w:pPr>
  </w:style>
  <w:style w:type="paragraph" w:styleId="Header">
    <w:name w:val="header"/>
    <w:basedOn w:val="Normal"/>
    <w:link w:val="HeaderChar"/>
    <w:uiPriority w:val="99"/>
    <w:unhideWhenUsed/>
    <w:rsid w:val="00E5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AE8"/>
  </w:style>
  <w:style w:type="table" w:styleId="TableGrid">
    <w:name w:val="Table Grid"/>
    <w:basedOn w:val="TableNormal"/>
    <w:uiPriority w:val="39"/>
    <w:rsid w:val="00D35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2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AE8"/>
    <w:pPr>
      <w:ind w:left="720"/>
      <w:contextualSpacing/>
    </w:pPr>
  </w:style>
  <w:style w:type="paragraph" w:styleId="Header">
    <w:name w:val="header"/>
    <w:basedOn w:val="Normal"/>
    <w:link w:val="HeaderChar"/>
    <w:uiPriority w:val="99"/>
    <w:unhideWhenUsed/>
    <w:rsid w:val="00E5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AE8"/>
  </w:style>
  <w:style w:type="table" w:styleId="TableGrid">
    <w:name w:val="Table Grid"/>
    <w:basedOn w:val="TableNormal"/>
    <w:uiPriority w:val="39"/>
    <w:rsid w:val="00D35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2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49343">
      <w:bodyDiv w:val="1"/>
      <w:marLeft w:val="0"/>
      <w:marRight w:val="0"/>
      <w:marTop w:val="0"/>
      <w:marBottom w:val="0"/>
      <w:divBdr>
        <w:top w:val="none" w:sz="0" w:space="0" w:color="auto"/>
        <w:left w:val="none" w:sz="0" w:space="0" w:color="auto"/>
        <w:bottom w:val="none" w:sz="0" w:space="0" w:color="auto"/>
        <w:right w:val="none" w:sz="0" w:space="0" w:color="auto"/>
      </w:divBdr>
    </w:div>
    <w:div w:id="583804163">
      <w:bodyDiv w:val="1"/>
      <w:marLeft w:val="0"/>
      <w:marRight w:val="0"/>
      <w:marTop w:val="0"/>
      <w:marBottom w:val="0"/>
      <w:divBdr>
        <w:top w:val="none" w:sz="0" w:space="0" w:color="auto"/>
        <w:left w:val="none" w:sz="0" w:space="0" w:color="auto"/>
        <w:bottom w:val="none" w:sz="0" w:space="0" w:color="auto"/>
        <w:right w:val="none" w:sz="0" w:space="0" w:color="auto"/>
      </w:divBdr>
    </w:div>
    <w:div w:id="623122952">
      <w:bodyDiv w:val="1"/>
      <w:marLeft w:val="0"/>
      <w:marRight w:val="0"/>
      <w:marTop w:val="0"/>
      <w:marBottom w:val="0"/>
      <w:divBdr>
        <w:top w:val="none" w:sz="0" w:space="0" w:color="auto"/>
        <w:left w:val="none" w:sz="0" w:space="0" w:color="auto"/>
        <w:bottom w:val="none" w:sz="0" w:space="0" w:color="auto"/>
        <w:right w:val="none" w:sz="0" w:space="0" w:color="auto"/>
      </w:divBdr>
    </w:div>
    <w:div w:id="636299194">
      <w:bodyDiv w:val="1"/>
      <w:marLeft w:val="0"/>
      <w:marRight w:val="0"/>
      <w:marTop w:val="0"/>
      <w:marBottom w:val="0"/>
      <w:divBdr>
        <w:top w:val="none" w:sz="0" w:space="0" w:color="auto"/>
        <w:left w:val="none" w:sz="0" w:space="0" w:color="auto"/>
        <w:bottom w:val="none" w:sz="0" w:space="0" w:color="auto"/>
        <w:right w:val="none" w:sz="0" w:space="0" w:color="auto"/>
      </w:divBdr>
    </w:div>
    <w:div w:id="1230116163">
      <w:bodyDiv w:val="1"/>
      <w:marLeft w:val="0"/>
      <w:marRight w:val="0"/>
      <w:marTop w:val="0"/>
      <w:marBottom w:val="0"/>
      <w:divBdr>
        <w:top w:val="none" w:sz="0" w:space="0" w:color="auto"/>
        <w:left w:val="none" w:sz="0" w:space="0" w:color="auto"/>
        <w:bottom w:val="none" w:sz="0" w:space="0" w:color="auto"/>
        <w:right w:val="none" w:sz="0" w:space="0" w:color="auto"/>
      </w:divBdr>
    </w:div>
    <w:div w:id="1262638693">
      <w:bodyDiv w:val="1"/>
      <w:marLeft w:val="0"/>
      <w:marRight w:val="0"/>
      <w:marTop w:val="0"/>
      <w:marBottom w:val="0"/>
      <w:divBdr>
        <w:top w:val="none" w:sz="0" w:space="0" w:color="auto"/>
        <w:left w:val="none" w:sz="0" w:space="0" w:color="auto"/>
        <w:bottom w:val="none" w:sz="0" w:space="0" w:color="auto"/>
        <w:right w:val="none" w:sz="0" w:space="0" w:color="auto"/>
      </w:divBdr>
      <w:divsChild>
        <w:div w:id="601691117">
          <w:marLeft w:val="0"/>
          <w:marRight w:val="0"/>
          <w:marTop w:val="0"/>
          <w:marBottom w:val="450"/>
          <w:divBdr>
            <w:top w:val="none" w:sz="0" w:space="0" w:color="auto"/>
            <w:left w:val="none" w:sz="0" w:space="0" w:color="auto"/>
            <w:bottom w:val="none" w:sz="0" w:space="0" w:color="auto"/>
            <w:right w:val="none" w:sz="0" w:space="0" w:color="auto"/>
          </w:divBdr>
        </w:div>
        <w:div w:id="66805912">
          <w:marLeft w:val="0"/>
          <w:marRight w:val="-6000"/>
          <w:marTop w:val="0"/>
          <w:marBottom w:val="0"/>
          <w:divBdr>
            <w:top w:val="none" w:sz="0" w:space="0" w:color="auto"/>
            <w:left w:val="none" w:sz="0" w:space="0" w:color="auto"/>
            <w:bottom w:val="none" w:sz="0" w:space="0" w:color="auto"/>
            <w:right w:val="none" w:sz="0" w:space="0" w:color="auto"/>
          </w:divBdr>
          <w:divsChild>
            <w:div w:id="1505972413">
              <w:marLeft w:val="0"/>
              <w:marRight w:val="4671"/>
              <w:marTop w:val="0"/>
              <w:marBottom w:val="0"/>
              <w:divBdr>
                <w:top w:val="none" w:sz="0" w:space="0" w:color="auto"/>
                <w:left w:val="none" w:sz="0" w:space="0" w:color="auto"/>
                <w:bottom w:val="none" w:sz="0" w:space="0" w:color="auto"/>
                <w:right w:val="none" w:sz="0" w:space="0" w:color="auto"/>
              </w:divBdr>
              <w:divsChild>
                <w:div w:id="379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41774">
      <w:bodyDiv w:val="1"/>
      <w:marLeft w:val="0"/>
      <w:marRight w:val="0"/>
      <w:marTop w:val="0"/>
      <w:marBottom w:val="0"/>
      <w:divBdr>
        <w:top w:val="none" w:sz="0" w:space="0" w:color="auto"/>
        <w:left w:val="none" w:sz="0" w:space="0" w:color="auto"/>
        <w:bottom w:val="none" w:sz="0" w:space="0" w:color="auto"/>
        <w:right w:val="none" w:sz="0" w:space="0" w:color="auto"/>
      </w:divBdr>
    </w:div>
    <w:div w:id="1386878737">
      <w:bodyDiv w:val="1"/>
      <w:marLeft w:val="0"/>
      <w:marRight w:val="0"/>
      <w:marTop w:val="0"/>
      <w:marBottom w:val="0"/>
      <w:divBdr>
        <w:top w:val="none" w:sz="0" w:space="0" w:color="auto"/>
        <w:left w:val="none" w:sz="0" w:space="0" w:color="auto"/>
        <w:bottom w:val="none" w:sz="0" w:space="0" w:color="auto"/>
        <w:right w:val="none" w:sz="0" w:space="0" w:color="auto"/>
      </w:divBdr>
    </w:div>
    <w:div w:id="1563252762">
      <w:bodyDiv w:val="1"/>
      <w:marLeft w:val="0"/>
      <w:marRight w:val="0"/>
      <w:marTop w:val="0"/>
      <w:marBottom w:val="0"/>
      <w:divBdr>
        <w:top w:val="none" w:sz="0" w:space="0" w:color="auto"/>
        <w:left w:val="none" w:sz="0" w:space="0" w:color="auto"/>
        <w:bottom w:val="none" w:sz="0" w:space="0" w:color="auto"/>
        <w:right w:val="none" w:sz="0" w:space="0" w:color="auto"/>
      </w:divBdr>
    </w:div>
    <w:div w:id="20062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5145D-5F76-47A1-B8F5-1EBD6BAD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13</Pages>
  <Words>4581</Words>
  <Characters>26116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DeMaio</dc:creator>
  <cp:lastModifiedBy>Paul</cp:lastModifiedBy>
  <cp:revision>36</cp:revision>
  <dcterms:created xsi:type="dcterms:W3CDTF">2018-07-28T03:57:00Z</dcterms:created>
  <dcterms:modified xsi:type="dcterms:W3CDTF">2018-08-01T04:28:00Z</dcterms:modified>
</cp:coreProperties>
</file>